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docProps/core.xml" ContentType="application/vnd.openxmlformats-package.core-properties+xml"/>
  <Override PartName="/word/webSettings.xml" ContentType="application/vnd.openxmlformats-officedocument.wordprocessingml.webSettings+xml"/>
  <Override PartName="/word/numbering.xml" ContentType="application/vnd.openxmlformats-officedocument.wordprocessingml.numbering+xml"/>
  <Override PartName="/customXml/itemProps1.xml" ContentType="application/vnd.openxmlformats-officedocument.customXml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10C70DD5" w:rsidR="00C407C1" w:rsidRPr="00291ED3" w:rsidRDefault="00D732EB" w:rsidP="007F2B44">
                            <w:pPr>
                              <w:pStyle w:val="TituloPortada"/>
                              <w:ind w:firstLine="0"/>
                              <w:rPr>
                                <w:lang w:val="es-MX"/>
                              </w:rPr>
                            </w:pPr>
                            <w:r w:rsidRPr="00D732EB">
                              <w:rPr>
                                <w:lang w:val="es-MX"/>
                              </w:rPr>
                              <w:t>Verificación de acuerdo con políticas de la organización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10C70DD5" w:rsidR="00C407C1" w:rsidRPr="00291ED3" w:rsidRDefault="00D732EB" w:rsidP="007F2B44">
                      <w:pPr>
                        <w:pStyle w:val="TituloPortada"/>
                        <w:ind w:firstLine="0"/>
                        <w:rPr>
                          <w:lang w:val="es-MX"/>
                        </w:rPr>
                      </w:pPr>
                      <w:r w:rsidRPr="00D732EB">
                        <w:rPr>
                          <w:lang w:val="es-MX"/>
                        </w:rPr>
                        <w:t>Verificación de acuerdo con políticas de la organización</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6BF032CA" w14:textId="529F2ED6" w:rsidR="00D732EB" w:rsidRPr="00C407C1" w:rsidRDefault="00D732EB" w:rsidP="00C407C1">
      <w:pPr>
        <w:pBdr>
          <w:bottom w:val="single" w:sz="12" w:space="1" w:color="auto"/>
        </w:pBdr>
        <w:rPr>
          <w:rFonts w:ascii="Calibri" w:hAnsi="Calibri"/>
          <w:color w:val="000000" w:themeColor="text1"/>
          <w:kern w:val="0"/>
          <w14:ligatures w14:val="none"/>
        </w:rPr>
      </w:pPr>
      <w:r w:rsidRPr="00D732EB">
        <w:rPr>
          <w:rFonts w:ascii="Calibri" w:hAnsi="Calibri"/>
          <w:color w:val="000000" w:themeColor="text1"/>
          <w:kern w:val="0"/>
          <w14:ligatures w14:val="none"/>
        </w:rPr>
        <w:t>Este componente formativo aborda elementos generales y claves del proceso de verificación de dispositivos y servicios de red, según las políticas y criterios de la organización. Con su estudio responsable, el aprendiz podrá apropiarse de inspección física y lógica de la red, parámetros, comandos, monitoreos de rendimiento, protocolos de prueba y demás acciones propias del proceso.</w:t>
      </w:r>
    </w:p>
    <w:p w14:paraId="676EB408" w14:textId="33B6774F" w:rsidR="00C407C1" w:rsidRDefault="00D732EB" w:rsidP="00C407C1">
      <w:pPr>
        <w:jc w:val="center"/>
      </w:pPr>
      <w:r>
        <w:rPr>
          <w:rFonts w:ascii="Calibri" w:hAnsi="Calibri"/>
          <w:b/>
          <w:bCs/>
          <w:color w:val="000000" w:themeColor="text1"/>
          <w:kern w:val="0"/>
          <w14:ligatures w14:val="none"/>
        </w:rPr>
        <w:t>Noviembre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613CBDFE" w14:textId="55E9319F" w:rsidR="00994748"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49649514" w:history="1">
            <w:r w:rsidR="00994748" w:rsidRPr="004C0E10">
              <w:rPr>
                <w:rStyle w:val="Hipervnculo"/>
                <w:noProof/>
              </w:rPr>
              <w:t>Introducción</w:t>
            </w:r>
            <w:r w:rsidR="00994748">
              <w:rPr>
                <w:noProof/>
                <w:webHidden/>
              </w:rPr>
              <w:tab/>
            </w:r>
            <w:r w:rsidR="00994748">
              <w:rPr>
                <w:noProof/>
                <w:webHidden/>
              </w:rPr>
              <w:fldChar w:fldCharType="begin"/>
            </w:r>
            <w:r w:rsidR="00994748">
              <w:rPr>
                <w:noProof/>
                <w:webHidden/>
              </w:rPr>
              <w:instrText xml:space="preserve"> PAGEREF _Toc149649514 \h </w:instrText>
            </w:r>
            <w:r w:rsidR="00994748">
              <w:rPr>
                <w:noProof/>
                <w:webHidden/>
              </w:rPr>
            </w:r>
            <w:r w:rsidR="00994748">
              <w:rPr>
                <w:noProof/>
                <w:webHidden/>
              </w:rPr>
              <w:fldChar w:fldCharType="separate"/>
            </w:r>
            <w:r w:rsidR="00103531">
              <w:rPr>
                <w:noProof/>
                <w:webHidden/>
              </w:rPr>
              <w:t>1</w:t>
            </w:r>
            <w:r w:rsidR="00994748">
              <w:rPr>
                <w:noProof/>
                <w:webHidden/>
              </w:rPr>
              <w:fldChar w:fldCharType="end"/>
            </w:r>
          </w:hyperlink>
        </w:p>
        <w:p w14:paraId="7251ABB0" w14:textId="48D77F5C" w:rsidR="00994748" w:rsidRDefault="00000000">
          <w:pPr>
            <w:pStyle w:val="TDC1"/>
            <w:tabs>
              <w:tab w:val="left" w:pos="1320"/>
              <w:tab w:val="right" w:leader="dot" w:pos="9962"/>
            </w:tabs>
            <w:rPr>
              <w:rFonts w:eastAsiaTheme="minorEastAsia"/>
              <w:noProof/>
              <w:kern w:val="0"/>
              <w:sz w:val="22"/>
              <w:lang w:eastAsia="es-CO"/>
              <w14:ligatures w14:val="none"/>
            </w:rPr>
          </w:pPr>
          <w:hyperlink w:anchor="_Toc149649515" w:history="1">
            <w:r w:rsidR="00994748" w:rsidRPr="004C0E10">
              <w:rPr>
                <w:rStyle w:val="Hipervnculo"/>
                <w:noProof/>
              </w:rPr>
              <w:t>1.</w:t>
            </w:r>
            <w:r w:rsidR="00994748">
              <w:rPr>
                <w:rFonts w:eastAsiaTheme="minorEastAsia"/>
                <w:noProof/>
                <w:kern w:val="0"/>
                <w:sz w:val="22"/>
                <w:lang w:eastAsia="es-CO"/>
                <w14:ligatures w14:val="none"/>
              </w:rPr>
              <w:tab/>
            </w:r>
            <w:r w:rsidR="00994748" w:rsidRPr="004C0E10">
              <w:rPr>
                <w:rStyle w:val="Hipervnculo"/>
                <w:noProof/>
              </w:rPr>
              <w:t>Verificación de conectividad</w:t>
            </w:r>
            <w:r w:rsidR="00994748">
              <w:rPr>
                <w:noProof/>
                <w:webHidden/>
              </w:rPr>
              <w:tab/>
            </w:r>
            <w:r w:rsidR="00994748">
              <w:rPr>
                <w:noProof/>
                <w:webHidden/>
              </w:rPr>
              <w:fldChar w:fldCharType="begin"/>
            </w:r>
            <w:r w:rsidR="00994748">
              <w:rPr>
                <w:noProof/>
                <w:webHidden/>
              </w:rPr>
              <w:instrText xml:space="preserve"> PAGEREF _Toc149649515 \h </w:instrText>
            </w:r>
            <w:r w:rsidR="00994748">
              <w:rPr>
                <w:noProof/>
                <w:webHidden/>
              </w:rPr>
            </w:r>
            <w:r w:rsidR="00994748">
              <w:rPr>
                <w:noProof/>
                <w:webHidden/>
              </w:rPr>
              <w:fldChar w:fldCharType="separate"/>
            </w:r>
            <w:r w:rsidR="00103531">
              <w:rPr>
                <w:noProof/>
                <w:webHidden/>
              </w:rPr>
              <w:t>3</w:t>
            </w:r>
            <w:r w:rsidR="00994748">
              <w:rPr>
                <w:noProof/>
                <w:webHidden/>
              </w:rPr>
              <w:fldChar w:fldCharType="end"/>
            </w:r>
          </w:hyperlink>
        </w:p>
        <w:p w14:paraId="423466CA" w14:textId="750831B2" w:rsidR="00994748" w:rsidRDefault="00000000">
          <w:pPr>
            <w:pStyle w:val="TDC2"/>
            <w:tabs>
              <w:tab w:val="left" w:pos="1760"/>
              <w:tab w:val="right" w:leader="dot" w:pos="9962"/>
            </w:tabs>
            <w:rPr>
              <w:rFonts w:eastAsiaTheme="minorEastAsia"/>
              <w:noProof/>
              <w:kern w:val="0"/>
              <w:sz w:val="22"/>
              <w:lang w:eastAsia="es-CO"/>
              <w14:ligatures w14:val="none"/>
            </w:rPr>
          </w:pPr>
          <w:hyperlink w:anchor="_Toc149649516" w:history="1">
            <w:r w:rsidR="00994748" w:rsidRPr="004C0E10">
              <w:rPr>
                <w:rStyle w:val="Hipervnculo"/>
                <w:noProof/>
              </w:rPr>
              <w:t>1.1.</w:t>
            </w:r>
            <w:r w:rsidR="00994748">
              <w:rPr>
                <w:rFonts w:eastAsiaTheme="minorEastAsia"/>
                <w:noProof/>
                <w:kern w:val="0"/>
                <w:sz w:val="22"/>
                <w:lang w:eastAsia="es-CO"/>
                <w14:ligatures w14:val="none"/>
              </w:rPr>
              <w:tab/>
            </w:r>
            <w:r w:rsidR="00994748" w:rsidRPr="004C0E10">
              <w:rPr>
                <w:rStyle w:val="Hipervnculo"/>
                <w:noProof/>
              </w:rPr>
              <w:t>Inspección física de la red</w:t>
            </w:r>
            <w:r w:rsidR="00994748">
              <w:rPr>
                <w:noProof/>
                <w:webHidden/>
              </w:rPr>
              <w:tab/>
            </w:r>
            <w:r w:rsidR="00994748">
              <w:rPr>
                <w:noProof/>
                <w:webHidden/>
              </w:rPr>
              <w:fldChar w:fldCharType="begin"/>
            </w:r>
            <w:r w:rsidR="00994748">
              <w:rPr>
                <w:noProof/>
                <w:webHidden/>
              </w:rPr>
              <w:instrText xml:space="preserve"> PAGEREF _Toc149649516 \h </w:instrText>
            </w:r>
            <w:r w:rsidR="00994748">
              <w:rPr>
                <w:noProof/>
                <w:webHidden/>
              </w:rPr>
            </w:r>
            <w:r w:rsidR="00994748">
              <w:rPr>
                <w:noProof/>
                <w:webHidden/>
              </w:rPr>
              <w:fldChar w:fldCharType="separate"/>
            </w:r>
            <w:r w:rsidR="00103531">
              <w:rPr>
                <w:noProof/>
                <w:webHidden/>
              </w:rPr>
              <w:t>4</w:t>
            </w:r>
            <w:r w:rsidR="00994748">
              <w:rPr>
                <w:noProof/>
                <w:webHidden/>
              </w:rPr>
              <w:fldChar w:fldCharType="end"/>
            </w:r>
          </w:hyperlink>
        </w:p>
        <w:p w14:paraId="6F5823EE" w14:textId="598A591A" w:rsidR="00994748" w:rsidRDefault="00000000">
          <w:pPr>
            <w:pStyle w:val="TDC2"/>
            <w:tabs>
              <w:tab w:val="left" w:pos="1760"/>
              <w:tab w:val="right" w:leader="dot" w:pos="9962"/>
            </w:tabs>
            <w:rPr>
              <w:rFonts w:eastAsiaTheme="minorEastAsia"/>
              <w:noProof/>
              <w:kern w:val="0"/>
              <w:sz w:val="22"/>
              <w:lang w:eastAsia="es-CO"/>
              <w14:ligatures w14:val="none"/>
            </w:rPr>
          </w:pPr>
          <w:hyperlink w:anchor="_Toc149649517" w:history="1">
            <w:r w:rsidR="00994748" w:rsidRPr="004C0E10">
              <w:rPr>
                <w:rStyle w:val="Hipervnculo"/>
                <w:noProof/>
              </w:rPr>
              <w:t>1.2.</w:t>
            </w:r>
            <w:r w:rsidR="00994748">
              <w:rPr>
                <w:rFonts w:eastAsiaTheme="minorEastAsia"/>
                <w:noProof/>
                <w:kern w:val="0"/>
                <w:sz w:val="22"/>
                <w:lang w:eastAsia="es-CO"/>
                <w14:ligatures w14:val="none"/>
              </w:rPr>
              <w:tab/>
            </w:r>
            <w:r w:rsidR="00994748" w:rsidRPr="004C0E10">
              <w:rPr>
                <w:rStyle w:val="Hipervnculo"/>
                <w:noProof/>
              </w:rPr>
              <w:t>Inspección lógica de la red</w:t>
            </w:r>
            <w:r w:rsidR="00994748">
              <w:rPr>
                <w:noProof/>
                <w:webHidden/>
              </w:rPr>
              <w:tab/>
            </w:r>
            <w:r w:rsidR="00994748">
              <w:rPr>
                <w:noProof/>
                <w:webHidden/>
              </w:rPr>
              <w:fldChar w:fldCharType="begin"/>
            </w:r>
            <w:r w:rsidR="00994748">
              <w:rPr>
                <w:noProof/>
                <w:webHidden/>
              </w:rPr>
              <w:instrText xml:space="preserve"> PAGEREF _Toc149649517 \h </w:instrText>
            </w:r>
            <w:r w:rsidR="00994748">
              <w:rPr>
                <w:noProof/>
                <w:webHidden/>
              </w:rPr>
            </w:r>
            <w:r w:rsidR="00994748">
              <w:rPr>
                <w:noProof/>
                <w:webHidden/>
              </w:rPr>
              <w:fldChar w:fldCharType="separate"/>
            </w:r>
            <w:r w:rsidR="00103531">
              <w:rPr>
                <w:noProof/>
                <w:webHidden/>
              </w:rPr>
              <w:t>5</w:t>
            </w:r>
            <w:r w:rsidR="00994748">
              <w:rPr>
                <w:noProof/>
                <w:webHidden/>
              </w:rPr>
              <w:fldChar w:fldCharType="end"/>
            </w:r>
          </w:hyperlink>
        </w:p>
        <w:p w14:paraId="24D53D6F" w14:textId="480F4155" w:rsidR="00994748" w:rsidRDefault="00000000">
          <w:pPr>
            <w:pStyle w:val="TDC1"/>
            <w:tabs>
              <w:tab w:val="left" w:pos="1320"/>
              <w:tab w:val="right" w:leader="dot" w:pos="9962"/>
            </w:tabs>
            <w:rPr>
              <w:rFonts w:eastAsiaTheme="minorEastAsia"/>
              <w:noProof/>
              <w:kern w:val="0"/>
              <w:sz w:val="22"/>
              <w:lang w:eastAsia="es-CO"/>
              <w14:ligatures w14:val="none"/>
            </w:rPr>
          </w:pPr>
          <w:hyperlink w:anchor="_Toc149649524" w:history="1">
            <w:r w:rsidR="00994748" w:rsidRPr="004C0E10">
              <w:rPr>
                <w:rStyle w:val="Hipervnculo"/>
                <w:noProof/>
              </w:rPr>
              <w:t>2.</w:t>
            </w:r>
            <w:r w:rsidR="00994748">
              <w:rPr>
                <w:rFonts w:eastAsiaTheme="minorEastAsia"/>
                <w:noProof/>
                <w:kern w:val="0"/>
                <w:sz w:val="22"/>
                <w:lang w:eastAsia="es-CO"/>
                <w14:ligatures w14:val="none"/>
              </w:rPr>
              <w:tab/>
            </w:r>
            <w:r w:rsidR="00994748" w:rsidRPr="004C0E10">
              <w:rPr>
                <w:rStyle w:val="Hipervnculo"/>
                <w:noProof/>
              </w:rPr>
              <w:t>Verificación de dispositivos de cómputo</w:t>
            </w:r>
            <w:r w:rsidR="00994748">
              <w:rPr>
                <w:noProof/>
                <w:webHidden/>
              </w:rPr>
              <w:tab/>
            </w:r>
            <w:r w:rsidR="00994748">
              <w:rPr>
                <w:noProof/>
                <w:webHidden/>
              </w:rPr>
              <w:fldChar w:fldCharType="begin"/>
            </w:r>
            <w:r w:rsidR="00994748">
              <w:rPr>
                <w:noProof/>
                <w:webHidden/>
              </w:rPr>
              <w:instrText xml:space="preserve"> PAGEREF _Toc149649524 \h </w:instrText>
            </w:r>
            <w:r w:rsidR="00994748">
              <w:rPr>
                <w:noProof/>
                <w:webHidden/>
              </w:rPr>
            </w:r>
            <w:r w:rsidR="00994748">
              <w:rPr>
                <w:noProof/>
                <w:webHidden/>
              </w:rPr>
              <w:fldChar w:fldCharType="separate"/>
            </w:r>
            <w:r w:rsidR="00103531">
              <w:rPr>
                <w:noProof/>
                <w:webHidden/>
              </w:rPr>
              <w:t>16</w:t>
            </w:r>
            <w:r w:rsidR="00994748">
              <w:rPr>
                <w:noProof/>
                <w:webHidden/>
              </w:rPr>
              <w:fldChar w:fldCharType="end"/>
            </w:r>
          </w:hyperlink>
        </w:p>
        <w:p w14:paraId="23A27EA7" w14:textId="17D3F2D1" w:rsidR="00994748" w:rsidRDefault="00000000">
          <w:pPr>
            <w:pStyle w:val="TDC1"/>
            <w:tabs>
              <w:tab w:val="left" w:pos="1320"/>
              <w:tab w:val="right" w:leader="dot" w:pos="9962"/>
            </w:tabs>
            <w:rPr>
              <w:rFonts w:eastAsiaTheme="minorEastAsia"/>
              <w:noProof/>
              <w:kern w:val="0"/>
              <w:sz w:val="22"/>
              <w:lang w:eastAsia="es-CO"/>
              <w14:ligatures w14:val="none"/>
            </w:rPr>
          </w:pPr>
          <w:hyperlink w:anchor="_Toc149649525" w:history="1">
            <w:r w:rsidR="00994748" w:rsidRPr="004C0E10">
              <w:rPr>
                <w:rStyle w:val="Hipervnculo"/>
                <w:noProof/>
              </w:rPr>
              <w:t>3.</w:t>
            </w:r>
            <w:r w:rsidR="00994748">
              <w:rPr>
                <w:rFonts w:eastAsiaTheme="minorEastAsia"/>
                <w:noProof/>
                <w:kern w:val="0"/>
                <w:sz w:val="22"/>
                <w:lang w:eastAsia="es-CO"/>
                <w14:ligatures w14:val="none"/>
              </w:rPr>
              <w:tab/>
            </w:r>
            <w:r w:rsidR="00994748" w:rsidRPr="004C0E10">
              <w:rPr>
                <w:rStyle w:val="Hipervnculo"/>
                <w:noProof/>
              </w:rPr>
              <w:t>Verificación de red</w:t>
            </w:r>
            <w:r w:rsidR="00994748">
              <w:rPr>
                <w:noProof/>
                <w:webHidden/>
              </w:rPr>
              <w:tab/>
            </w:r>
            <w:r w:rsidR="00994748">
              <w:rPr>
                <w:noProof/>
                <w:webHidden/>
              </w:rPr>
              <w:fldChar w:fldCharType="begin"/>
            </w:r>
            <w:r w:rsidR="00994748">
              <w:rPr>
                <w:noProof/>
                <w:webHidden/>
              </w:rPr>
              <w:instrText xml:space="preserve"> PAGEREF _Toc149649525 \h </w:instrText>
            </w:r>
            <w:r w:rsidR="00994748">
              <w:rPr>
                <w:noProof/>
                <w:webHidden/>
              </w:rPr>
            </w:r>
            <w:r w:rsidR="00994748">
              <w:rPr>
                <w:noProof/>
                <w:webHidden/>
              </w:rPr>
              <w:fldChar w:fldCharType="separate"/>
            </w:r>
            <w:r w:rsidR="00103531">
              <w:rPr>
                <w:noProof/>
                <w:webHidden/>
              </w:rPr>
              <w:t>18</w:t>
            </w:r>
            <w:r w:rsidR="00994748">
              <w:rPr>
                <w:noProof/>
                <w:webHidden/>
              </w:rPr>
              <w:fldChar w:fldCharType="end"/>
            </w:r>
          </w:hyperlink>
        </w:p>
        <w:p w14:paraId="2BE19068" w14:textId="429FD4EC" w:rsidR="00994748" w:rsidRDefault="00000000">
          <w:pPr>
            <w:pStyle w:val="TDC2"/>
            <w:tabs>
              <w:tab w:val="left" w:pos="1760"/>
              <w:tab w:val="right" w:leader="dot" w:pos="9962"/>
            </w:tabs>
            <w:rPr>
              <w:rFonts w:eastAsiaTheme="minorEastAsia"/>
              <w:noProof/>
              <w:kern w:val="0"/>
              <w:sz w:val="22"/>
              <w:lang w:eastAsia="es-CO"/>
              <w14:ligatures w14:val="none"/>
            </w:rPr>
          </w:pPr>
          <w:hyperlink w:anchor="_Toc149649526" w:history="1">
            <w:r w:rsidR="00994748" w:rsidRPr="004C0E10">
              <w:rPr>
                <w:rStyle w:val="Hipervnculo"/>
                <w:noProof/>
              </w:rPr>
              <w:t>3.1.</w:t>
            </w:r>
            <w:r w:rsidR="00994748">
              <w:rPr>
                <w:rFonts w:eastAsiaTheme="minorEastAsia"/>
                <w:noProof/>
                <w:kern w:val="0"/>
                <w:sz w:val="22"/>
                <w:lang w:eastAsia="es-CO"/>
                <w14:ligatures w14:val="none"/>
              </w:rPr>
              <w:tab/>
            </w:r>
            <w:r w:rsidR="00994748" w:rsidRPr="004C0E10">
              <w:rPr>
                <w:rStyle w:val="Hipervnculo"/>
                <w:noProof/>
              </w:rPr>
              <w:t>Monitoreo de rendimiento</w:t>
            </w:r>
            <w:r w:rsidR="00994748">
              <w:rPr>
                <w:noProof/>
                <w:webHidden/>
              </w:rPr>
              <w:tab/>
            </w:r>
            <w:r w:rsidR="00994748">
              <w:rPr>
                <w:noProof/>
                <w:webHidden/>
              </w:rPr>
              <w:fldChar w:fldCharType="begin"/>
            </w:r>
            <w:r w:rsidR="00994748">
              <w:rPr>
                <w:noProof/>
                <w:webHidden/>
              </w:rPr>
              <w:instrText xml:space="preserve"> PAGEREF _Toc149649526 \h </w:instrText>
            </w:r>
            <w:r w:rsidR="00994748">
              <w:rPr>
                <w:noProof/>
                <w:webHidden/>
              </w:rPr>
            </w:r>
            <w:r w:rsidR="00994748">
              <w:rPr>
                <w:noProof/>
                <w:webHidden/>
              </w:rPr>
              <w:fldChar w:fldCharType="separate"/>
            </w:r>
            <w:r w:rsidR="00103531">
              <w:rPr>
                <w:noProof/>
                <w:webHidden/>
              </w:rPr>
              <w:t>19</w:t>
            </w:r>
            <w:r w:rsidR="00994748">
              <w:rPr>
                <w:noProof/>
                <w:webHidden/>
              </w:rPr>
              <w:fldChar w:fldCharType="end"/>
            </w:r>
          </w:hyperlink>
        </w:p>
        <w:p w14:paraId="076DA10E" w14:textId="1F64E17B" w:rsidR="00994748" w:rsidRDefault="00000000">
          <w:pPr>
            <w:pStyle w:val="TDC2"/>
            <w:tabs>
              <w:tab w:val="left" w:pos="1760"/>
              <w:tab w:val="right" w:leader="dot" w:pos="9962"/>
            </w:tabs>
            <w:rPr>
              <w:rFonts w:eastAsiaTheme="minorEastAsia"/>
              <w:noProof/>
              <w:kern w:val="0"/>
              <w:sz w:val="22"/>
              <w:lang w:eastAsia="es-CO"/>
              <w14:ligatures w14:val="none"/>
            </w:rPr>
          </w:pPr>
          <w:hyperlink w:anchor="_Toc149649527" w:history="1">
            <w:r w:rsidR="00994748" w:rsidRPr="004C0E10">
              <w:rPr>
                <w:rStyle w:val="Hipervnculo"/>
                <w:noProof/>
              </w:rPr>
              <w:t>3.2.</w:t>
            </w:r>
            <w:r w:rsidR="00994748">
              <w:rPr>
                <w:rFonts w:eastAsiaTheme="minorEastAsia"/>
                <w:noProof/>
                <w:kern w:val="0"/>
                <w:sz w:val="22"/>
                <w:lang w:eastAsia="es-CO"/>
                <w14:ligatures w14:val="none"/>
              </w:rPr>
              <w:tab/>
            </w:r>
            <w:r w:rsidR="00994748" w:rsidRPr="004C0E10">
              <w:rPr>
                <w:rStyle w:val="Hipervnculo"/>
                <w:noProof/>
              </w:rPr>
              <w:t>Monitoreo de red</w:t>
            </w:r>
            <w:r w:rsidR="00994748">
              <w:rPr>
                <w:noProof/>
                <w:webHidden/>
              </w:rPr>
              <w:tab/>
            </w:r>
            <w:r w:rsidR="00994748">
              <w:rPr>
                <w:noProof/>
                <w:webHidden/>
              </w:rPr>
              <w:fldChar w:fldCharType="begin"/>
            </w:r>
            <w:r w:rsidR="00994748">
              <w:rPr>
                <w:noProof/>
                <w:webHidden/>
              </w:rPr>
              <w:instrText xml:space="preserve"> PAGEREF _Toc149649527 \h </w:instrText>
            </w:r>
            <w:r w:rsidR="00994748">
              <w:rPr>
                <w:noProof/>
                <w:webHidden/>
              </w:rPr>
            </w:r>
            <w:r w:rsidR="00994748">
              <w:rPr>
                <w:noProof/>
                <w:webHidden/>
              </w:rPr>
              <w:fldChar w:fldCharType="separate"/>
            </w:r>
            <w:r w:rsidR="00103531">
              <w:rPr>
                <w:noProof/>
                <w:webHidden/>
              </w:rPr>
              <w:t>20</w:t>
            </w:r>
            <w:r w:rsidR="00994748">
              <w:rPr>
                <w:noProof/>
                <w:webHidden/>
              </w:rPr>
              <w:fldChar w:fldCharType="end"/>
            </w:r>
          </w:hyperlink>
        </w:p>
        <w:p w14:paraId="13C83D34" w14:textId="16AE37D1" w:rsidR="00994748" w:rsidRDefault="00000000">
          <w:pPr>
            <w:pStyle w:val="TDC2"/>
            <w:tabs>
              <w:tab w:val="left" w:pos="1760"/>
              <w:tab w:val="right" w:leader="dot" w:pos="9962"/>
            </w:tabs>
            <w:rPr>
              <w:rFonts w:eastAsiaTheme="minorEastAsia"/>
              <w:noProof/>
              <w:kern w:val="0"/>
              <w:sz w:val="22"/>
              <w:lang w:eastAsia="es-CO"/>
              <w14:ligatures w14:val="none"/>
            </w:rPr>
          </w:pPr>
          <w:hyperlink w:anchor="_Toc149649528" w:history="1">
            <w:r w:rsidR="00994748" w:rsidRPr="004C0E10">
              <w:rPr>
                <w:rStyle w:val="Hipervnculo"/>
                <w:noProof/>
              </w:rPr>
              <w:t>3.3.</w:t>
            </w:r>
            <w:r w:rsidR="00994748">
              <w:rPr>
                <w:rFonts w:eastAsiaTheme="minorEastAsia"/>
                <w:noProof/>
                <w:kern w:val="0"/>
                <w:sz w:val="22"/>
                <w:lang w:eastAsia="es-CO"/>
                <w14:ligatures w14:val="none"/>
              </w:rPr>
              <w:tab/>
            </w:r>
            <w:r w:rsidR="00994748" w:rsidRPr="004C0E10">
              <w:rPr>
                <w:rStyle w:val="Hipervnculo"/>
                <w:noProof/>
              </w:rPr>
              <w:t>Protocolo</w:t>
            </w:r>
            <w:r w:rsidR="00300098">
              <w:rPr>
                <w:rStyle w:val="Hipervnculo"/>
                <w:noProof/>
              </w:rPr>
              <w:t>s</w:t>
            </w:r>
            <w:r w:rsidR="00994748" w:rsidRPr="004C0E10">
              <w:rPr>
                <w:rStyle w:val="Hipervnculo"/>
                <w:noProof/>
              </w:rPr>
              <w:t xml:space="preserve"> de prueba</w:t>
            </w:r>
            <w:r w:rsidR="00994748">
              <w:rPr>
                <w:noProof/>
                <w:webHidden/>
              </w:rPr>
              <w:tab/>
            </w:r>
            <w:r w:rsidR="00994748">
              <w:rPr>
                <w:noProof/>
                <w:webHidden/>
              </w:rPr>
              <w:fldChar w:fldCharType="begin"/>
            </w:r>
            <w:r w:rsidR="00994748">
              <w:rPr>
                <w:noProof/>
                <w:webHidden/>
              </w:rPr>
              <w:instrText xml:space="preserve"> PAGEREF _Toc149649528 \h </w:instrText>
            </w:r>
            <w:r w:rsidR="00994748">
              <w:rPr>
                <w:noProof/>
                <w:webHidden/>
              </w:rPr>
            </w:r>
            <w:r w:rsidR="00994748">
              <w:rPr>
                <w:noProof/>
                <w:webHidden/>
              </w:rPr>
              <w:fldChar w:fldCharType="separate"/>
            </w:r>
            <w:r w:rsidR="00103531">
              <w:rPr>
                <w:noProof/>
                <w:webHidden/>
              </w:rPr>
              <w:t>21</w:t>
            </w:r>
            <w:r w:rsidR="00994748">
              <w:rPr>
                <w:noProof/>
                <w:webHidden/>
              </w:rPr>
              <w:fldChar w:fldCharType="end"/>
            </w:r>
          </w:hyperlink>
        </w:p>
        <w:p w14:paraId="740F79F4" w14:textId="78F74431" w:rsidR="00994748" w:rsidRDefault="00000000">
          <w:pPr>
            <w:pStyle w:val="TDC1"/>
            <w:tabs>
              <w:tab w:val="right" w:leader="dot" w:pos="9962"/>
            </w:tabs>
            <w:rPr>
              <w:rFonts w:eastAsiaTheme="minorEastAsia"/>
              <w:noProof/>
              <w:kern w:val="0"/>
              <w:sz w:val="22"/>
              <w:lang w:eastAsia="es-CO"/>
              <w14:ligatures w14:val="none"/>
            </w:rPr>
          </w:pPr>
          <w:hyperlink w:anchor="_Toc149649531" w:history="1">
            <w:r w:rsidR="00994748" w:rsidRPr="004C0E10">
              <w:rPr>
                <w:rStyle w:val="Hipervnculo"/>
                <w:noProof/>
              </w:rPr>
              <w:t>Síntesis</w:t>
            </w:r>
            <w:r w:rsidR="00994748">
              <w:rPr>
                <w:noProof/>
                <w:webHidden/>
              </w:rPr>
              <w:tab/>
            </w:r>
            <w:r w:rsidR="00994748">
              <w:rPr>
                <w:noProof/>
                <w:webHidden/>
              </w:rPr>
              <w:fldChar w:fldCharType="begin"/>
            </w:r>
            <w:r w:rsidR="00994748">
              <w:rPr>
                <w:noProof/>
                <w:webHidden/>
              </w:rPr>
              <w:instrText xml:space="preserve"> PAGEREF _Toc149649531 \h </w:instrText>
            </w:r>
            <w:r w:rsidR="00994748">
              <w:rPr>
                <w:noProof/>
                <w:webHidden/>
              </w:rPr>
            </w:r>
            <w:r w:rsidR="00994748">
              <w:rPr>
                <w:noProof/>
                <w:webHidden/>
              </w:rPr>
              <w:fldChar w:fldCharType="separate"/>
            </w:r>
            <w:r w:rsidR="00103531">
              <w:rPr>
                <w:noProof/>
                <w:webHidden/>
              </w:rPr>
              <w:t>26</w:t>
            </w:r>
            <w:r w:rsidR="00994748">
              <w:rPr>
                <w:noProof/>
                <w:webHidden/>
              </w:rPr>
              <w:fldChar w:fldCharType="end"/>
            </w:r>
          </w:hyperlink>
        </w:p>
        <w:p w14:paraId="10C67D61" w14:textId="375B30D2" w:rsidR="00994748" w:rsidRDefault="00000000">
          <w:pPr>
            <w:pStyle w:val="TDC1"/>
            <w:tabs>
              <w:tab w:val="right" w:leader="dot" w:pos="9962"/>
            </w:tabs>
            <w:rPr>
              <w:rFonts w:eastAsiaTheme="minorEastAsia"/>
              <w:noProof/>
              <w:kern w:val="0"/>
              <w:sz w:val="22"/>
              <w:lang w:eastAsia="es-CO"/>
              <w14:ligatures w14:val="none"/>
            </w:rPr>
          </w:pPr>
          <w:hyperlink w:anchor="_Toc149649532" w:history="1">
            <w:r w:rsidR="00994748" w:rsidRPr="004C0E10">
              <w:rPr>
                <w:rStyle w:val="Hipervnculo"/>
                <w:noProof/>
              </w:rPr>
              <w:t>Material complementario</w:t>
            </w:r>
            <w:r w:rsidR="00994748">
              <w:rPr>
                <w:noProof/>
                <w:webHidden/>
              </w:rPr>
              <w:tab/>
            </w:r>
            <w:r w:rsidR="00994748">
              <w:rPr>
                <w:noProof/>
                <w:webHidden/>
              </w:rPr>
              <w:fldChar w:fldCharType="begin"/>
            </w:r>
            <w:r w:rsidR="00994748">
              <w:rPr>
                <w:noProof/>
                <w:webHidden/>
              </w:rPr>
              <w:instrText xml:space="preserve"> PAGEREF _Toc149649532 \h </w:instrText>
            </w:r>
            <w:r w:rsidR="00994748">
              <w:rPr>
                <w:noProof/>
                <w:webHidden/>
              </w:rPr>
            </w:r>
            <w:r w:rsidR="00994748">
              <w:rPr>
                <w:noProof/>
                <w:webHidden/>
              </w:rPr>
              <w:fldChar w:fldCharType="separate"/>
            </w:r>
            <w:r w:rsidR="00103531">
              <w:rPr>
                <w:noProof/>
                <w:webHidden/>
              </w:rPr>
              <w:t>27</w:t>
            </w:r>
            <w:r w:rsidR="00994748">
              <w:rPr>
                <w:noProof/>
                <w:webHidden/>
              </w:rPr>
              <w:fldChar w:fldCharType="end"/>
            </w:r>
          </w:hyperlink>
        </w:p>
        <w:p w14:paraId="29C4AFE8" w14:textId="277A1C7F" w:rsidR="00994748" w:rsidRDefault="00000000">
          <w:pPr>
            <w:pStyle w:val="TDC1"/>
            <w:tabs>
              <w:tab w:val="right" w:leader="dot" w:pos="9962"/>
            </w:tabs>
            <w:rPr>
              <w:rFonts w:eastAsiaTheme="minorEastAsia"/>
              <w:noProof/>
              <w:kern w:val="0"/>
              <w:sz w:val="22"/>
              <w:lang w:eastAsia="es-CO"/>
              <w14:ligatures w14:val="none"/>
            </w:rPr>
          </w:pPr>
          <w:hyperlink w:anchor="_Toc149649533" w:history="1">
            <w:r w:rsidR="00994748" w:rsidRPr="004C0E10">
              <w:rPr>
                <w:rStyle w:val="Hipervnculo"/>
                <w:noProof/>
              </w:rPr>
              <w:t>Glosario</w:t>
            </w:r>
            <w:r w:rsidR="00994748">
              <w:rPr>
                <w:noProof/>
                <w:webHidden/>
              </w:rPr>
              <w:tab/>
            </w:r>
            <w:r w:rsidR="00994748">
              <w:rPr>
                <w:noProof/>
                <w:webHidden/>
              </w:rPr>
              <w:fldChar w:fldCharType="begin"/>
            </w:r>
            <w:r w:rsidR="00994748">
              <w:rPr>
                <w:noProof/>
                <w:webHidden/>
              </w:rPr>
              <w:instrText xml:space="preserve"> PAGEREF _Toc149649533 \h </w:instrText>
            </w:r>
            <w:r w:rsidR="00994748">
              <w:rPr>
                <w:noProof/>
                <w:webHidden/>
              </w:rPr>
            </w:r>
            <w:r w:rsidR="00994748">
              <w:rPr>
                <w:noProof/>
                <w:webHidden/>
              </w:rPr>
              <w:fldChar w:fldCharType="separate"/>
            </w:r>
            <w:r w:rsidR="00103531">
              <w:rPr>
                <w:noProof/>
                <w:webHidden/>
              </w:rPr>
              <w:t>28</w:t>
            </w:r>
            <w:r w:rsidR="00994748">
              <w:rPr>
                <w:noProof/>
                <w:webHidden/>
              </w:rPr>
              <w:fldChar w:fldCharType="end"/>
            </w:r>
          </w:hyperlink>
        </w:p>
        <w:p w14:paraId="799D1D90" w14:textId="3AD8A012" w:rsidR="00994748" w:rsidRDefault="00000000">
          <w:pPr>
            <w:pStyle w:val="TDC1"/>
            <w:tabs>
              <w:tab w:val="right" w:leader="dot" w:pos="9962"/>
            </w:tabs>
            <w:rPr>
              <w:rFonts w:eastAsiaTheme="minorEastAsia"/>
              <w:noProof/>
              <w:kern w:val="0"/>
              <w:sz w:val="22"/>
              <w:lang w:eastAsia="es-CO"/>
              <w14:ligatures w14:val="none"/>
            </w:rPr>
          </w:pPr>
          <w:hyperlink w:anchor="_Toc149649534" w:history="1">
            <w:r w:rsidR="00994748" w:rsidRPr="004C0E10">
              <w:rPr>
                <w:rStyle w:val="Hipervnculo"/>
                <w:noProof/>
              </w:rPr>
              <w:t>Referencias bibliográficas</w:t>
            </w:r>
            <w:r w:rsidR="00994748">
              <w:rPr>
                <w:noProof/>
                <w:webHidden/>
              </w:rPr>
              <w:tab/>
            </w:r>
            <w:r w:rsidR="00994748">
              <w:rPr>
                <w:noProof/>
                <w:webHidden/>
              </w:rPr>
              <w:fldChar w:fldCharType="begin"/>
            </w:r>
            <w:r w:rsidR="00994748">
              <w:rPr>
                <w:noProof/>
                <w:webHidden/>
              </w:rPr>
              <w:instrText xml:space="preserve"> PAGEREF _Toc149649534 \h </w:instrText>
            </w:r>
            <w:r w:rsidR="00994748">
              <w:rPr>
                <w:noProof/>
                <w:webHidden/>
              </w:rPr>
            </w:r>
            <w:r w:rsidR="00994748">
              <w:rPr>
                <w:noProof/>
                <w:webHidden/>
              </w:rPr>
              <w:fldChar w:fldCharType="separate"/>
            </w:r>
            <w:r w:rsidR="00103531">
              <w:rPr>
                <w:noProof/>
                <w:webHidden/>
              </w:rPr>
              <w:t>29</w:t>
            </w:r>
            <w:r w:rsidR="00994748">
              <w:rPr>
                <w:noProof/>
                <w:webHidden/>
              </w:rPr>
              <w:fldChar w:fldCharType="end"/>
            </w:r>
          </w:hyperlink>
        </w:p>
        <w:p w14:paraId="1B8405B1" w14:textId="3FA243B7" w:rsidR="00994748" w:rsidRDefault="00000000">
          <w:pPr>
            <w:pStyle w:val="TDC1"/>
            <w:tabs>
              <w:tab w:val="right" w:leader="dot" w:pos="9962"/>
            </w:tabs>
            <w:rPr>
              <w:rFonts w:eastAsiaTheme="minorEastAsia"/>
              <w:noProof/>
              <w:kern w:val="0"/>
              <w:sz w:val="22"/>
              <w:lang w:eastAsia="es-CO"/>
              <w14:ligatures w14:val="none"/>
            </w:rPr>
          </w:pPr>
          <w:hyperlink w:anchor="_Toc149649535" w:history="1">
            <w:r w:rsidR="00994748" w:rsidRPr="004C0E10">
              <w:rPr>
                <w:rStyle w:val="Hipervnculo"/>
                <w:noProof/>
              </w:rPr>
              <w:t>Créditos</w:t>
            </w:r>
            <w:r w:rsidR="00994748">
              <w:rPr>
                <w:noProof/>
                <w:webHidden/>
              </w:rPr>
              <w:tab/>
            </w:r>
            <w:r w:rsidR="00994748">
              <w:rPr>
                <w:noProof/>
                <w:webHidden/>
              </w:rPr>
              <w:fldChar w:fldCharType="begin"/>
            </w:r>
            <w:r w:rsidR="00994748">
              <w:rPr>
                <w:noProof/>
                <w:webHidden/>
              </w:rPr>
              <w:instrText xml:space="preserve"> PAGEREF _Toc149649535 \h </w:instrText>
            </w:r>
            <w:r w:rsidR="00994748">
              <w:rPr>
                <w:noProof/>
                <w:webHidden/>
              </w:rPr>
            </w:r>
            <w:r w:rsidR="00994748">
              <w:rPr>
                <w:noProof/>
                <w:webHidden/>
              </w:rPr>
              <w:fldChar w:fldCharType="separate"/>
            </w:r>
            <w:r w:rsidR="00103531">
              <w:rPr>
                <w:noProof/>
                <w:webHidden/>
              </w:rPr>
              <w:t>30</w:t>
            </w:r>
            <w:r w:rsidR="00994748">
              <w:rPr>
                <w:noProof/>
                <w:webHidden/>
              </w:rPr>
              <w:fldChar w:fldCharType="end"/>
            </w:r>
          </w:hyperlink>
        </w:p>
        <w:p w14:paraId="3AFC5851" w14:textId="32DB0BD4"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9649514"/>
      <w:r>
        <w:lastRenderedPageBreak/>
        <w:t>Introducción</w:t>
      </w:r>
      <w:bookmarkEnd w:id="0"/>
    </w:p>
    <w:p w14:paraId="335B4135" w14:textId="3F21653D" w:rsidR="00D732EB" w:rsidRDefault="00D732EB" w:rsidP="007F2B44">
      <w:r w:rsidRPr="00D732EB">
        <w:t>Reciba una gran bienvenida al estudio del componente formativo “</w:t>
      </w:r>
      <w:r w:rsidRPr="00D732EB">
        <w:rPr>
          <w:b/>
          <w:bCs/>
        </w:rPr>
        <w:t>Verificación de acuerdo con políticas de la organización</w:t>
      </w:r>
      <w:r w:rsidRPr="00D732EB">
        <w:t>”. Comience consultando el siguiente video, donde se ofrece un primer acercamiento y contextualización con los temas por desarrollar. ¡</w:t>
      </w:r>
      <w:r w:rsidRPr="00D732EB">
        <w:rPr>
          <w:b/>
          <w:bCs/>
        </w:rPr>
        <w:t>Adelante</w:t>
      </w:r>
      <w:r w:rsidRPr="00D732EB">
        <w:t>!</w:t>
      </w:r>
    </w:p>
    <w:p w14:paraId="088AF32C" w14:textId="3D815694" w:rsidR="00291ED3" w:rsidRDefault="00D732EB" w:rsidP="006C1BF2">
      <w:pPr>
        <w:pStyle w:val="Video"/>
      </w:pPr>
      <w:r>
        <w:t>Verificación de acuerdo con políticas de la organización</w:t>
      </w:r>
    </w:p>
    <w:p w14:paraId="25E3359B" w14:textId="1C1223E7" w:rsidR="00614560" w:rsidRDefault="00614560" w:rsidP="00614560">
      <w:pPr>
        <w:ind w:firstLine="0"/>
        <w:jc w:val="center"/>
      </w:pPr>
      <w:r>
        <w:rPr>
          <w:noProof/>
        </w:rPr>
        <w:drawing>
          <wp:inline distT="0" distB="0" distL="0" distR="0" wp14:anchorId="014C30D5" wp14:editId="087C1A85">
            <wp:extent cx="3487293" cy="1961515"/>
            <wp:effectExtent l="0" t="0" r="0" b="635"/>
            <wp:docPr id="15" name="Imagen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a:extLst>
                        <a:ext uri="{C183D7F6-B498-43B3-948B-1728B52AA6E4}">
                          <adec:decorative xmlns:adec="http://schemas.microsoft.com/office/drawing/2017/decorative" val="1"/>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00799" cy="1969112"/>
                    </a:xfrm>
                    <a:prstGeom prst="rect">
                      <a:avLst/>
                    </a:prstGeom>
                    <a:noFill/>
                    <a:ln>
                      <a:noFill/>
                    </a:ln>
                  </pic:spPr>
                </pic:pic>
              </a:graphicData>
            </a:graphic>
          </wp:inline>
        </w:drawing>
      </w:r>
    </w:p>
    <w:p w14:paraId="7EF8289C" w14:textId="08086812" w:rsidR="00614560" w:rsidRPr="00614560" w:rsidRDefault="00614560" w:rsidP="00614560">
      <w:pPr>
        <w:ind w:firstLine="0"/>
        <w:jc w:val="center"/>
      </w:pPr>
      <w:hyperlink r:id="rId11" w:history="1">
        <w:r w:rsidRPr="00614560">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525113E9" w:rsidR="007F2B44" w:rsidRPr="00A57A9E" w:rsidRDefault="007F2B44" w:rsidP="008C72B5">
            <w:pPr>
              <w:ind w:firstLine="0"/>
              <w:jc w:val="center"/>
              <w:rPr>
                <w:b/>
              </w:rPr>
            </w:pPr>
            <w:r w:rsidRPr="00A57A9E">
              <w:rPr>
                <w:b/>
              </w:rPr>
              <w:t xml:space="preserve">Síntesis del video: </w:t>
            </w:r>
            <w:r w:rsidR="00D732EB">
              <w:rPr>
                <w:b/>
              </w:rPr>
              <w:t>Verificación de acuerdo con políticas de la organización</w:t>
            </w:r>
          </w:p>
        </w:tc>
      </w:tr>
      <w:tr w:rsidR="007F2B44" w:rsidRPr="00A57A9E" w14:paraId="1FE8CEA4" w14:textId="77777777" w:rsidTr="008C72B5">
        <w:tc>
          <w:tcPr>
            <w:tcW w:w="9962" w:type="dxa"/>
          </w:tcPr>
          <w:p w14:paraId="4E81F0EE" w14:textId="77777777" w:rsidR="00FE21E7" w:rsidRDefault="00FE21E7" w:rsidP="00FE21E7">
            <w:r>
              <w:t xml:space="preserve">Las acciones y procesos de prevención en cualquiera de las áreas y procesos de las organizaciones, es cada vez más habitual. </w:t>
            </w:r>
          </w:p>
          <w:p w14:paraId="6FFE0FF0" w14:textId="77777777" w:rsidR="00D00112" w:rsidRDefault="00FE21E7" w:rsidP="00FE21E7">
            <w:r>
              <w:t>En términos financieros, es más barato invertir en prevención que gastar recursos y tiempo en reparaciones de cualquier índole.</w:t>
            </w:r>
          </w:p>
          <w:p w14:paraId="2D6FD2C6" w14:textId="77777777" w:rsidR="00FE21E7" w:rsidRDefault="00FE21E7" w:rsidP="00FE21E7">
            <w:r>
              <w:lastRenderedPageBreak/>
              <w:t>Por esta razón, la monitorización de la infraestructura es un proceso que debe realizarse en tiempo real, de manera periódica, utilizando herramientas de observación, de análisis, de gestión, entre otras.</w:t>
            </w:r>
          </w:p>
          <w:p w14:paraId="35F5B35F" w14:textId="77777777" w:rsidR="00FE21E7" w:rsidRDefault="00FE21E7" w:rsidP="00FE21E7">
            <w:r>
              <w:t>Al hablar de una infraestructura informática local, los conocimientos están más relacionados con el rendimiento que con los gastos habituales de gestión. En la actualidad, se tiene la posibilidad del despliegue de una infraestructura híbrida y en la nube.</w:t>
            </w:r>
          </w:p>
          <w:p w14:paraId="025107B1" w14:textId="77777777" w:rsidR="00FE21E7" w:rsidRDefault="00FE21E7" w:rsidP="00FE21E7">
            <w:r>
              <w:t>Las grandes organizaciones, las cuales pueden tener cientos o miles de servidores o, incluso, las pymes con pocos servicios, propenden por la renta de una gestión más natural, donde la confiabilidad, disponibilidad, escalabilidad y buena relación costo / beneficio no se pueden descuidar.</w:t>
            </w:r>
          </w:p>
          <w:p w14:paraId="0F08AF85" w14:textId="2A0E1C50" w:rsidR="00FE21E7" w:rsidRDefault="00FE21E7" w:rsidP="00FE21E7">
            <w:r>
              <w:t>Esta evolución ha llevado a que el “</w:t>
            </w:r>
            <w:r w:rsidRPr="00FE21E7">
              <w:rPr>
                <w:rStyle w:val="Extranjerismo"/>
              </w:rPr>
              <w:t>software</w:t>
            </w:r>
            <w:r>
              <w:t>” de gestión también vaya a la par. Los modelos híbridos giran en torno al seguimiento y administración de los recursos locales y externos, con igual facilidad y eficiencia.</w:t>
            </w:r>
          </w:p>
          <w:p w14:paraId="07BE0595" w14:textId="18FA84EA" w:rsidR="00FE21E7" w:rsidRPr="00FE21E7" w:rsidRDefault="00FE21E7" w:rsidP="00FE21E7">
            <w:r>
              <w:t>Las arquitecturas en la nube tienen una gestión fácil de llevar, ya que estos “</w:t>
            </w:r>
            <w:proofErr w:type="spellStart"/>
            <w:r w:rsidRPr="00FE21E7">
              <w:rPr>
                <w:rStyle w:val="Extranjerismo"/>
              </w:rPr>
              <w:t>softwar</w:t>
            </w:r>
            <w:proofErr w:type="spellEnd"/>
            <w:r>
              <w:t>” cumplen con GUI y UX de primera.</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29E4C7F9" w:rsidR="00C407C1" w:rsidRDefault="00CB6AE4">
      <w:pPr>
        <w:pStyle w:val="Ttulo1"/>
      </w:pPr>
      <w:bookmarkStart w:id="1" w:name="_Toc149649515"/>
      <w:r>
        <w:lastRenderedPageBreak/>
        <w:t>Verificación de conectividad</w:t>
      </w:r>
      <w:bookmarkEnd w:id="1"/>
    </w:p>
    <w:p w14:paraId="6844B345" w14:textId="48D86051" w:rsidR="00CB6AE4" w:rsidRPr="00CB6AE4" w:rsidRDefault="00CB6AE4" w:rsidP="00CB6AE4">
      <w:pPr>
        <w:rPr>
          <w:lang w:val="es-419" w:eastAsia="es-CO"/>
        </w:rPr>
      </w:pPr>
      <w:r w:rsidRPr="00CB6AE4">
        <w:rPr>
          <w:lang w:val="es-419" w:eastAsia="es-CO"/>
        </w:rPr>
        <w:t>A partir del desarrollo de las infraestructuras tecnológicas, el personal encargado de la administración de la red realiza una verificación inicial antes del despliegue; esto para comprobar la instalación de los dispositivos periféricos y que su configuración cumpla con los requerimientos de la organización. Así mismo, se verifica la red de datos.</w:t>
      </w:r>
    </w:p>
    <w:p w14:paraId="0E52E94E" w14:textId="77777777" w:rsidR="00CB6AE4" w:rsidRDefault="00CB6AE4" w:rsidP="00CB6AE4">
      <w:pPr>
        <w:rPr>
          <w:lang w:val="es-419" w:eastAsia="es-CO"/>
        </w:rPr>
      </w:pPr>
      <w:r w:rsidRPr="00CB6AE4">
        <w:rPr>
          <w:lang w:val="es-419" w:eastAsia="es-CO"/>
        </w:rPr>
        <w:t>Para realizar esa actividad</w:t>
      </w:r>
      <w:r>
        <w:rPr>
          <w:lang w:val="es-419" w:eastAsia="es-CO"/>
        </w:rPr>
        <w:t>,</w:t>
      </w:r>
      <w:r w:rsidRPr="00CB6AE4">
        <w:rPr>
          <w:lang w:val="es-419" w:eastAsia="es-CO"/>
        </w:rPr>
        <w:t xml:space="preserve"> los administradores cuentan con un conjunto de herramientas e instrumentos que pueden ser tanto físicos (cableado, dispositivos, conexiones, módems, etc</w:t>
      </w:r>
      <w:r>
        <w:rPr>
          <w:lang w:val="es-419" w:eastAsia="es-CO"/>
        </w:rPr>
        <w:t>.</w:t>
      </w:r>
      <w:r w:rsidRPr="00CB6AE4">
        <w:rPr>
          <w:lang w:val="es-419" w:eastAsia="es-CO"/>
        </w:rPr>
        <w:t xml:space="preserve">,) como en </w:t>
      </w:r>
      <w:r>
        <w:rPr>
          <w:lang w:val="es-419" w:eastAsia="es-CO"/>
        </w:rPr>
        <w:t>“</w:t>
      </w:r>
      <w:r w:rsidRPr="00CB6AE4">
        <w:rPr>
          <w:rStyle w:val="Extranjerismo"/>
          <w:lang w:val="es-419" w:eastAsia="es-CO"/>
        </w:rPr>
        <w:t>software</w:t>
      </w:r>
      <w:r>
        <w:rPr>
          <w:lang w:val="es-419" w:eastAsia="es-CO"/>
        </w:rPr>
        <w:t>”</w:t>
      </w:r>
      <w:r w:rsidRPr="00CB6AE4">
        <w:rPr>
          <w:lang w:val="es-419" w:eastAsia="es-CO"/>
        </w:rPr>
        <w:t xml:space="preserve"> (configuraciones, comando</w:t>
      </w:r>
      <w:r>
        <w:rPr>
          <w:lang w:val="es-419" w:eastAsia="es-CO"/>
        </w:rPr>
        <w:t>s</w:t>
      </w:r>
      <w:r w:rsidRPr="00CB6AE4">
        <w:rPr>
          <w:lang w:val="es-419" w:eastAsia="es-CO"/>
        </w:rPr>
        <w:t xml:space="preserve">, etc.), dicha comprobación debe ser documentada a fin de realizar futuras revisiones. </w:t>
      </w:r>
    </w:p>
    <w:p w14:paraId="2E9E5CFF" w14:textId="5CE312BE" w:rsidR="00CB6AE4" w:rsidRPr="00CB6AE4" w:rsidRDefault="00CB6AE4" w:rsidP="00CB6AE4">
      <w:pPr>
        <w:rPr>
          <w:lang w:val="es-419" w:eastAsia="es-CO"/>
        </w:rPr>
      </w:pPr>
      <w:r w:rsidRPr="00CB6AE4">
        <w:rPr>
          <w:lang w:val="es-419" w:eastAsia="es-CO"/>
        </w:rPr>
        <w:t>La siguiente figura ilustra las características de cada tipo de inspección:</w:t>
      </w:r>
    </w:p>
    <w:p w14:paraId="0AB4F24F" w14:textId="7A62CFFE" w:rsidR="00C05B2E" w:rsidRDefault="00CB6AE4" w:rsidP="00CB6AE4">
      <w:pPr>
        <w:pStyle w:val="Figura"/>
        <w:rPr>
          <w:lang w:val="es-419"/>
        </w:rPr>
      </w:pPr>
      <w:r w:rsidRPr="00CB6AE4">
        <w:rPr>
          <w:lang w:val="es-419"/>
        </w:rPr>
        <w:t>Inspección física e inspección lógica</w:t>
      </w:r>
    </w:p>
    <w:p w14:paraId="3BD22FFF" w14:textId="20005454" w:rsidR="00CB6AE4" w:rsidRDefault="00CB6AE4" w:rsidP="00CB6AE4">
      <w:pPr>
        <w:ind w:firstLine="0"/>
        <w:jc w:val="center"/>
        <w:rPr>
          <w:lang w:val="es-419" w:eastAsia="es-CO"/>
        </w:rPr>
      </w:pPr>
      <w:r>
        <w:rPr>
          <w:noProof/>
          <w:lang w:val="es-419" w:eastAsia="es-CO"/>
        </w:rPr>
        <w:drawing>
          <wp:inline distT="0" distB="0" distL="0" distR="0" wp14:anchorId="3052D228" wp14:editId="064BAB89">
            <wp:extent cx="6332220" cy="2625725"/>
            <wp:effectExtent l="0" t="0" r="0" b="3175"/>
            <wp:docPr id="1" name="Gráfico 1" descr="Gráfica que ilustra cada una de las dos formas de inspección: física y lógica o d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descr="Gráfica que ilustra cada una de las dos formas de inspección: física y lógica o de softwar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332220" cy="2625725"/>
                    </a:xfrm>
                    <a:prstGeom prst="rect">
                      <a:avLst/>
                    </a:prstGeom>
                  </pic:spPr>
                </pic:pic>
              </a:graphicData>
            </a:graphic>
          </wp:inline>
        </w:drawing>
      </w:r>
    </w:p>
    <w:p w14:paraId="47AFDEC6" w14:textId="45D3D545" w:rsidR="00CB6AE4" w:rsidRPr="00215F98" w:rsidRDefault="00CB6AE4" w:rsidP="00215F98">
      <w:pPr>
        <w:pStyle w:val="Ttulo2"/>
      </w:pPr>
      <w:bookmarkStart w:id="2" w:name="_Toc149649516"/>
      <w:r w:rsidRPr="00215F98">
        <w:lastRenderedPageBreak/>
        <w:t>Inspección física de la red</w:t>
      </w:r>
      <w:bookmarkEnd w:id="2"/>
    </w:p>
    <w:p w14:paraId="7E87F814" w14:textId="77777777" w:rsidR="002D68B7" w:rsidRPr="002D68B7" w:rsidRDefault="002D68B7" w:rsidP="002D68B7">
      <w:pPr>
        <w:rPr>
          <w:lang w:val="es-419" w:eastAsia="es-CO"/>
        </w:rPr>
      </w:pPr>
      <w:r w:rsidRPr="002D68B7">
        <w:rPr>
          <w:lang w:val="es-419" w:eastAsia="es-CO"/>
        </w:rPr>
        <w:t>La primera comprobación consiste en la revisión física de la red mediante un recorrido donde se inspecciona el estado de los cables, los conectores, los paneles y los adaptadores de red.</w:t>
      </w:r>
    </w:p>
    <w:p w14:paraId="138DDDBD" w14:textId="77777777" w:rsidR="002D68B7" w:rsidRPr="002D68B7" w:rsidRDefault="002D68B7" w:rsidP="002D68B7">
      <w:pPr>
        <w:rPr>
          <w:lang w:val="es-419" w:eastAsia="es-CO"/>
        </w:rPr>
      </w:pPr>
      <w:r w:rsidRPr="002D68B7">
        <w:rPr>
          <w:lang w:val="es-419" w:eastAsia="es-CO"/>
        </w:rPr>
        <w:t>Donde se requiera la inspección de la operatividad del cableado, se usan herramientas físicas para el testeo de la red; estos son:</w:t>
      </w:r>
    </w:p>
    <w:p w14:paraId="6AA99294" w14:textId="09A2C67F" w:rsidR="00CB6AE4" w:rsidRDefault="002D68B7" w:rsidP="002D68B7">
      <w:pPr>
        <w:pStyle w:val="Prrafodelista"/>
        <w:numPr>
          <w:ilvl w:val="0"/>
          <w:numId w:val="18"/>
        </w:numPr>
        <w:rPr>
          <w:lang w:val="es-419" w:eastAsia="es-CO"/>
        </w:rPr>
      </w:pPr>
      <w:r w:rsidRPr="002D68B7">
        <w:rPr>
          <w:b/>
          <w:bCs/>
          <w:lang w:val="es-419" w:eastAsia="es-CO"/>
        </w:rPr>
        <w:t>Comprobadores de continuidad</w:t>
      </w:r>
      <w:r w:rsidRPr="002D68B7">
        <w:rPr>
          <w:lang w:val="es-419" w:eastAsia="es-CO"/>
        </w:rPr>
        <w:t xml:space="preserve">. También llamados </w:t>
      </w:r>
      <w:r>
        <w:rPr>
          <w:lang w:val="es-419" w:eastAsia="es-CO"/>
        </w:rPr>
        <w:t>“</w:t>
      </w:r>
      <w:proofErr w:type="spellStart"/>
      <w:r w:rsidRPr="002D68B7">
        <w:rPr>
          <w:rStyle w:val="Extranjerismo"/>
          <w:lang w:val="es-419" w:eastAsia="es-CO"/>
        </w:rPr>
        <w:t>tester</w:t>
      </w:r>
      <w:proofErr w:type="spellEnd"/>
      <w:r>
        <w:rPr>
          <w:lang w:val="es-419" w:eastAsia="es-CO"/>
        </w:rPr>
        <w:t>”</w:t>
      </w:r>
      <w:r w:rsidRPr="002D68B7">
        <w:rPr>
          <w:lang w:val="es-419" w:eastAsia="es-CO"/>
        </w:rPr>
        <w:t>, polímetro o multímetro, esta herramienta se usa para realizar mediciones de continuidad del cableado. Entre estos se encuentran dos tipos: multímetro y medidor de potencia de fibra óptica.</w:t>
      </w:r>
    </w:p>
    <w:p w14:paraId="44A5A68A" w14:textId="4AEEC0F9" w:rsidR="002D68B7" w:rsidRDefault="002D68B7" w:rsidP="002D68B7">
      <w:pPr>
        <w:pStyle w:val="Prrafodelista"/>
        <w:numPr>
          <w:ilvl w:val="0"/>
          <w:numId w:val="18"/>
        </w:numPr>
        <w:rPr>
          <w:lang w:val="es-419" w:eastAsia="es-CO"/>
        </w:rPr>
      </w:pPr>
      <w:r w:rsidRPr="002D68B7">
        <w:rPr>
          <w:b/>
          <w:bCs/>
          <w:lang w:val="es-419" w:eastAsia="es-CO"/>
        </w:rPr>
        <w:t>Multímetro digital</w:t>
      </w:r>
      <w:r w:rsidRPr="002D68B7">
        <w:rPr>
          <w:lang w:val="es-419" w:eastAsia="es-CO"/>
        </w:rPr>
        <w:t>. Mide magnitudes eléctricas (voltaje y corriente), algunos modelos miden también parámetros como temperatura (°C, °F), resistividad (Ω). Cuenta con dos cables de prueba usados para realizar la medición directa en el punto de conexión a verificar.</w:t>
      </w:r>
    </w:p>
    <w:p w14:paraId="446DE6A0" w14:textId="3A90C726" w:rsidR="002D68B7" w:rsidRDefault="002D68B7" w:rsidP="002D68B7">
      <w:pPr>
        <w:pStyle w:val="Prrafodelista"/>
        <w:numPr>
          <w:ilvl w:val="0"/>
          <w:numId w:val="18"/>
        </w:numPr>
        <w:rPr>
          <w:lang w:val="es-419" w:eastAsia="es-CO"/>
        </w:rPr>
      </w:pPr>
      <w:r w:rsidRPr="002D68B7">
        <w:rPr>
          <w:b/>
          <w:bCs/>
          <w:lang w:val="es-419" w:eastAsia="es-CO"/>
        </w:rPr>
        <w:t>Medidor de potencia de fibra óptica</w:t>
      </w:r>
      <w:r w:rsidRPr="002D68B7">
        <w:rPr>
          <w:lang w:val="es-419" w:eastAsia="es-CO"/>
        </w:rPr>
        <w:t>. Sirven para verificar el cableado de fibra óptica, permite medir pérdidas y niveles de potencia e inspeccionar.</w:t>
      </w:r>
    </w:p>
    <w:p w14:paraId="5F34D00C" w14:textId="3CDB8921" w:rsidR="002D68B7" w:rsidRPr="002D68B7" w:rsidRDefault="002D68B7" w:rsidP="002D68B7">
      <w:pPr>
        <w:pStyle w:val="Prrafodelista"/>
        <w:numPr>
          <w:ilvl w:val="0"/>
          <w:numId w:val="18"/>
        </w:numPr>
        <w:rPr>
          <w:lang w:val="es-419" w:eastAsia="es-CO"/>
        </w:rPr>
      </w:pPr>
      <w:r w:rsidRPr="002D68B7">
        <w:rPr>
          <w:b/>
          <w:bCs/>
          <w:lang w:val="es-419" w:eastAsia="es-CO"/>
        </w:rPr>
        <w:t>Comprobadores de red</w:t>
      </w:r>
      <w:r w:rsidRPr="002D68B7">
        <w:rPr>
          <w:lang w:val="es-419" w:eastAsia="es-CO"/>
        </w:rPr>
        <w:t>. Estas son herramientas que permiten comprobar el estado de conectividad física entre los dos extremos de los cables de red, la información que brinda esta prueba de continuidad, cruzamiento, terminales de conexión, entre otros.</w:t>
      </w:r>
    </w:p>
    <w:p w14:paraId="4ACF78A9" w14:textId="68C15C4A" w:rsidR="002D68B7" w:rsidRPr="002D68B7" w:rsidRDefault="002D68B7" w:rsidP="002D68B7">
      <w:pPr>
        <w:rPr>
          <w:lang w:val="es-419" w:eastAsia="es-CO"/>
        </w:rPr>
      </w:pPr>
      <w:r w:rsidRPr="002D68B7">
        <w:rPr>
          <w:lang w:val="es-419" w:eastAsia="es-CO"/>
        </w:rPr>
        <w:t xml:space="preserve">Por otro lado, al realizar la verificación física de los dispositivos de red como </w:t>
      </w:r>
      <w:r>
        <w:rPr>
          <w:lang w:val="es-419" w:eastAsia="es-CO"/>
        </w:rPr>
        <w:t>“</w:t>
      </w:r>
      <w:r w:rsidRPr="002D68B7">
        <w:rPr>
          <w:rStyle w:val="Extranjerismo"/>
          <w:lang w:val="es-419" w:eastAsia="es-CO"/>
        </w:rPr>
        <w:t>switch</w:t>
      </w:r>
      <w:r>
        <w:rPr>
          <w:lang w:val="es-419" w:eastAsia="es-CO"/>
        </w:rPr>
        <w:t>”</w:t>
      </w:r>
      <w:r w:rsidRPr="002D68B7">
        <w:rPr>
          <w:lang w:val="es-419" w:eastAsia="es-CO"/>
        </w:rPr>
        <w:t xml:space="preserve">, </w:t>
      </w:r>
      <w:r>
        <w:rPr>
          <w:lang w:val="es-419" w:eastAsia="es-CO"/>
        </w:rPr>
        <w:t>“</w:t>
      </w:r>
      <w:proofErr w:type="spellStart"/>
      <w:r w:rsidRPr="002D68B7">
        <w:rPr>
          <w:rStyle w:val="Extranjerismo"/>
          <w:lang w:val="es-419" w:eastAsia="es-CO"/>
        </w:rPr>
        <w:t>router</w:t>
      </w:r>
      <w:proofErr w:type="spellEnd"/>
      <w:r>
        <w:rPr>
          <w:lang w:val="es-419" w:eastAsia="es-CO"/>
        </w:rPr>
        <w:t>”</w:t>
      </w:r>
      <w:r w:rsidRPr="002D68B7">
        <w:rPr>
          <w:lang w:val="es-419" w:eastAsia="es-CO"/>
        </w:rPr>
        <w:t>, servidores, entre otros, se suele realizar una inspección rápida de los indicadores luminosos, comúnmente conocidos como LED</w:t>
      </w:r>
      <w:r>
        <w:rPr>
          <w:lang w:val="es-419" w:eastAsia="es-CO"/>
        </w:rPr>
        <w:t>,</w:t>
      </w:r>
      <w:r w:rsidRPr="002D68B7">
        <w:rPr>
          <w:lang w:val="es-419" w:eastAsia="es-CO"/>
        </w:rPr>
        <w:t xml:space="preserve"> que proporcionan una vista rápida del estado de conexión del equipo.</w:t>
      </w:r>
    </w:p>
    <w:p w14:paraId="1298468D" w14:textId="77777777" w:rsidR="002D68B7" w:rsidRPr="002D68B7" w:rsidRDefault="002D68B7" w:rsidP="002D68B7">
      <w:pPr>
        <w:rPr>
          <w:lang w:val="es-419" w:eastAsia="es-CO"/>
        </w:rPr>
      </w:pPr>
      <w:r w:rsidRPr="002D68B7">
        <w:rPr>
          <w:lang w:val="es-419" w:eastAsia="es-CO"/>
        </w:rPr>
        <w:lastRenderedPageBreak/>
        <w:t>Algunos identificadores LED que se encuentran en estos dispositivos son:</w:t>
      </w:r>
    </w:p>
    <w:p w14:paraId="22052D3D" w14:textId="4B9BC1C2" w:rsidR="00C05B2E" w:rsidRDefault="002D68B7" w:rsidP="002D68B7">
      <w:pPr>
        <w:pStyle w:val="Tabla"/>
        <w:jc w:val="center"/>
        <w:rPr>
          <w:lang w:val="es-419" w:eastAsia="es-CO"/>
        </w:rPr>
      </w:pPr>
      <w:r w:rsidRPr="002D68B7">
        <w:rPr>
          <w:lang w:val="es-419" w:eastAsia="es-CO"/>
        </w:rPr>
        <w:t>Indicadores LED</w:t>
      </w:r>
    </w:p>
    <w:tbl>
      <w:tblPr>
        <w:tblStyle w:val="SENA"/>
        <w:tblW w:w="0" w:type="auto"/>
        <w:tblLook w:val="04A0" w:firstRow="1" w:lastRow="0" w:firstColumn="1" w:lastColumn="0" w:noHBand="0" w:noVBand="1"/>
      </w:tblPr>
      <w:tblGrid>
        <w:gridCol w:w="4981"/>
        <w:gridCol w:w="4981"/>
      </w:tblGrid>
      <w:tr w:rsidR="002D68B7" w14:paraId="017B16C5" w14:textId="77777777" w:rsidTr="002D68B7">
        <w:trPr>
          <w:cnfStyle w:val="100000000000" w:firstRow="1" w:lastRow="0" w:firstColumn="0" w:lastColumn="0" w:oddVBand="0" w:evenVBand="0" w:oddHBand="0" w:evenHBand="0" w:firstRowFirstColumn="0" w:firstRowLastColumn="0" w:lastRowFirstColumn="0" w:lastRowLastColumn="0"/>
          <w:tblHeader/>
        </w:trPr>
        <w:tc>
          <w:tcPr>
            <w:tcW w:w="4981" w:type="dxa"/>
          </w:tcPr>
          <w:p w14:paraId="2FD26FF3" w14:textId="04B0D6BD" w:rsidR="002D68B7" w:rsidRDefault="002D68B7" w:rsidP="00CD21DE">
            <w:pPr>
              <w:ind w:firstLine="0"/>
              <w:jc w:val="center"/>
              <w:rPr>
                <w:lang w:eastAsia="es-CO"/>
              </w:rPr>
            </w:pPr>
            <w:r>
              <w:rPr>
                <w:lang w:eastAsia="es-CO"/>
              </w:rPr>
              <w:t>LED</w:t>
            </w:r>
          </w:p>
        </w:tc>
        <w:tc>
          <w:tcPr>
            <w:tcW w:w="4981" w:type="dxa"/>
          </w:tcPr>
          <w:p w14:paraId="371D7E17" w14:textId="473CCB30" w:rsidR="002D68B7" w:rsidRDefault="002D68B7" w:rsidP="00CD21DE">
            <w:pPr>
              <w:ind w:firstLine="0"/>
              <w:jc w:val="center"/>
              <w:rPr>
                <w:lang w:eastAsia="es-CO"/>
              </w:rPr>
            </w:pPr>
            <w:r>
              <w:rPr>
                <w:lang w:eastAsia="es-CO"/>
              </w:rPr>
              <w:t>FUNCIÓN</w:t>
            </w:r>
          </w:p>
        </w:tc>
      </w:tr>
      <w:tr w:rsidR="002D68B7" w14:paraId="2430CE69" w14:textId="77777777" w:rsidTr="00CD21DE">
        <w:trPr>
          <w:cnfStyle w:val="000000100000" w:firstRow="0" w:lastRow="0" w:firstColumn="0" w:lastColumn="0" w:oddVBand="0" w:evenVBand="0" w:oddHBand="1" w:evenHBand="0" w:firstRowFirstColumn="0" w:firstRowLastColumn="0" w:lastRowFirstColumn="0" w:lastRowLastColumn="0"/>
        </w:trPr>
        <w:tc>
          <w:tcPr>
            <w:tcW w:w="4981" w:type="dxa"/>
          </w:tcPr>
          <w:p w14:paraId="6A2531F2" w14:textId="337D7E94" w:rsidR="002D68B7" w:rsidRDefault="002D68B7" w:rsidP="002D68B7">
            <w:pPr>
              <w:ind w:firstLine="0"/>
              <w:jc w:val="center"/>
              <w:rPr>
                <w:lang w:eastAsia="es-CO"/>
              </w:rPr>
            </w:pPr>
            <w:r w:rsidRPr="003A5D4B">
              <w:t xml:space="preserve">Sistema o </w:t>
            </w:r>
            <w:r>
              <w:t>“</w:t>
            </w:r>
            <w:r w:rsidRPr="002D68B7">
              <w:rPr>
                <w:rStyle w:val="Extranjerismo"/>
              </w:rPr>
              <w:t>Power</w:t>
            </w:r>
            <w:r>
              <w:t>”.</w:t>
            </w:r>
          </w:p>
        </w:tc>
        <w:tc>
          <w:tcPr>
            <w:tcW w:w="4981" w:type="dxa"/>
          </w:tcPr>
          <w:p w14:paraId="2FF9FB77" w14:textId="7DC03F2D" w:rsidR="002D68B7" w:rsidRDefault="002D68B7" w:rsidP="002D68B7">
            <w:pPr>
              <w:ind w:firstLine="0"/>
              <w:jc w:val="center"/>
              <w:rPr>
                <w:lang w:eastAsia="es-CO"/>
              </w:rPr>
            </w:pPr>
            <w:r w:rsidRPr="003A5D4B">
              <w:t>Indica si el equipo está encendido y conectado a la red eléctrica.</w:t>
            </w:r>
          </w:p>
        </w:tc>
      </w:tr>
      <w:tr w:rsidR="002D68B7" w14:paraId="68282792" w14:textId="77777777" w:rsidTr="00CD21DE">
        <w:tc>
          <w:tcPr>
            <w:tcW w:w="4981" w:type="dxa"/>
          </w:tcPr>
          <w:p w14:paraId="7F6B653D" w14:textId="706DCD01" w:rsidR="002D68B7" w:rsidRDefault="002D68B7" w:rsidP="002D68B7">
            <w:pPr>
              <w:ind w:firstLine="0"/>
              <w:jc w:val="center"/>
              <w:rPr>
                <w:lang w:eastAsia="es-CO"/>
              </w:rPr>
            </w:pPr>
            <w:r w:rsidRPr="003A5D4B">
              <w:t>Estado del enlace del puerto</w:t>
            </w:r>
            <w:r>
              <w:t>.</w:t>
            </w:r>
          </w:p>
        </w:tc>
        <w:tc>
          <w:tcPr>
            <w:tcW w:w="4981" w:type="dxa"/>
          </w:tcPr>
          <w:p w14:paraId="5617BFDB" w14:textId="0BA0086B" w:rsidR="002D68B7" w:rsidRDefault="002D68B7" w:rsidP="002D68B7">
            <w:pPr>
              <w:ind w:firstLine="0"/>
              <w:jc w:val="center"/>
              <w:rPr>
                <w:lang w:eastAsia="es-CO"/>
              </w:rPr>
            </w:pPr>
            <w:r w:rsidRPr="003A5D4B">
              <w:t>Se asocia a la conexión del dispositivo en la red.</w:t>
            </w:r>
          </w:p>
        </w:tc>
      </w:tr>
      <w:tr w:rsidR="002D68B7" w14:paraId="247077B9" w14:textId="77777777" w:rsidTr="00CD21DE">
        <w:trPr>
          <w:cnfStyle w:val="000000100000" w:firstRow="0" w:lastRow="0" w:firstColumn="0" w:lastColumn="0" w:oddVBand="0" w:evenVBand="0" w:oddHBand="1" w:evenHBand="0" w:firstRowFirstColumn="0" w:firstRowLastColumn="0" w:lastRowFirstColumn="0" w:lastRowLastColumn="0"/>
        </w:trPr>
        <w:tc>
          <w:tcPr>
            <w:tcW w:w="4981" w:type="dxa"/>
          </w:tcPr>
          <w:p w14:paraId="67830545" w14:textId="3F5E8604" w:rsidR="002D68B7" w:rsidRDefault="002D68B7" w:rsidP="002D68B7">
            <w:pPr>
              <w:ind w:firstLine="0"/>
              <w:jc w:val="center"/>
              <w:rPr>
                <w:lang w:eastAsia="es-CO"/>
              </w:rPr>
            </w:pPr>
            <w:r w:rsidRPr="003A5D4B">
              <w:t>Modo del puerto</w:t>
            </w:r>
            <w:r>
              <w:t>.</w:t>
            </w:r>
          </w:p>
        </w:tc>
        <w:tc>
          <w:tcPr>
            <w:tcW w:w="4981" w:type="dxa"/>
          </w:tcPr>
          <w:p w14:paraId="286E2439" w14:textId="7714DB18" w:rsidR="002D68B7" w:rsidRDefault="002D68B7" w:rsidP="002D68B7">
            <w:pPr>
              <w:ind w:firstLine="0"/>
              <w:jc w:val="center"/>
              <w:rPr>
                <w:lang w:eastAsia="es-CO"/>
              </w:rPr>
            </w:pPr>
            <w:r w:rsidRPr="003A5D4B">
              <w:t>Indica el modo de operación del puerto.</w:t>
            </w:r>
          </w:p>
        </w:tc>
      </w:tr>
      <w:tr w:rsidR="002D68B7" w14:paraId="31A9841B" w14:textId="77777777" w:rsidTr="00CD21DE">
        <w:tc>
          <w:tcPr>
            <w:tcW w:w="4981" w:type="dxa"/>
          </w:tcPr>
          <w:p w14:paraId="09ADC5F5" w14:textId="28481B99" w:rsidR="002D68B7" w:rsidRDefault="002D68B7" w:rsidP="002D68B7">
            <w:pPr>
              <w:ind w:firstLine="0"/>
              <w:jc w:val="center"/>
              <w:rPr>
                <w:lang w:eastAsia="es-CO"/>
              </w:rPr>
            </w:pPr>
            <w:r w:rsidRPr="003A5D4B">
              <w:t>Velocidad de transmisión</w:t>
            </w:r>
            <w:r>
              <w:t>.</w:t>
            </w:r>
          </w:p>
        </w:tc>
        <w:tc>
          <w:tcPr>
            <w:tcW w:w="4981" w:type="dxa"/>
          </w:tcPr>
          <w:p w14:paraId="6A9001FF" w14:textId="32322AC2" w:rsidR="002D68B7" w:rsidRDefault="002D68B7" w:rsidP="002D68B7">
            <w:pPr>
              <w:ind w:firstLine="0"/>
              <w:jc w:val="center"/>
              <w:rPr>
                <w:lang w:eastAsia="es-CO"/>
              </w:rPr>
            </w:pPr>
            <w:r w:rsidRPr="003A5D4B">
              <w:t>Indica la velocidad de transmisión a la que opera el puerto.</w:t>
            </w:r>
          </w:p>
        </w:tc>
      </w:tr>
    </w:tbl>
    <w:p w14:paraId="31650BF0" w14:textId="546406DD" w:rsidR="002D68B7" w:rsidRPr="002D68B7" w:rsidRDefault="002D68B7" w:rsidP="002D68B7">
      <w:pPr>
        <w:ind w:firstLine="0"/>
        <w:jc w:val="center"/>
        <w:rPr>
          <w:sz w:val="24"/>
          <w:szCs w:val="24"/>
          <w:lang w:val="es-419" w:eastAsia="es-CO"/>
        </w:rPr>
      </w:pPr>
      <w:r w:rsidRPr="002D68B7">
        <w:rPr>
          <w:sz w:val="24"/>
          <w:szCs w:val="24"/>
          <w:lang w:val="es-419" w:eastAsia="es-CO"/>
        </w:rPr>
        <w:t>Nota: tomado de Castaño (2013).</w:t>
      </w:r>
    </w:p>
    <w:p w14:paraId="50A890F0" w14:textId="6E0433BE" w:rsidR="00C05B2E" w:rsidRDefault="002D68B7" w:rsidP="00215F98">
      <w:pPr>
        <w:pStyle w:val="Ttulo2"/>
      </w:pPr>
      <w:bookmarkStart w:id="3" w:name="_Toc149649517"/>
      <w:r>
        <w:t>Inspección lógica de la red</w:t>
      </w:r>
      <w:bookmarkEnd w:id="3"/>
    </w:p>
    <w:p w14:paraId="404103B5" w14:textId="25E4676D" w:rsidR="002D68B7" w:rsidRPr="002D68B7" w:rsidRDefault="002D68B7" w:rsidP="002D68B7">
      <w:pPr>
        <w:rPr>
          <w:lang w:val="es-419" w:eastAsia="es-CO"/>
        </w:rPr>
      </w:pPr>
      <w:r w:rsidRPr="002D68B7">
        <w:rPr>
          <w:lang w:val="es-419" w:eastAsia="es-CO"/>
        </w:rPr>
        <w:t xml:space="preserve">Es aquella que se implementa mediante </w:t>
      </w:r>
      <w:r>
        <w:rPr>
          <w:lang w:val="es-419" w:eastAsia="es-CO"/>
        </w:rPr>
        <w:t>“</w:t>
      </w:r>
      <w:r w:rsidRPr="002D68B7">
        <w:rPr>
          <w:rStyle w:val="Extranjerismo"/>
          <w:lang w:val="es-419" w:eastAsia="es-CO"/>
        </w:rPr>
        <w:t>software</w:t>
      </w:r>
      <w:r>
        <w:rPr>
          <w:lang w:val="es-419" w:eastAsia="es-CO"/>
        </w:rPr>
        <w:t>”</w:t>
      </w:r>
      <w:r w:rsidRPr="002D68B7">
        <w:rPr>
          <w:lang w:val="es-419" w:eastAsia="es-CO"/>
        </w:rPr>
        <w:t>; permite verificar la conectividad lógica de la red. Esta inspección del sistema consta de comprobar que los parámetros de los dispositivos de dicha red estén correctamente configurados. Así, se puede revisar la comunicación interna y externa de los equipos en red.</w:t>
      </w:r>
    </w:p>
    <w:p w14:paraId="37DEA39A" w14:textId="77777777" w:rsidR="002D68B7" w:rsidRPr="002D68B7" w:rsidRDefault="002D68B7" w:rsidP="002D68B7">
      <w:pPr>
        <w:rPr>
          <w:lang w:val="es-419" w:eastAsia="es-CO"/>
        </w:rPr>
      </w:pPr>
      <w:r w:rsidRPr="002D68B7">
        <w:rPr>
          <w:lang w:val="es-419" w:eastAsia="es-CO"/>
        </w:rPr>
        <w:t>Dentro de las inspecciones lógicas de red se encuentran:</w:t>
      </w:r>
    </w:p>
    <w:p w14:paraId="24A22F2B" w14:textId="77777777" w:rsidR="002D68B7" w:rsidRPr="002D68B7" w:rsidRDefault="002D68B7" w:rsidP="002D68B7">
      <w:pPr>
        <w:rPr>
          <w:lang w:val="es-419" w:eastAsia="es-CO"/>
        </w:rPr>
      </w:pPr>
      <w:r w:rsidRPr="002D68B7">
        <w:rPr>
          <w:lang w:val="es-419" w:eastAsia="es-CO"/>
        </w:rPr>
        <w:t>Parámetros de red</w:t>
      </w:r>
    </w:p>
    <w:p w14:paraId="7CF8529E" w14:textId="517B34FB" w:rsidR="002D68B7" w:rsidRPr="002D68B7" w:rsidRDefault="002D68B7" w:rsidP="002D68B7">
      <w:pPr>
        <w:pStyle w:val="Prrafodelista"/>
        <w:numPr>
          <w:ilvl w:val="0"/>
          <w:numId w:val="19"/>
        </w:numPr>
        <w:rPr>
          <w:lang w:val="es-419" w:eastAsia="es-CO"/>
        </w:rPr>
      </w:pPr>
      <w:r w:rsidRPr="002D68B7">
        <w:rPr>
          <w:lang w:val="es-419" w:eastAsia="es-CO"/>
        </w:rPr>
        <w:t>Comando “</w:t>
      </w:r>
      <w:r w:rsidRPr="002D68B7">
        <w:rPr>
          <w:rStyle w:val="Extranjerismo"/>
          <w:lang w:val="es-419" w:eastAsia="es-CO"/>
        </w:rPr>
        <w:t>ping</w:t>
      </w:r>
      <w:r w:rsidRPr="002D68B7">
        <w:rPr>
          <w:lang w:val="es-419" w:eastAsia="es-CO"/>
        </w:rPr>
        <w:t>”</w:t>
      </w:r>
    </w:p>
    <w:p w14:paraId="5D867AF9" w14:textId="28DA6135" w:rsidR="002D68B7" w:rsidRPr="002D68B7" w:rsidRDefault="002D68B7" w:rsidP="002D68B7">
      <w:pPr>
        <w:pStyle w:val="Prrafodelista"/>
        <w:numPr>
          <w:ilvl w:val="0"/>
          <w:numId w:val="19"/>
        </w:numPr>
        <w:rPr>
          <w:lang w:val="es-419" w:eastAsia="es-CO"/>
        </w:rPr>
      </w:pPr>
      <w:r w:rsidRPr="002D68B7">
        <w:rPr>
          <w:lang w:val="es-419" w:eastAsia="es-CO"/>
        </w:rPr>
        <w:t>Comando “</w:t>
      </w:r>
      <w:proofErr w:type="spellStart"/>
      <w:r w:rsidRPr="002D68B7">
        <w:rPr>
          <w:rStyle w:val="Extranjerismo"/>
          <w:lang w:val="es-419" w:eastAsia="es-CO"/>
        </w:rPr>
        <w:t>tracert</w:t>
      </w:r>
      <w:proofErr w:type="spellEnd"/>
      <w:r w:rsidRPr="002D68B7">
        <w:rPr>
          <w:lang w:val="es-419" w:eastAsia="es-CO"/>
        </w:rPr>
        <w:t>” y “</w:t>
      </w:r>
      <w:proofErr w:type="spellStart"/>
      <w:r w:rsidRPr="002D68B7">
        <w:rPr>
          <w:rStyle w:val="Extranjerismo"/>
          <w:lang w:val="es-419" w:eastAsia="es-CO"/>
        </w:rPr>
        <w:t>traceroute</w:t>
      </w:r>
      <w:proofErr w:type="spellEnd"/>
      <w:r w:rsidRPr="002D68B7">
        <w:rPr>
          <w:lang w:val="es-419" w:eastAsia="es-CO"/>
        </w:rPr>
        <w:t>”</w:t>
      </w:r>
    </w:p>
    <w:p w14:paraId="0B287ACD" w14:textId="77777777" w:rsidR="002D68B7" w:rsidRPr="002D68B7" w:rsidRDefault="002D68B7" w:rsidP="002D68B7">
      <w:pPr>
        <w:pStyle w:val="Prrafodelista"/>
        <w:numPr>
          <w:ilvl w:val="0"/>
          <w:numId w:val="19"/>
        </w:numPr>
        <w:rPr>
          <w:lang w:val="es-419" w:eastAsia="es-CO"/>
        </w:rPr>
      </w:pPr>
      <w:r w:rsidRPr="002D68B7">
        <w:rPr>
          <w:lang w:val="es-419" w:eastAsia="es-CO"/>
        </w:rPr>
        <w:lastRenderedPageBreak/>
        <w:t>Comando ARP</w:t>
      </w:r>
    </w:p>
    <w:p w14:paraId="2AFBC3DF" w14:textId="069112B3" w:rsidR="002D68B7" w:rsidRPr="002D68B7" w:rsidRDefault="002D68B7" w:rsidP="002D68B7">
      <w:pPr>
        <w:pStyle w:val="Prrafodelista"/>
        <w:numPr>
          <w:ilvl w:val="0"/>
          <w:numId w:val="19"/>
        </w:numPr>
        <w:rPr>
          <w:lang w:val="es-419" w:eastAsia="es-CO"/>
        </w:rPr>
      </w:pPr>
      <w:r w:rsidRPr="002D68B7">
        <w:rPr>
          <w:lang w:val="es-419" w:eastAsia="es-CO"/>
        </w:rPr>
        <w:t>Comando “</w:t>
      </w:r>
      <w:proofErr w:type="spellStart"/>
      <w:r w:rsidRPr="002D68B7">
        <w:rPr>
          <w:rStyle w:val="Extranjerismo"/>
          <w:lang w:val="es-419" w:eastAsia="es-CO"/>
        </w:rPr>
        <w:t>Route</w:t>
      </w:r>
      <w:proofErr w:type="spellEnd"/>
      <w:r w:rsidRPr="002D68B7">
        <w:rPr>
          <w:lang w:val="es-419" w:eastAsia="es-CO"/>
        </w:rPr>
        <w:t>”</w:t>
      </w:r>
    </w:p>
    <w:p w14:paraId="1795FABC" w14:textId="28B7A1CC" w:rsidR="002D68B7" w:rsidRPr="002D68B7" w:rsidRDefault="002D68B7" w:rsidP="002D68B7">
      <w:pPr>
        <w:pStyle w:val="Prrafodelista"/>
        <w:numPr>
          <w:ilvl w:val="0"/>
          <w:numId w:val="19"/>
        </w:numPr>
        <w:rPr>
          <w:lang w:val="es-419" w:eastAsia="es-CO"/>
        </w:rPr>
      </w:pPr>
      <w:r w:rsidRPr="002D68B7">
        <w:rPr>
          <w:lang w:val="es-419" w:eastAsia="es-CO"/>
        </w:rPr>
        <w:t>Comando “</w:t>
      </w:r>
      <w:r w:rsidRPr="002D68B7">
        <w:rPr>
          <w:rStyle w:val="Extranjerismo"/>
          <w:lang w:val="es-419" w:eastAsia="es-CO"/>
        </w:rPr>
        <w:t>Nslookup</w:t>
      </w:r>
      <w:r w:rsidRPr="002D68B7">
        <w:rPr>
          <w:lang w:val="es-419" w:eastAsia="es-CO"/>
        </w:rPr>
        <w:t>”</w:t>
      </w:r>
    </w:p>
    <w:p w14:paraId="6FC0C507" w14:textId="77777777" w:rsidR="002D68B7" w:rsidRPr="002D68B7" w:rsidRDefault="002D68B7" w:rsidP="00215F98">
      <w:pPr>
        <w:pStyle w:val="Ttulo3"/>
      </w:pPr>
      <w:bookmarkStart w:id="4" w:name="_Toc149647632"/>
      <w:bookmarkStart w:id="5" w:name="_Toc149649518"/>
      <w:r w:rsidRPr="002D68B7">
        <w:t>Parámetros de red</w:t>
      </w:r>
      <w:bookmarkEnd w:id="4"/>
      <w:bookmarkEnd w:id="5"/>
    </w:p>
    <w:p w14:paraId="5153895D" w14:textId="2E7B2A6A" w:rsidR="002D68B7" w:rsidRPr="002D68B7" w:rsidRDefault="002D68B7" w:rsidP="002D68B7">
      <w:pPr>
        <w:rPr>
          <w:lang w:val="es-419" w:eastAsia="es-CO"/>
        </w:rPr>
      </w:pPr>
      <w:r w:rsidRPr="002D68B7">
        <w:rPr>
          <w:lang w:val="es-419" w:eastAsia="es-CO"/>
        </w:rPr>
        <w:t xml:space="preserve">Para realizar dicha verificación se hace uso de los comandos del sistema </w:t>
      </w:r>
      <w:r>
        <w:rPr>
          <w:lang w:val="es-419" w:eastAsia="es-CO"/>
        </w:rPr>
        <w:t>“</w:t>
      </w:r>
      <w:proofErr w:type="spellStart"/>
      <w:r w:rsidRPr="002D68B7">
        <w:rPr>
          <w:rStyle w:val="Extranjerismo"/>
          <w:lang w:val="es-419" w:eastAsia="es-CO"/>
        </w:rPr>
        <w:t>ipconfig</w:t>
      </w:r>
      <w:proofErr w:type="spellEnd"/>
      <w:r>
        <w:rPr>
          <w:lang w:val="es-419" w:eastAsia="es-CO"/>
        </w:rPr>
        <w:t>”</w:t>
      </w:r>
      <w:r w:rsidRPr="002D68B7">
        <w:rPr>
          <w:lang w:val="es-419" w:eastAsia="es-CO"/>
        </w:rPr>
        <w:t xml:space="preserve"> en sistemas operativos </w:t>
      </w:r>
      <w:r>
        <w:rPr>
          <w:lang w:val="es-419" w:eastAsia="es-CO"/>
        </w:rPr>
        <w:t>“</w:t>
      </w:r>
      <w:r w:rsidRPr="002D68B7">
        <w:rPr>
          <w:rStyle w:val="Extranjerismo"/>
          <w:lang w:val="es-419" w:eastAsia="es-CO"/>
        </w:rPr>
        <w:t>Windows</w:t>
      </w:r>
      <w:r>
        <w:rPr>
          <w:lang w:val="es-419" w:eastAsia="es-CO"/>
        </w:rPr>
        <w:t>”</w:t>
      </w:r>
      <w:r w:rsidRPr="002D68B7">
        <w:rPr>
          <w:lang w:val="es-419" w:eastAsia="es-CO"/>
        </w:rPr>
        <w:t xml:space="preserve">, o </w:t>
      </w:r>
      <w:r>
        <w:rPr>
          <w:lang w:val="es-419" w:eastAsia="es-CO"/>
        </w:rPr>
        <w:t>“</w:t>
      </w:r>
      <w:proofErr w:type="spellStart"/>
      <w:r w:rsidRPr="002D68B7">
        <w:rPr>
          <w:rStyle w:val="Extranjerismo"/>
          <w:lang w:val="es-419" w:eastAsia="es-CO"/>
        </w:rPr>
        <w:t>ifconfig</w:t>
      </w:r>
      <w:proofErr w:type="spellEnd"/>
      <w:r>
        <w:rPr>
          <w:lang w:val="es-419" w:eastAsia="es-CO"/>
        </w:rPr>
        <w:t>”</w:t>
      </w:r>
      <w:r w:rsidRPr="002D68B7">
        <w:rPr>
          <w:lang w:val="es-419" w:eastAsia="es-CO"/>
        </w:rPr>
        <w:t xml:space="preserve"> en sistemas operativos derivados de UNIX como Linux o MAC OS. Esta operación se realiza en el intérprete de comando conocido como </w:t>
      </w:r>
      <w:r w:rsidRPr="006B67ED">
        <w:rPr>
          <w:b/>
          <w:bCs/>
          <w:lang w:val="es-419" w:eastAsia="es-CO"/>
        </w:rPr>
        <w:t>cmd.exe</w:t>
      </w:r>
      <w:r w:rsidRPr="002D68B7">
        <w:rPr>
          <w:lang w:val="es-419" w:eastAsia="es-CO"/>
        </w:rPr>
        <w:t xml:space="preserve"> o símbolo del sistema, su invocación muestra los parámetros básicos de la configuración TCP/IP de las interfaces de red habilitadas en los equipos de cómputo o estaciones de trabajo:</w:t>
      </w:r>
    </w:p>
    <w:p w14:paraId="3241E5C7" w14:textId="7E5C02FC" w:rsidR="002D68B7" w:rsidRPr="002D68B7" w:rsidRDefault="002D68B7" w:rsidP="00F91CAE">
      <w:pPr>
        <w:pStyle w:val="Figura"/>
        <w:rPr>
          <w:lang w:val="es-419"/>
        </w:rPr>
      </w:pPr>
      <w:r w:rsidRPr="002D68B7">
        <w:rPr>
          <w:lang w:val="es-419"/>
        </w:rPr>
        <w:t xml:space="preserve">Comando </w:t>
      </w:r>
      <w:r w:rsidR="00F91CAE">
        <w:rPr>
          <w:lang w:val="es-419"/>
        </w:rPr>
        <w:t>“</w:t>
      </w:r>
      <w:proofErr w:type="spellStart"/>
      <w:r w:rsidRPr="00F91CAE">
        <w:rPr>
          <w:rStyle w:val="Extranjerismo"/>
          <w:lang w:val="es-419"/>
        </w:rPr>
        <w:t>ipconfig</w:t>
      </w:r>
      <w:proofErr w:type="spellEnd"/>
      <w:r w:rsidR="00F91CAE">
        <w:rPr>
          <w:lang w:val="es-419"/>
        </w:rPr>
        <w:t>”</w:t>
      </w:r>
    </w:p>
    <w:p w14:paraId="748997E8" w14:textId="44285DA3" w:rsidR="00C05B2E" w:rsidRDefault="00F91CAE" w:rsidP="00F91CAE">
      <w:pPr>
        <w:ind w:firstLine="0"/>
        <w:jc w:val="center"/>
        <w:rPr>
          <w:lang w:val="es-419" w:eastAsia="es-CO"/>
        </w:rPr>
      </w:pPr>
      <w:r>
        <w:rPr>
          <w:noProof/>
          <w:lang w:val="es-419" w:eastAsia="es-CO"/>
        </w:rPr>
        <w:drawing>
          <wp:inline distT="0" distB="0" distL="0" distR="0" wp14:anchorId="5279CFAD" wp14:editId="5AC8CB09">
            <wp:extent cx="6332220" cy="3332480"/>
            <wp:effectExtent l="0" t="0" r="0" b="1270"/>
            <wp:docPr id="3" name="Imagen 3" descr="Imagen de la ejecución del comando ipconfig en un equipo con sistema operativo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de la ejecución del comando ipconfig en un equipo con sistema operativo Windows."/>
                    <pic:cNvPicPr/>
                  </pic:nvPicPr>
                  <pic:blipFill>
                    <a:blip r:embed="rId14">
                      <a:extLst>
                        <a:ext uri="{28A0092B-C50C-407E-A947-70E740481C1C}">
                          <a14:useLocalDpi xmlns:a14="http://schemas.microsoft.com/office/drawing/2010/main" val="0"/>
                        </a:ext>
                      </a:extLst>
                    </a:blip>
                    <a:stretch>
                      <a:fillRect/>
                    </a:stretch>
                  </pic:blipFill>
                  <pic:spPr>
                    <a:xfrm>
                      <a:off x="0" y="0"/>
                      <a:ext cx="6332220" cy="3332480"/>
                    </a:xfrm>
                    <a:prstGeom prst="rect">
                      <a:avLst/>
                    </a:prstGeom>
                  </pic:spPr>
                </pic:pic>
              </a:graphicData>
            </a:graphic>
          </wp:inline>
        </w:drawing>
      </w:r>
    </w:p>
    <w:p w14:paraId="27611126" w14:textId="159E48CC" w:rsidR="00166D85" w:rsidRPr="00166D85" w:rsidRDefault="00166D85" w:rsidP="00166D85">
      <w:pPr>
        <w:rPr>
          <w:lang w:val="es-419" w:eastAsia="es-CO"/>
        </w:rPr>
      </w:pPr>
      <w:r w:rsidRPr="00166D85">
        <w:rPr>
          <w:lang w:val="es-419" w:eastAsia="es-CO"/>
        </w:rPr>
        <w:lastRenderedPageBreak/>
        <w:t xml:space="preserve">Dentro de los parámetros de red a visualizar se tienen la dirección IP, la máscara de subred y la puerta de enlace predeterminada o </w:t>
      </w:r>
      <w:r>
        <w:rPr>
          <w:lang w:val="es-419" w:eastAsia="es-CO"/>
        </w:rPr>
        <w:t>“</w:t>
      </w:r>
      <w:r w:rsidRPr="00166D85">
        <w:rPr>
          <w:rStyle w:val="Extranjerismo"/>
          <w:lang w:val="es-419" w:eastAsia="es-CO"/>
        </w:rPr>
        <w:t>Gateway</w:t>
      </w:r>
      <w:r>
        <w:rPr>
          <w:lang w:val="es-419" w:eastAsia="es-CO"/>
        </w:rPr>
        <w:t>”</w:t>
      </w:r>
      <w:r w:rsidRPr="00166D85">
        <w:rPr>
          <w:lang w:val="es-419" w:eastAsia="es-CO"/>
        </w:rPr>
        <w:t>.</w:t>
      </w:r>
    </w:p>
    <w:p w14:paraId="725085C1" w14:textId="77777777" w:rsidR="00166D85" w:rsidRPr="00166D85" w:rsidRDefault="00166D85" w:rsidP="00166D85">
      <w:pPr>
        <w:rPr>
          <w:lang w:val="es-419" w:eastAsia="es-CO"/>
        </w:rPr>
      </w:pPr>
      <w:r w:rsidRPr="00166D85">
        <w:rPr>
          <w:lang w:val="es-419" w:eastAsia="es-CO"/>
        </w:rPr>
        <w:t>Cuando se desee conocer mayor información de la configuración TCP/IP del equipo se puede recurrir a los siguientes comandos del sistema:</w:t>
      </w:r>
    </w:p>
    <w:p w14:paraId="5B9D1F56" w14:textId="73B8CCF0" w:rsidR="00166D85" w:rsidRDefault="00166D85" w:rsidP="00166D85">
      <w:pPr>
        <w:pStyle w:val="Tabla"/>
        <w:jc w:val="center"/>
        <w:rPr>
          <w:lang w:val="es-419" w:eastAsia="es-CO"/>
        </w:rPr>
      </w:pPr>
      <w:r w:rsidRPr="00166D85">
        <w:rPr>
          <w:lang w:val="es-419" w:eastAsia="es-CO"/>
        </w:rPr>
        <w:t>Comandos del sistema</w:t>
      </w:r>
    </w:p>
    <w:tbl>
      <w:tblPr>
        <w:tblStyle w:val="SENA"/>
        <w:tblW w:w="0" w:type="auto"/>
        <w:tblLook w:val="04A0" w:firstRow="1" w:lastRow="0" w:firstColumn="1" w:lastColumn="0" w:noHBand="0" w:noVBand="1"/>
      </w:tblPr>
      <w:tblGrid>
        <w:gridCol w:w="4981"/>
        <w:gridCol w:w="4981"/>
      </w:tblGrid>
      <w:tr w:rsidR="00166D85" w14:paraId="637EFC5B" w14:textId="77777777" w:rsidTr="00CD21DE">
        <w:trPr>
          <w:cnfStyle w:val="100000000000" w:firstRow="1" w:lastRow="0" w:firstColumn="0" w:lastColumn="0" w:oddVBand="0" w:evenVBand="0" w:oddHBand="0" w:evenHBand="0" w:firstRowFirstColumn="0" w:firstRowLastColumn="0" w:lastRowFirstColumn="0" w:lastRowLastColumn="0"/>
          <w:tblHeader/>
        </w:trPr>
        <w:tc>
          <w:tcPr>
            <w:tcW w:w="4981" w:type="dxa"/>
          </w:tcPr>
          <w:p w14:paraId="57894B16" w14:textId="2A989FEB" w:rsidR="00166D85" w:rsidRDefault="00166D85" w:rsidP="00CD21DE">
            <w:pPr>
              <w:ind w:firstLine="0"/>
              <w:jc w:val="center"/>
              <w:rPr>
                <w:lang w:eastAsia="es-CO"/>
              </w:rPr>
            </w:pPr>
            <w:r>
              <w:rPr>
                <w:lang w:eastAsia="es-CO"/>
              </w:rPr>
              <w:t>Windows</w:t>
            </w:r>
          </w:p>
        </w:tc>
        <w:tc>
          <w:tcPr>
            <w:tcW w:w="4981" w:type="dxa"/>
          </w:tcPr>
          <w:p w14:paraId="491270D2" w14:textId="7F0DAAA4" w:rsidR="00166D85" w:rsidRDefault="00166D85" w:rsidP="00CD21DE">
            <w:pPr>
              <w:ind w:firstLine="0"/>
              <w:jc w:val="center"/>
              <w:rPr>
                <w:lang w:eastAsia="es-CO"/>
              </w:rPr>
            </w:pPr>
            <w:r>
              <w:rPr>
                <w:lang w:eastAsia="es-CO"/>
              </w:rPr>
              <w:t>UNIX</w:t>
            </w:r>
          </w:p>
        </w:tc>
      </w:tr>
      <w:tr w:rsidR="00166D85" w14:paraId="5090EEA2" w14:textId="77777777" w:rsidTr="00CD21DE">
        <w:trPr>
          <w:cnfStyle w:val="000000100000" w:firstRow="0" w:lastRow="0" w:firstColumn="0" w:lastColumn="0" w:oddVBand="0" w:evenVBand="0" w:oddHBand="1" w:evenHBand="0" w:firstRowFirstColumn="0" w:firstRowLastColumn="0" w:lastRowFirstColumn="0" w:lastRowLastColumn="0"/>
        </w:trPr>
        <w:tc>
          <w:tcPr>
            <w:tcW w:w="4981" w:type="dxa"/>
          </w:tcPr>
          <w:p w14:paraId="19A4279F" w14:textId="70F33E78" w:rsidR="00166D85" w:rsidRDefault="00166D85" w:rsidP="00166D85">
            <w:pPr>
              <w:ind w:firstLine="0"/>
              <w:jc w:val="center"/>
              <w:rPr>
                <w:lang w:eastAsia="es-CO"/>
              </w:rPr>
            </w:pPr>
            <w:r>
              <w:t>“</w:t>
            </w:r>
            <w:r w:rsidRPr="00166D85">
              <w:rPr>
                <w:rStyle w:val="Extranjerismo"/>
                <w:b/>
                <w:bCs/>
              </w:rPr>
              <w:t>ipconfig/all</w:t>
            </w:r>
            <w:r>
              <w:t>”</w:t>
            </w:r>
            <w:r w:rsidRPr="00517E1D">
              <w:t xml:space="preserve">: </w:t>
            </w:r>
            <w:r>
              <w:t>m</w:t>
            </w:r>
            <w:r w:rsidRPr="00517E1D">
              <w:t>uestra la información detallada de las interfaces del equipo</w:t>
            </w:r>
            <w:r>
              <w:t>.</w:t>
            </w:r>
          </w:p>
        </w:tc>
        <w:tc>
          <w:tcPr>
            <w:tcW w:w="4981" w:type="dxa"/>
          </w:tcPr>
          <w:p w14:paraId="4990BC34" w14:textId="353667AA" w:rsidR="00166D85" w:rsidRDefault="00166D85" w:rsidP="00166D85">
            <w:pPr>
              <w:ind w:firstLine="0"/>
              <w:jc w:val="center"/>
              <w:rPr>
                <w:lang w:eastAsia="es-CO"/>
              </w:rPr>
            </w:pPr>
            <w:r>
              <w:t>“</w:t>
            </w:r>
            <w:proofErr w:type="spellStart"/>
            <w:r w:rsidRPr="00166D85">
              <w:rPr>
                <w:rStyle w:val="Extranjerismo"/>
                <w:b/>
                <w:bCs/>
              </w:rPr>
              <w:t>ifconfig</w:t>
            </w:r>
            <w:proofErr w:type="spellEnd"/>
            <w:r w:rsidRPr="00166D85">
              <w:rPr>
                <w:rStyle w:val="Extranjerismo"/>
                <w:b/>
                <w:bCs/>
              </w:rPr>
              <w:t>-a</w:t>
            </w:r>
            <w:r>
              <w:t>”</w:t>
            </w:r>
            <w:r w:rsidRPr="00517E1D">
              <w:t xml:space="preserve">: </w:t>
            </w:r>
            <w:r>
              <w:t>m</w:t>
            </w:r>
            <w:r w:rsidRPr="00517E1D">
              <w:t>uestra la información detallada de las interfaces del equipo.</w:t>
            </w:r>
          </w:p>
        </w:tc>
      </w:tr>
      <w:tr w:rsidR="00166D85" w14:paraId="76DC4192" w14:textId="77777777" w:rsidTr="00CD21DE">
        <w:tc>
          <w:tcPr>
            <w:tcW w:w="4981" w:type="dxa"/>
          </w:tcPr>
          <w:p w14:paraId="631F8B3A" w14:textId="7AB3CD9C" w:rsidR="00166D85" w:rsidRDefault="00166D85" w:rsidP="00166D85">
            <w:pPr>
              <w:ind w:firstLine="0"/>
              <w:jc w:val="center"/>
              <w:rPr>
                <w:lang w:eastAsia="es-CO"/>
              </w:rPr>
            </w:pPr>
            <w:r>
              <w:t>“</w:t>
            </w:r>
            <w:r w:rsidRPr="00166D85">
              <w:rPr>
                <w:rStyle w:val="Extranjerismo"/>
                <w:b/>
                <w:bCs/>
              </w:rPr>
              <w:t>ipconfig/release</w:t>
            </w:r>
            <w:r>
              <w:t>”</w:t>
            </w:r>
            <w:r w:rsidRPr="006E445B">
              <w:t xml:space="preserve">: </w:t>
            </w:r>
            <w:r>
              <w:t>p</w:t>
            </w:r>
            <w:r w:rsidRPr="006E445B">
              <w:t>ermite borrar la configuración actual del adaptador de red</w:t>
            </w:r>
            <w:r>
              <w:t>.</w:t>
            </w:r>
          </w:p>
        </w:tc>
        <w:tc>
          <w:tcPr>
            <w:tcW w:w="4981" w:type="dxa"/>
          </w:tcPr>
          <w:p w14:paraId="4C2D09C2" w14:textId="5EE3D6F3" w:rsidR="00166D85" w:rsidRDefault="00166D85" w:rsidP="00166D85">
            <w:pPr>
              <w:ind w:firstLine="0"/>
              <w:jc w:val="center"/>
              <w:rPr>
                <w:lang w:eastAsia="es-CO"/>
              </w:rPr>
            </w:pPr>
            <w:r>
              <w:t>“</w:t>
            </w:r>
            <w:proofErr w:type="spellStart"/>
            <w:r w:rsidRPr="00166D85">
              <w:rPr>
                <w:rStyle w:val="Extranjerismo"/>
                <w:b/>
                <w:bCs/>
              </w:rPr>
              <w:t>ifconfig</w:t>
            </w:r>
            <w:proofErr w:type="spellEnd"/>
            <w:r w:rsidRPr="00166D85">
              <w:rPr>
                <w:rStyle w:val="Extranjerismo"/>
                <w:b/>
                <w:bCs/>
              </w:rPr>
              <w:t xml:space="preserve"> </w:t>
            </w:r>
            <w:proofErr w:type="spellStart"/>
            <w:r w:rsidRPr="00166D85">
              <w:rPr>
                <w:rStyle w:val="Extranjerismo"/>
                <w:b/>
                <w:bCs/>
              </w:rPr>
              <w:t>interfaz</w:t>
            </w:r>
            <w:proofErr w:type="spellEnd"/>
            <w:r w:rsidRPr="00166D85">
              <w:rPr>
                <w:rStyle w:val="Extranjerismo"/>
                <w:b/>
                <w:bCs/>
              </w:rPr>
              <w:t xml:space="preserve"> address </w:t>
            </w:r>
            <w:proofErr w:type="spellStart"/>
            <w:r w:rsidRPr="00166D85">
              <w:rPr>
                <w:rStyle w:val="Extranjerismo"/>
                <w:b/>
                <w:bCs/>
              </w:rPr>
              <w:t>dirección_IP</w:t>
            </w:r>
            <w:proofErr w:type="spellEnd"/>
            <w:r w:rsidRPr="00166D85">
              <w:rPr>
                <w:rStyle w:val="Extranjerismo"/>
                <w:b/>
                <w:bCs/>
              </w:rPr>
              <w:t xml:space="preserve"> netmask</w:t>
            </w:r>
            <w:r w:rsidRPr="00166D85">
              <w:rPr>
                <w:b/>
                <w:bCs/>
              </w:rPr>
              <w:t>” máscara</w:t>
            </w:r>
            <w:r w:rsidRPr="006E445B">
              <w:t xml:space="preserve">: </w:t>
            </w:r>
            <w:r>
              <w:t>p</w:t>
            </w:r>
            <w:r w:rsidRPr="006E445B">
              <w:t xml:space="preserve">ermite modificar los parámetros de acceso a la red de una interfaz según las especificaciones de </w:t>
            </w:r>
            <w:proofErr w:type="spellStart"/>
            <w:r w:rsidRPr="006E445B">
              <w:t>dirección_IP</w:t>
            </w:r>
            <w:proofErr w:type="spellEnd"/>
            <w:r w:rsidRPr="006E445B">
              <w:t xml:space="preserve"> y máscara configurados</w:t>
            </w:r>
            <w:r>
              <w:t>.</w:t>
            </w:r>
          </w:p>
        </w:tc>
      </w:tr>
      <w:tr w:rsidR="00166D85" w14:paraId="6C775620" w14:textId="77777777" w:rsidTr="00CD21DE">
        <w:trPr>
          <w:cnfStyle w:val="000000100000" w:firstRow="0" w:lastRow="0" w:firstColumn="0" w:lastColumn="0" w:oddVBand="0" w:evenVBand="0" w:oddHBand="1" w:evenHBand="0" w:firstRowFirstColumn="0" w:firstRowLastColumn="0" w:lastRowFirstColumn="0" w:lastRowLastColumn="0"/>
        </w:trPr>
        <w:tc>
          <w:tcPr>
            <w:tcW w:w="4981" w:type="dxa"/>
          </w:tcPr>
          <w:p w14:paraId="7ACC8608" w14:textId="2521233A" w:rsidR="00166D85" w:rsidRDefault="00166D85" w:rsidP="00166D85">
            <w:pPr>
              <w:ind w:firstLine="0"/>
              <w:jc w:val="center"/>
              <w:rPr>
                <w:lang w:eastAsia="es-CO"/>
              </w:rPr>
            </w:pPr>
            <w:r>
              <w:t>“</w:t>
            </w:r>
            <w:r w:rsidRPr="00166D85">
              <w:rPr>
                <w:rStyle w:val="Extranjerismo"/>
                <w:b/>
                <w:bCs/>
              </w:rPr>
              <w:t>Ipconfig/renew</w:t>
            </w:r>
            <w:r>
              <w:t>”</w:t>
            </w:r>
            <w:r w:rsidRPr="006D1DD5">
              <w:t xml:space="preserve">: </w:t>
            </w:r>
            <w:r>
              <w:t>p</w:t>
            </w:r>
            <w:r w:rsidRPr="006D1DD5">
              <w:t>ermite volver a cargar la configuración del adaptador de red</w:t>
            </w:r>
            <w:r>
              <w:t>.</w:t>
            </w:r>
          </w:p>
        </w:tc>
        <w:tc>
          <w:tcPr>
            <w:tcW w:w="4981" w:type="dxa"/>
          </w:tcPr>
          <w:p w14:paraId="133ED4D3" w14:textId="588F5B47" w:rsidR="00166D85" w:rsidRDefault="00166D85" w:rsidP="00166D85">
            <w:pPr>
              <w:ind w:firstLine="0"/>
              <w:jc w:val="center"/>
              <w:rPr>
                <w:lang w:eastAsia="es-CO"/>
              </w:rPr>
            </w:pPr>
            <w:r>
              <w:t>“</w:t>
            </w:r>
            <w:proofErr w:type="spellStart"/>
            <w:r w:rsidRPr="00166D85">
              <w:rPr>
                <w:rStyle w:val="Extranjerismo"/>
                <w:b/>
                <w:bCs/>
              </w:rPr>
              <w:t>Ifconfig</w:t>
            </w:r>
            <w:proofErr w:type="spellEnd"/>
            <w:r w:rsidRPr="00166D85">
              <w:rPr>
                <w:rStyle w:val="Extranjerismo"/>
                <w:b/>
                <w:bCs/>
              </w:rPr>
              <w:t xml:space="preserve"> </w:t>
            </w:r>
            <w:proofErr w:type="spellStart"/>
            <w:r w:rsidRPr="00166D85">
              <w:rPr>
                <w:rStyle w:val="Extranjerismo"/>
                <w:b/>
                <w:bCs/>
              </w:rPr>
              <w:t>interfaz</w:t>
            </w:r>
            <w:proofErr w:type="spellEnd"/>
            <w:r w:rsidRPr="00166D85">
              <w:rPr>
                <w:rStyle w:val="Extranjerismo"/>
                <w:b/>
                <w:bCs/>
              </w:rPr>
              <w:t xml:space="preserve"> up</w:t>
            </w:r>
            <w:r>
              <w:t>”</w:t>
            </w:r>
            <w:r w:rsidRPr="006D1DD5">
              <w:t xml:space="preserve">: </w:t>
            </w:r>
            <w:r>
              <w:t>h</w:t>
            </w:r>
            <w:r w:rsidRPr="006D1DD5">
              <w:t>abilita la interfaz indicada.</w:t>
            </w:r>
          </w:p>
        </w:tc>
      </w:tr>
    </w:tbl>
    <w:p w14:paraId="139B00D0" w14:textId="5E3929E2" w:rsidR="00166D85" w:rsidRPr="00091D53" w:rsidRDefault="00091D53" w:rsidP="00166D85">
      <w:pPr>
        <w:ind w:firstLine="0"/>
        <w:jc w:val="center"/>
        <w:rPr>
          <w:sz w:val="24"/>
          <w:szCs w:val="24"/>
          <w:lang w:val="es-419" w:eastAsia="es-CO"/>
        </w:rPr>
      </w:pPr>
      <w:r w:rsidRPr="00091D53">
        <w:rPr>
          <w:sz w:val="24"/>
          <w:szCs w:val="24"/>
          <w:lang w:val="es-419" w:eastAsia="es-CO"/>
        </w:rPr>
        <w:t>Nota: tomado de Castaño (2013).</w:t>
      </w:r>
    </w:p>
    <w:p w14:paraId="27394CA2" w14:textId="305EDFA3" w:rsidR="00384B1C" w:rsidRPr="00384B1C" w:rsidRDefault="00384B1C" w:rsidP="00215F98">
      <w:pPr>
        <w:pStyle w:val="Ttulo3"/>
      </w:pPr>
      <w:bookmarkStart w:id="6" w:name="_Toc149647633"/>
      <w:bookmarkStart w:id="7" w:name="_Toc149649519"/>
      <w:r w:rsidRPr="00384B1C">
        <w:t xml:space="preserve">Comando </w:t>
      </w:r>
      <w:r>
        <w:t>“</w:t>
      </w:r>
      <w:r w:rsidRPr="00384B1C">
        <w:rPr>
          <w:rStyle w:val="Extranjerismo"/>
        </w:rPr>
        <w:t>ping</w:t>
      </w:r>
      <w:r>
        <w:t>”</w:t>
      </w:r>
      <w:bookmarkEnd w:id="6"/>
      <w:bookmarkEnd w:id="7"/>
    </w:p>
    <w:p w14:paraId="5C3DBC9D" w14:textId="577BB95A" w:rsidR="00384B1C" w:rsidRPr="00384B1C" w:rsidRDefault="00384B1C" w:rsidP="00384B1C">
      <w:pPr>
        <w:rPr>
          <w:lang w:val="es-419" w:eastAsia="es-CO"/>
        </w:rPr>
      </w:pPr>
      <w:r>
        <w:rPr>
          <w:lang w:val="es-419" w:eastAsia="es-CO"/>
        </w:rPr>
        <w:t>“</w:t>
      </w:r>
      <w:r w:rsidRPr="00384B1C">
        <w:rPr>
          <w:rStyle w:val="Extranjerismo"/>
          <w:lang w:val="es-419" w:eastAsia="es-CO"/>
        </w:rPr>
        <w:t>Ping</w:t>
      </w:r>
      <w:r>
        <w:rPr>
          <w:lang w:val="es-419" w:eastAsia="es-CO"/>
        </w:rPr>
        <w:t>”</w:t>
      </w:r>
      <w:r w:rsidRPr="00384B1C">
        <w:rPr>
          <w:lang w:val="es-419" w:eastAsia="es-CO"/>
        </w:rPr>
        <w:t xml:space="preserve"> (</w:t>
      </w:r>
      <w:r>
        <w:rPr>
          <w:lang w:val="es-419" w:eastAsia="es-CO"/>
        </w:rPr>
        <w:t>“</w:t>
      </w:r>
      <w:proofErr w:type="spellStart"/>
      <w:r w:rsidRPr="00384B1C">
        <w:rPr>
          <w:rStyle w:val="Extranjerismo"/>
          <w:lang w:val="es-419" w:eastAsia="es-CO"/>
        </w:rPr>
        <w:t>Packet</w:t>
      </w:r>
      <w:proofErr w:type="spellEnd"/>
      <w:r w:rsidRPr="00384B1C">
        <w:rPr>
          <w:rStyle w:val="Extranjerismo"/>
          <w:lang w:val="es-419" w:eastAsia="es-CO"/>
        </w:rPr>
        <w:t xml:space="preserve"> Internet </w:t>
      </w:r>
      <w:proofErr w:type="spellStart"/>
      <w:r w:rsidRPr="00384B1C">
        <w:rPr>
          <w:rStyle w:val="Extranjerismo"/>
          <w:lang w:val="es-419" w:eastAsia="es-CO"/>
        </w:rPr>
        <w:t>Groper</w:t>
      </w:r>
      <w:proofErr w:type="spellEnd"/>
      <w:r>
        <w:rPr>
          <w:lang w:val="es-419" w:eastAsia="es-CO"/>
        </w:rPr>
        <w:t>”</w:t>
      </w:r>
      <w:r w:rsidRPr="00384B1C">
        <w:rPr>
          <w:lang w:val="es-419" w:eastAsia="es-CO"/>
        </w:rPr>
        <w:t xml:space="preserve">) está presente tanto en sistemas operativos Windows como en UNIX y en los sistemas operativos de red de algunos </w:t>
      </w:r>
      <w:r>
        <w:rPr>
          <w:lang w:val="es-419" w:eastAsia="es-CO"/>
        </w:rPr>
        <w:t>“</w:t>
      </w:r>
      <w:proofErr w:type="spellStart"/>
      <w:r w:rsidRPr="00384B1C">
        <w:rPr>
          <w:rStyle w:val="Extranjerismo"/>
          <w:lang w:val="es-419" w:eastAsia="es-CO"/>
        </w:rPr>
        <w:t>routers</w:t>
      </w:r>
      <w:proofErr w:type="spellEnd"/>
      <w:r>
        <w:rPr>
          <w:lang w:val="es-419" w:eastAsia="es-CO"/>
        </w:rPr>
        <w:t>”</w:t>
      </w:r>
      <w:r w:rsidRPr="00384B1C">
        <w:rPr>
          <w:lang w:val="es-419" w:eastAsia="es-CO"/>
        </w:rPr>
        <w:t xml:space="preserve">. El </w:t>
      </w:r>
      <w:r w:rsidRPr="00384B1C">
        <w:rPr>
          <w:lang w:val="es-419" w:eastAsia="es-CO"/>
        </w:rPr>
        <w:lastRenderedPageBreak/>
        <w:t xml:space="preserve">comando </w:t>
      </w:r>
      <w:r w:rsidR="001315EA">
        <w:rPr>
          <w:lang w:val="es-419" w:eastAsia="es-CO"/>
        </w:rPr>
        <w:t>“</w:t>
      </w:r>
      <w:r w:rsidRPr="001315EA">
        <w:rPr>
          <w:rStyle w:val="Extranjerismo"/>
          <w:lang w:val="es-419" w:eastAsia="es-CO"/>
        </w:rPr>
        <w:t>ping</w:t>
      </w:r>
      <w:r w:rsidR="001315EA">
        <w:rPr>
          <w:lang w:val="es-419" w:eastAsia="es-CO"/>
        </w:rPr>
        <w:t>”</w:t>
      </w:r>
      <w:r w:rsidRPr="00384B1C">
        <w:rPr>
          <w:lang w:val="es-419" w:eastAsia="es-CO"/>
        </w:rPr>
        <w:t xml:space="preserve"> emplea el protocolo ICMP (Protocolo de control y notificación de errores) que está implementado por el modelo TCP/IP.</w:t>
      </w:r>
    </w:p>
    <w:p w14:paraId="2564F6F5" w14:textId="57C55CA2" w:rsidR="00384B1C" w:rsidRPr="00384B1C" w:rsidRDefault="00384B1C" w:rsidP="00384B1C">
      <w:pPr>
        <w:rPr>
          <w:lang w:val="es-419" w:eastAsia="es-CO"/>
        </w:rPr>
      </w:pPr>
      <w:r w:rsidRPr="00384B1C">
        <w:rPr>
          <w:lang w:val="es-419" w:eastAsia="es-CO"/>
        </w:rPr>
        <w:t xml:space="preserve">Para verificar la conectividad de los dispositivos en red se especifica la dirección IP del dispositivo destino con el que se quiere establecer la conexión; si el comando </w:t>
      </w:r>
      <w:r w:rsidR="001315EA">
        <w:rPr>
          <w:lang w:val="es-419" w:eastAsia="es-CO"/>
        </w:rPr>
        <w:t>“</w:t>
      </w:r>
      <w:r w:rsidRPr="001315EA">
        <w:rPr>
          <w:rStyle w:val="Extranjerismo"/>
          <w:lang w:val="es-419" w:eastAsia="es-CO"/>
        </w:rPr>
        <w:t>ping</w:t>
      </w:r>
      <w:r w:rsidR="001315EA">
        <w:rPr>
          <w:lang w:val="es-419" w:eastAsia="es-CO"/>
        </w:rPr>
        <w:t>”</w:t>
      </w:r>
      <w:r w:rsidRPr="00384B1C">
        <w:rPr>
          <w:lang w:val="es-419" w:eastAsia="es-CO"/>
        </w:rPr>
        <w:t xml:space="preserve"> no recibe respuesta, esto indica un problema de conectividad que se encuentra ubicado en algún elemento del nivel físico o de red, o en la misma configuración de red del equipo origen o destino.</w:t>
      </w:r>
    </w:p>
    <w:p w14:paraId="4E25C00A" w14:textId="783405FD" w:rsidR="00C05B2E" w:rsidRDefault="00384B1C" w:rsidP="001315EA">
      <w:pPr>
        <w:pStyle w:val="Figura"/>
        <w:rPr>
          <w:lang w:val="es-419"/>
        </w:rPr>
      </w:pPr>
      <w:r w:rsidRPr="00384B1C">
        <w:rPr>
          <w:lang w:val="es-419"/>
        </w:rPr>
        <w:t xml:space="preserve">Comando </w:t>
      </w:r>
      <w:r w:rsidR="00535707">
        <w:rPr>
          <w:lang w:val="es-419"/>
        </w:rPr>
        <w:t>“</w:t>
      </w:r>
      <w:r w:rsidRPr="00535707">
        <w:rPr>
          <w:rStyle w:val="Extranjerismo"/>
        </w:rPr>
        <w:t>ping</w:t>
      </w:r>
      <w:r w:rsidR="00535707">
        <w:rPr>
          <w:lang w:val="es-419"/>
        </w:rPr>
        <w:t>”</w:t>
      </w:r>
      <w:r w:rsidRPr="00384B1C">
        <w:rPr>
          <w:lang w:val="es-419"/>
        </w:rPr>
        <w:t xml:space="preserve"> a dirección IP</w:t>
      </w:r>
    </w:p>
    <w:p w14:paraId="2F8CC48B" w14:textId="0BF3975B" w:rsidR="001315EA" w:rsidRDefault="00535707" w:rsidP="001315EA">
      <w:pPr>
        <w:ind w:firstLine="0"/>
        <w:jc w:val="center"/>
        <w:rPr>
          <w:lang w:val="es-419" w:eastAsia="es-CO"/>
        </w:rPr>
      </w:pPr>
      <w:r>
        <w:rPr>
          <w:noProof/>
          <w:lang w:val="es-419" w:eastAsia="es-CO"/>
        </w:rPr>
        <w:drawing>
          <wp:inline distT="0" distB="0" distL="0" distR="0" wp14:anchorId="21ECACCF" wp14:editId="218071C9">
            <wp:extent cx="5800725" cy="2981325"/>
            <wp:effectExtent l="0" t="0" r="9525" b="9525"/>
            <wp:docPr id="4" name="Imagen 4" descr="Imagen de la ejecución de una prueba 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de la ejecución de una prueba ping."/>
                    <pic:cNvPicPr/>
                  </pic:nvPicPr>
                  <pic:blipFill>
                    <a:blip r:embed="rId15">
                      <a:extLst>
                        <a:ext uri="{28A0092B-C50C-407E-A947-70E740481C1C}">
                          <a14:useLocalDpi xmlns:a14="http://schemas.microsoft.com/office/drawing/2010/main" val="0"/>
                        </a:ext>
                      </a:extLst>
                    </a:blip>
                    <a:stretch>
                      <a:fillRect/>
                    </a:stretch>
                  </pic:blipFill>
                  <pic:spPr>
                    <a:xfrm>
                      <a:off x="0" y="0"/>
                      <a:ext cx="5800725" cy="2981325"/>
                    </a:xfrm>
                    <a:prstGeom prst="rect">
                      <a:avLst/>
                    </a:prstGeom>
                  </pic:spPr>
                </pic:pic>
              </a:graphicData>
            </a:graphic>
          </wp:inline>
        </w:drawing>
      </w:r>
    </w:p>
    <w:p w14:paraId="1B023AC1" w14:textId="3266491C" w:rsidR="00144BED" w:rsidRDefault="00144BED" w:rsidP="00144BED">
      <w:pPr>
        <w:rPr>
          <w:lang w:val="es-419" w:eastAsia="es-CO"/>
        </w:rPr>
      </w:pPr>
      <w:r w:rsidRPr="00144BED">
        <w:rPr>
          <w:lang w:val="es-419" w:eastAsia="es-CO"/>
        </w:rPr>
        <w:t xml:space="preserve">Para ejecutar la prueba </w:t>
      </w:r>
      <w:r>
        <w:rPr>
          <w:lang w:val="es-419" w:eastAsia="es-CO"/>
        </w:rPr>
        <w:t>“</w:t>
      </w:r>
      <w:r w:rsidRPr="00144BED">
        <w:rPr>
          <w:rStyle w:val="Extranjerismo"/>
          <w:lang w:val="es-419" w:eastAsia="es-CO"/>
        </w:rPr>
        <w:t>ping</w:t>
      </w:r>
      <w:r>
        <w:rPr>
          <w:lang w:val="es-419" w:eastAsia="es-CO"/>
        </w:rPr>
        <w:t>”</w:t>
      </w:r>
      <w:r w:rsidRPr="00144BED">
        <w:rPr>
          <w:lang w:val="es-419" w:eastAsia="es-CO"/>
        </w:rPr>
        <w:t xml:space="preserve"> se usa la ventana del símbolo del sistema digitando la siguiente línea:</w:t>
      </w:r>
      <w:r>
        <w:rPr>
          <w:lang w:val="es-419" w:eastAsia="es-CO"/>
        </w:rPr>
        <w:t xml:space="preserve"> “</w:t>
      </w:r>
      <w:r w:rsidRPr="00144BED">
        <w:rPr>
          <w:rStyle w:val="Extranjerismo"/>
          <w:b/>
          <w:bCs/>
          <w:lang w:val="es-419" w:eastAsia="es-CO"/>
        </w:rPr>
        <w:t>ping</w:t>
      </w:r>
      <w:r w:rsidRPr="00144BED">
        <w:rPr>
          <w:lang w:val="es-419" w:eastAsia="es-CO"/>
        </w:rPr>
        <w:t>”</w:t>
      </w:r>
      <w:r w:rsidRPr="00144BED">
        <w:rPr>
          <w:b/>
          <w:bCs/>
          <w:lang w:val="es-419" w:eastAsia="es-CO"/>
        </w:rPr>
        <w:t xml:space="preserve"> </w:t>
      </w:r>
      <w:proofErr w:type="spellStart"/>
      <w:r w:rsidRPr="00144BED">
        <w:rPr>
          <w:b/>
          <w:bCs/>
          <w:lang w:val="es-419" w:eastAsia="es-CO"/>
        </w:rPr>
        <w:t>dirección_IP_host_destino</w:t>
      </w:r>
      <w:proofErr w:type="spellEnd"/>
      <w:r w:rsidRPr="00144BED">
        <w:rPr>
          <w:lang w:val="es-419" w:eastAsia="es-CO"/>
        </w:rPr>
        <w:t>.</w:t>
      </w:r>
    </w:p>
    <w:p w14:paraId="190F94C3" w14:textId="4B2612CC" w:rsidR="00D56C2C" w:rsidRDefault="00D56C2C" w:rsidP="00144BED">
      <w:pPr>
        <w:rPr>
          <w:lang w:val="es-419" w:eastAsia="es-CO"/>
        </w:rPr>
      </w:pPr>
    </w:p>
    <w:p w14:paraId="0EABF79A" w14:textId="76467A1A" w:rsidR="00D56C2C" w:rsidRDefault="00D56C2C" w:rsidP="00144BED">
      <w:pPr>
        <w:rPr>
          <w:lang w:val="es-419" w:eastAsia="es-CO"/>
        </w:rPr>
      </w:pPr>
    </w:p>
    <w:p w14:paraId="08C72944" w14:textId="77777777" w:rsidR="00D56C2C" w:rsidRDefault="00D56C2C" w:rsidP="00144BED">
      <w:pPr>
        <w:rPr>
          <w:lang w:val="es-419" w:eastAsia="es-CO"/>
        </w:rPr>
      </w:pPr>
    </w:p>
    <w:p w14:paraId="4813DACC" w14:textId="49609F77" w:rsidR="00535707" w:rsidRDefault="00535707" w:rsidP="00535707">
      <w:pPr>
        <w:pStyle w:val="Figura"/>
        <w:rPr>
          <w:lang w:val="es-419"/>
        </w:rPr>
      </w:pPr>
      <w:r w:rsidRPr="00535707">
        <w:rPr>
          <w:lang w:val="es-419"/>
        </w:rPr>
        <w:lastRenderedPageBreak/>
        <w:t>Ejecución del comando ping a URL</w:t>
      </w:r>
    </w:p>
    <w:p w14:paraId="4889ACA7" w14:textId="29AEE4D8" w:rsidR="00535707" w:rsidRDefault="00535707" w:rsidP="00535707">
      <w:pPr>
        <w:ind w:firstLine="0"/>
        <w:jc w:val="center"/>
        <w:rPr>
          <w:lang w:val="es-419" w:eastAsia="es-CO"/>
        </w:rPr>
      </w:pPr>
      <w:r>
        <w:rPr>
          <w:noProof/>
          <w:lang w:val="es-419" w:eastAsia="es-CO"/>
        </w:rPr>
        <w:drawing>
          <wp:inline distT="0" distB="0" distL="0" distR="0" wp14:anchorId="7ED46C6A" wp14:editId="20B810C6">
            <wp:extent cx="5848350" cy="2571750"/>
            <wp:effectExtent l="0" t="0" r="0" b="0"/>
            <wp:docPr id="5" name="Imagen 5" descr="Imagen de la ejecución del comando ping a la URL www.google.com.co en un equipo con sistema operativo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de la ejecución del comando ping a la URL www.google.com.co en un equipo con sistema operativo Windows."/>
                    <pic:cNvPicPr/>
                  </pic:nvPicPr>
                  <pic:blipFill>
                    <a:blip r:embed="rId16">
                      <a:extLst>
                        <a:ext uri="{28A0092B-C50C-407E-A947-70E740481C1C}">
                          <a14:useLocalDpi xmlns:a14="http://schemas.microsoft.com/office/drawing/2010/main" val="0"/>
                        </a:ext>
                      </a:extLst>
                    </a:blip>
                    <a:stretch>
                      <a:fillRect/>
                    </a:stretch>
                  </pic:blipFill>
                  <pic:spPr>
                    <a:xfrm>
                      <a:off x="0" y="0"/>
                      <a:ext cx="5848350" cy="2571750"/>
                    </a:xfrm>
                    <a:prstGeom prst="rect">
                      <a:avLst/>
                    </a:prstGeom>
                  </pic:spPr>
                </pic:pic>
              </a:graphicData>
            </a:graphic>
          </wp:inline>
        </w:drawing>
      </w:r>
    </w:p>
    <w:p w14:paraId="358DF59B" w14:textId="7C892838" w:rsidR="00144BED" w:rsidRDefault="00144BED" w:rsidP="00144BED">
      <w:pPr>
        <w:rPr>
          <w:lang w:val="es-419" w:eastAsia="es-CO"/>
        </w:rPr>
      </w:pPr>
      <w:r w:rsidRPr="00144BED">
        <w:rPr>
          <w:lang w:val="es-419" w:eastAsia="es-CO"/>
        </w:rPr>
        <w:t xml:space="preserve">La dirección IP 8.8.8.8 esta asignada a los servidores de Google. También se puede realizar ping a un sitio web en internet con el que se desea establecer conexión, usando la siguiente línea: </w:t>
      </w:r>
      <w:r>
        <w:rPr>
          <w:lang w:val="es-419" w:eastAsia="es-CO"/>
        </w:rPr>
        <w:t>“</w:t>
      </w:r>
      <w:r w:rsidRPr="00144BED">
        <w:rPr>
          <w:rStyle w:val="Extranjerismo"/>
          <w:b/>
          <w:bCs/>
          <w:lang w:val="es-419" w:eastAsia="es-CO"/>
        </w:rPr>
        <w:t>ping</w:t>
      </w:r>
      <w:r w:rsidRPr="00144BED">
        <w:rPr>
          <w:lang w:val="es-419" w:eastAsia="es-CO"/>
        </w:rPr>
        <w:t>”</w:t>
      </w:r>
      <w:r w:rsidRPr="00144BED">
        <w:rPr>
          <w:b/>
          <w:bCs/>
          <w:lang w:val="es-419" w:eastAsia="es-CO"/>
        </w:rPr>
        <w:t xml:space="preserve"> </w:t>
      </w:r>
      <w:proofErr w:type="spellStart"/>
      <w:r w:rsidRPr="00144BED">
        <w:rPr>
          <w:b/>
          <w:bCs/>
          <w:lang w:val="es-419" w:eastAsia="es-CO"/>
        </w:rPr>
        <w:t>URL_pagina_web</w:t>
      </w:r>
      <w:proofErr w:type="spellEnd"/>
      <w:r w:rsidRPr="00144BED">
        <w:rPr>
          <w:lang w:val="es-419" w:eastAsia="es-CO"/>
        </w:rPr>
        <w:t>.</w:t>
      </w:r>
    </w:p>
    <w:p w14:paraId="2BC0E7B3" w14:textId="0A8C88A1" w:rsidR="00D1273B" w:rsidRPr="00D1273B" w:rsidRDefault="00D1273B" w:rsidP="00D1273B">
      <w:pPr>
        <w:rPr>
          <w:lang w:val="es-419" w:eastAsia="es-CO"/>
        </w:rPr>
      </w:pPr>
      <w:r w:rsidRPr="00D1273B">
        <w:rPr>
          <w:lang w:val="es-419" w:eastAsia="es-CO"/>
        </w:rPr>
        <w:t xml:space="preserve">Al usar el comando </w:t>
      </w:r>
      <w:r>
        <w:rPr>
          <w:lang w:val="es-419" w:eastAsia="es-CO"/>
        </w:rPr>
        <w:t>“</w:t>
      </w:r>
      <w:r w:rsidRPr="00D1273B">
        <w:rPr>
          <w:rStyle w:val="Extranjerismo"/>
          <w:lang w:val="es-419" w:eastAsia="es-CO"/>
        </w:rPr>
        <w:t>ping</w:t>
      </w:r>
      <w:r>
        <w:rPr>
          <w:lang w:val="es-419" w:eastAsia="es-CO"/>
        </w:rPr>
        <w:t>”</w:t>
      </w:r>
      <w:r w:rsidRPr="00D1273B">
        <w:rPr>
          <w:lang w:val="es-419" w:eastAsia="es-CO"/>
        </w:rPr>
        <w:t xml:space="preserve">, este envía un mensaje ICMP con una solicitud de </w:t>
      </w:r>
      <w:r w:rsidRPr="00924844">
        <w:rPr>
          <w:b/>
          <w:bCs/>
          <w:lang w:val="es-419" w:eastAsia="es-CO"/>
        </w:rPr>
        <w:t>echo</w:t>
      </w:r>
      <w:r w:rsidRPr="00D1273B">
        <w:rPr>
          <w:lang w:val="es-419" w:eastAsia="es-CO"/>
        </w:rPr>
        <w:t xml:space="preserve"> al equipo destino. Los resultados emitidos están conformados por el número de paquetes que se envían de origen a destino, los paquetes recibidos y los paquetes perdidos, incluyendo el tiempo de ida y vuelta de los paquetes</w:t>
      </w:r>
      <w:r>
        <w:rPr>
          <w:lang w:val="es-419" w:eastAsia="es-CO"/>
        </w:rPr>
        <w:t>,</w:t>
      </w:r>
      <w:r w:rsidRPr="00D1273B">
        <w:rPr>
          <w:lang w:val="es-419" w:eastAsia="es-CO"/>
        </w:rPr>
        <w:t xml:space="preserve"> medido en milisegundos. Si la conexión a internet es la correcta se obtiene una respuesta donde los paquetes perdidos representan el 0 %.</w:t>
      </w:r>
    </w:p>
    <w:p w14:paraId="753D8993" w14:textId="222C1803" w:rsidR="00D1273B" w:rsidRPr="00D1273B" w:rsidRDefault="00D1273B" w:rsidP="00215F98">
      <w:pPr>
        <w:pStyle w:val="Ttulo3"/>
      </w:pPr>
      <w:bookmarkStart w:id="8" w:name="_Toc149647634"/>
      <w:bookmarkStart w:id="9" w:name="_Toc149649520"/>
      <w:r w:rsidRPr="00D1273B">
        <w:t xml:space="preserve">Comando </w:t>
      </w:r>
      <w:r>
        <w:t>“</w:t>
      </w:r>
      <w:proofErr w:type="spellStart"/>
      <w:r w:rsidRPr="00D1273B">
        <w:rPr>
          <w:rStyle w:val="Extranjerismo"/>
          <w:lang w:val="es-419"/>
        </w:rPr>
        <w:t>tracert</w:t>
      </w:r>
      <w:proofErr w:type="spellEnd"/>
      <w:r w:rsidRPr="00D1273B">
        <w:rPr>
          <w:rStyle w:val="Extranjerismo"/>
        </w:rPr>
        <w:t>”</w:t>
      </w:r>
      <w:r w:rsidRPr="00D1273B">
        <w:t xml:space="preserve"> y </w:t>
      </w:r>
      <w:r>
        <w:t>“</w:t>
      </w:r>
      <w:proofErr w:type="spellStart"/>
      <w:r w:rsidRPr="00D1273B">
        <w:rPr>
          <w:rStyle w:val="Extranjerismo"/>
          <w:lang w:val="es-419"/>
        </w:rPr>
        <w:t>traceroute</w:t>
      </w:r>
      <w:proofErr w:type="spellEnd"/>
      <w:r>
        <w:t>”</w:t>
      </w:r>
      <w:bookmarkEnd w:id="8"/>
      <w:bookmarkEnd w:id="9"/>
    </w:p>
    <w:p w14:paraId="54D3C1BD" w14:textId="27E48F97" w:rsidR="00D1273B" w:rsidRPr="00D1273B" w:rsidRDefault="00D1273B" w:rsidP="00D1273B">
      <w:pPr>
        <w:rPr>
          <w:lang w:val="es-419" w:eastAsia="es-CO"/>
        </w:rPr>
      </w:pPr>
      <w:r w:rsidRPr="00D1273B">
        <w:rPr>
          <w:lang w:val="es-419" w:eastAsia="es-CO"/>
        </w:rPr>
        <w:t xml:space="preserve">El comando </w:t>
      </w:r>
      <w:r w:rsidR="00924844">
        <w:rPr>
          <w:lang w:val="es-419" w:eastAsia="es-CO"/>
        </w:rPr>
        <w:t>“</w:t>
      </w:r>
      <w:proofErr w:type="spellStart"/>
      <w:r w:rsidRPr="00924844">
        <w:rPr>
          <w:rStyle w:val="Extranjerismo"/>
          <w:lang w:val="es-419" w:eastAsia="es-CO"/>
        </w:rPr>
        <w:t>tracert</w:t>
      </w:r>
      <w:proofErr w:type="spellEnd"/>
      <w:r w:rsidR="00924844">
        <w:rPr>
          <w:lang w:val="es-419" w:eastAsia="es-CO"/>
        </w:rPr>
        <w:t>”</w:t>
      </w:r>
      <w:r w:rsidRPr="00D1273B">
        <w:rPr>
          <w:lang w:val="es-419" w:eastAsia="es-CO"/>
        </w:rPr>
        <w:t xml:space="preserve"> para sistemas operativos Windows y </w:t>
      </w:r>
      <w:r w:rsidR="00924844">
        <w:rPr>
          <w:lang w:val="es-419" w:eastAsia="es-CO"/>
        </w:rPr>
        <w:t>“</w:t>
      </w:r>
      <w:proofErr w:type="spellStart"/>
      <w:r w:rsidRPr="00924844">
        <w:rPr>
          <w:rStyle w:val="Extranjerismo"/>
          <w:lang w:val="es-419" w:eastAsia="es-CO"/>
        </w:rPr>
        <w:t>traceroute</w:t>
      </w:r>
      <w:proofErr w:type="spellEnd"/>
      <w:r w:rsidR="00924844">
        <w:rPr>
          <w:lang w:val="es-419" w:eastAsia="es-CO"/>
        </w:rPr>
        <w:t>”</w:t>
      </w:r>
      <w:r w:rsidRPr="00D1273B">
        <w:rPr>
          <w:lang w:val="es-419" w:eastAsia="es-CO"/>
        </w:rPr>
        <w:t xml:space="preserve"> para sistemas operativos UNIX como MAC OS o Linux y para sistemas operativos de red de algunos </w:t>
      </w:r>
      <w:r w:rsidR="00924844">
        <w:rPr>
          <w:lang w:val="es-419" w:eastAsia="es-CO"/>
        </w:rPr>
        <w:t>“</w:t>
      </w:r>
      <w:proofErr w:type="spellStart"/>
      <w:r w:rsidRPr="00924844">
        <w:rPr>
          <w:rStyle w:val="Extranjerismo"/>
          <w:lang w:val="es-419" w:eastAsia="es-CO"/>
        </w:rPr>
        <w:t>routers</w:t>
      </w:r>
      <w:proofErr w:type="spellEnd"/>
      <w:r w:rsidR="00924844">
        <w:rPr>
          <w:lang w:val="es-419" w:eastAsia="es-CO"/>
        </w:rPr>
        <w:t>”</w:t>
      </w:r>
      <w:r w:rsidRPr="00D1273B">
        <w:rPr>
          <w:lang w:val="es-419" w:eastAsia="es-CO"/>
        </w:rPr>
        <w:t xml:space="preserve">, es una herramienta de diagnóstico que permite rastrear el recorrido de los paquetes y los tiempos de retardo que se producen. Al aplicar el comando, </w:t>
      </w:r>
      <w:proofErr w:type="gramStart"/>
      <w:r w:rsidRPr="00D1273B">
        <w:rPr>
          <w:lang w:val="es-419" w:eastAsia="es-CO"/>
        </w:rPr>
        <w:t xml:space="preserve">este </w:t>
      </w:r>
      <w:r w:rsidRPr="00D1273B">
        <w:rPr>
          <w:lang w:val="es-419" w:eastAsia="es-CO"/>
        </w:rPr>
        <w:lastRenderedPageBreak/>
        <w:t>muestra</w:t>
      </w:r>
      <w:proofErr w:type="gramEnd"/>
      <w:r w:rsidRPr="00D1273B">
        <w:rPr>
          <w:lang w:val="es-419" w:eastAsia="es-CO"/>
        </w:rPr>
        <w:t xml:space="preserve"> los datos de los dispositivos de red y los nodos por los que pasa y el tiempo que toma cada salto hasta conseguir llegar al destino.</w:t>
      </w:r>
    </w:p>
    <w:p w14:paraId="5C3DB902" w14:textId="795602F9" w:rsidR="00D1273B" w:rsidRPr="00D1273B" w:rsidRDefault="00D1273B" w:rsidP="00D1273B">
      <w:pPr>
        <w:rPr>
          <w:lang w:val="es-419" w:eastAsia="es-CO"/>
        </w:rPr>
      </w:pPr>
      <w:r w:rsidRPr="00D1273B">
        <w:rPr>
          <w:lang w:val="es-419" w:eastAsia="es-CO"/>
        </w:rPr>
        <w:t xml:space="preserve">En sistemas Windows, para ejecutar este comando, se abre una ventana del sistema </w:t>
      </w:r>
      <w:r w:rsidRPr="006B67ED">
        <w:rPr>
          <w:b/>
          <w:bCs/>
          <w:lang w:val="es-419" w:eastAsia="es-CO"/>
        </w:rPr>
        <w:t>cmd.exe</w:t>
      </w:r>
      <w:r w:rsidRPr="00D1273B">
        <w:rPr>
          <w:lang w:val="es-419" w:eastAsia="es-CO"/>
        </w:rPr>
        <w:t xml:space="preserve"> o símbolo del sistema. Allí, digitar la siguiente línea: </w:t>
      </w:r>
      <w:r w:rsidR="006B67ED">
        <w:rPr>
          <w:lang w:val="es-419" w:eastAsia="es-CO"/>
        </w:rPr>
        <w:t>“</w:t>
      </w:r>
      <w:proofErr w:type="spellStart"/>
      <w:r w:rsidRPr="006B67ED">
        <w:rPr>
          <w:rStyle w:val="Extranjerismo"/>
          <w:b/>
          <w:bCs/>
          <w:lang w:val="es-419" w:eastAsia="es-CO"/>
        </w:rPr>
        <w:t>tracert</w:t>
      </w:r>
      <w:proofErr w:type="spellEnd"/>
      <w:r w:rsidR="006B67ED">
        <w:rPr>
          <w:b/>
          <w:bCs/>
          <w:lang w:val="es-419" w:eastAsia="es-CO"/>
        </w:rPr>
        <w:t>”</w:t>
      </w:r>
      <w:r w:rsidRPr="006B67ED">
        <w:rPr>
          <w:b/>
          <w:bCs/>
          <w:lang w:val="es-419" w:eastAsia="es-CO"/>
        </w:rPr>
        <w:t xml:space="preserve"> </w:t>
      </w:r>
      <w:proofErr w:type="spellStart"/>
      <w:r w:rsidRPr="006B67ED">
        <w:rPr>
          <w:b/>
          <w:bCs/>
          <w:lang w:val="es-419" w:eastAsia="es-CO"/>
        </w:rPr>
        <w:t>URL_pagina_web</w:t>
      </w:r>
      <w:proofErr w:type="spellEnd"/>
      <w:r w:rsidRPr="00D1273B">
        <w:rPr>
          <w:lang w:val="es-419" w:eastAsia="es-CO"/>
        </w:rPr>
        <w:t>.</w:t>
      </w:r>
    </w:p>
    <w:p w14:paraId="48655527" w14:textId="2EE92BD4" w:rsidR="00535707" w:rsidRDefault="00D1273B" w:rsidP="006B67ED">
      <w:pPr>
        <w:pStyle w:val="Figura"/>
        <w:rPr>
          <w:lang w:val="es-419"/>
        </w:rPr>
      </w:pPr>
      <w:r w:rsidRPr="00D1273B">
        <w:rPr>
          <w:lang w:val="es-419"/>
        </w:rPr>
        <w:t xml:space="preserve">Comando </w:t>
      </w:r>
      <w:r w:rsidR="006B67ED">
        <w:rPr>
          <w:lang w:val="es-419"/>
        </w:rPr>
        <w:t>“</w:t>
      </w:r>
      <w:proofErr w:type="spellStart"/>
      <w:r w:rsidRPr="006B67ED">
        <w:rPr>
          <w:rStyle w:val="Extranjerismo"/>
        </w:rPr>
        <w:t>tracert</w:t>
      </w:r>
      <w:proofErr w:type="spellEnd"/>
      <w:r w:rsidR="006B67ED">
        <w:rPr>
          <w:lang w:val="es-419"/>
        </w:rPr>
        <w:t>”</w:t>
      </w:r>
    </w:p>
    <w:p w14:paraId="351D019C" w14:textId="70701DF5" w:rsidR="00535707" w:rsidRDefault="006B67ED" w:rsidP="006B67ED">
      <w:pPr>
        <w:ind w:firstLine="0"/>
        <w:jc w:val="center"/>
        <w:rPr>
          <w:lang w:val="es-419" w:eastAsia="es-CO"/>
        </w:rPr>
      </w:pPr>
      <w:r>
        <w:rPr>
          <w:noProof/>
          <w:lang w:val="es-419" w:eastAsia="es-CO"/>
        </w:rPr>
        <w:drawing>
          <wp:inline distT="0" distB="0" distL="0" distR="0" wp14:anchorId="2A3901BB" wp14:editId="2C829742">
            <wp:extent cx="6332220" cy="2816225"/>
            <wp:effectExtent l="0" t="0" r="0" b="3175"/>
            <wp:docPr id="6" name="Imagen 6" descr="Imagen de la ejecución del comando tracert a la URL www.google.com.co en un equipo con sistema operativo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de la ejecución del comando tracert a la URL www.google.com.co en un equipo con sistema operativo Windows."/>
                    <pic:cNvPicPr/>
                  </pic:nvPicPr>
                  <pic:blipFill>
                    <a:blip r:embed="rId17">
                      <a:extLst>
                        <a:ext uri="{28A0092B-C50C-407E-A947-70E740481C1C}">
                          <a14:useLocalDpi xmlns:a14="http://schemas.microsoft.com/office/drawing/2010/main" val="0"/>
                        </a:ext>
                      </a:extLst>
                    </a:blip>
                    <a:stretch>
                      <a:fillRect/>
                    </a:stretch>
                  </pic:blipFill>
                  <pic:spPr>
                    <a:xfrm>
                      <a:off x="0" y="0"/>
                      <a:ext cx="6332220" cy="2816225"/>
                    </a:xfrm>
                    <a:prstGeom prst="rect">
                      <a:avLst/>
                    </a:prstGeom>
                  </pic:spPr>
                </pic:pic>
              </a:graphicData>
            </a:graphic>
          </wp:inline>
        </w:drawing>
      </w:r>
    </w:p>
    <w:p w14:paraId="183A3EB6" w14:textId="785483CE" w:rsidR="00144BED" w:rsidRDefault="00144BED" w:rsidP="00144BED">
      <w:pPr>
        <w:rPr>
          <w:lang w:val="es-419" w:eastAsia="es-CO"/>
        </w:rPr>
      </w:pPr>
      <w:r w:rsidRPr="00144BED">
        <w:rPr>
          <w:lang w:val="es-419" w:eastAsia="es-CO"/>
        </w:rPr>
        <w:t xml:space="preserve">Para realizar la prueba de la ruta hacia un </w:t>
      </w:r>
      <w:r>
        <w:rPr>
          <w:lang w:val="es-419" w:eastAsia="es-CO"/>
        </w:rPr>
        <w:t>“</w:t>
      </w:r>
      <w:r w:rsidRPr="00144BED">
        <w:rPr>
          <w:rStyle w:val="Extranjerismo"/>
          <w:lang w:val="es-419" w:eastAsia="es-CO"/>
        </w:rPr>
        <w:t>host</w:t>
      </w:r>
      <w:r>
        <w:rPr>
          <w:lang w:val="es-419" w:eastAsia="es-CO"/>
        </w:rPr>
        <w:t>”</w:t>
      </w:r>
      <w:r w:rsidRPr="00144BED">
        <w:rPr>
          <w:lang w:val="es-419" w:eastAsia="es-CO"/>
        </w:rPr>
        <w:t xml:space="preserve"> remoto, se ejecuta desde un equipo Windows en la línea de comandos </w:t>
      </w:r>
      <w:r>
        <w:rPr>
          <w:lang w:val="es-419" w:eastAsia="es-CO"/>
        </w:rPr>
        <w:t>“</w:t>
      </w:r>
      <w:proofErr w:type="spellStart"/>
      <w:r w:rsidRPr="00144BED">
        <w:rPr>
          <w:rStyle w:val="Extranjerismo"/>
          <w:lang w:val="es-419" w:eastAsia="es-CO"/>
        </w:rPr>
        <w:t>tracert</w:t>
      </w:r>
      <w:proofErr w:type="spellEnd"/>
      <w:r>
        <w:rPr>
          <w:lang w:val="es-419" w:eastAsia="es-CO"/>
        </w:rPr>
        <w:t>”</w:t>
      </w:r>
      <w:r w:rsidRPr="00144BED">
        <w:rPr>
          <w:lang w:val="es-419" w:eastAsia="es-CO"/>
        </w:rPr>
        <w:t xml:space="preserve"> seguido de la dirección IP destino</w:t>
      </w:r>
      <w:r>
        <w:rPr>
          <w:lang w:val="es-419" w:eastAsia="es-CO"/>
        </w:rPr>
        <w:t>;</w:t>
      </w:r>
      <w:r w:rsidRPr="00144BED">
        <w:rPr>
          <w:lang w:val="es-419" w:eastAsia="es-CO"/>
        </w:rPr>
        <w:t xml:space="preserve"> si se realiza desde un </w:t>
      </w:r>
      <w:r>
        <w:rPr>
          <w:lang w:val="es-419" w:eastAsia="es-CO"/>
        </w:rPr>
        <w:t>“</w:t>
      </w:r>
      <w:proofErr w:type="spellStart"/>
      <w:r w:rsidRPr="00144BED">
        <w:rPr>
          <w:rStyle w:val="Extranjerismo"/>
          <w:lang w:val="es-419" w:eastAsia="es-CO"/>
        </w:rPr>
        <w:t>router</w:t>
      </w:r>
      <w:proofErr w:type="spellEnd"/>
      <w:r>
        <w:rPr>
          <w:lang w:val="es-419" w:eastAsia="es-CO"/>
        </w:rPr>
        <w:t>”</w:t>
      </w:r>
      <w:r w:rsidRPr="00144BED">
        <w:rPr>
          <w:lang w:val="es-419" w:eastAsia="es-CO"/>
        </w:rPr>
        <w:t xml:space="preserve"> se usa la línea </w:t>
      </w:r>
      <w:r>
        <w:rPr>
          <w:lang w:val="es-419" w:eastAsia="es-CO"/>
        </w:rPr>
        <w:t>“</w:t>
      </w:r>
      <w:proofErr w:type="spellStart"/>
      <w:r w:rsidRPr="00144BED">
        <w:rPr>
          <w:rStyle w:val="Extranjerismo"/>
          <w:lang w:val="es-419" w:eastAsia="es-CO"/>
        </w:rPr>
        <w:t>traceroute</w:t>
      </w:r>
      <w:proofErr w:type="spellEnd"/>
      <w:r>
        <w:rPr>
          <w:lang w:val="es-419" w:eastAsia="es-CO"/>
        </w:rPr>
        <w:t>”</w:t>
      </w:r>
      <w:r w:rsidRPr="00144BED">
        <w:rPr>
          <w:lang w:val="es-419" w:eastAsia="es-CO"/>
        </w:rPr>
        <w:t xml:space="preserve"> seguido de la dirección IP destino.</w:t>
      </w:r>
    </w:p>
    <w:p w14:paraId="6F4AE526" w14:textId="5B86C5E1" w:rsidR="006B67ED" w:rsidRDefault="006B67ED" w:rsidP="006B67ED">
      <w:pPr>
        <w:rPr>
          <w:lang w:val="es-419" w:eastAsia="es-CO"/>
        </w:rPr>
      </w:pPr>
      <w:r w:rsidRPr="006B67ED">
        <w:rPr>
          <w:lang w:val="es-419" w:eastAsia="es-CO"/>
        </w:rPr>
        <w:t xml:space="preserve">La figura siguiente, detalla más y mejor la ejecución del comando </w:t>
      </w:r>
      <w:r>
        <w:rPr>
          <w:lang w:val="es-419" w:eastAsia="es-CO"/>
        </w:rPr>
        <w:t>“</w:t>
      </w:r>
      <w:proofErr w:type="spellStart"/>
      <w:r w:rsidRPr="006B67ED">
        <w:rPr>
          <w:rStyle w:val="Extranjerismo"/>
          <w:lang w:val="es-419" w:eastAsia="es-CO"/>
        </w:rPr>
        <w:t>tracert</w:t>
      </w:r>
      <w:proofErr w:type="spellEnd"/>
      <w:r>
        <w:rPr>
          <w:lang w:val="es-419" w:eastAsia="es-CO"/>
        </w:rPr>
        <w:t>”</w:t>
      </w:r>
      <w:r w:rsidRPr="006B67ED">
        <w:rPr>
          <w:lang w:val="es-419" w:eastAsia="es-CO"/>
        </w:rPr>
        <w:t xml:space="preserve"> y </w:t>
      </w:r>
      <w:r>
        <w:rPr>
          <w:lang w:val="es-419" w:eastAsia="es-CO"/>
        </w:rPr>
        <w:t>“</w:t>
      </w:r>
      <w:proofErr w:type="spellStart"/>
      <w:r w:rsidRPr="006B67ED">
        <w:rPr>
          <w:rStyle w:val="Extranjerismo"/>
          <w:lang w:val="es-419" w:eastAsia="es-CO"/>
        </w:rPr>
        <w:t>traceroute</w:t>
      </w:r>
      <w:proofErr w:type="spellEnd"/>
      <w:r>
        <w:rPr>
          <w:lang w:val="es-419" w:eastAsia="es-CO"/>
        </w:rPr>
        <w:t>”</w:t>
      </w:r>
      <w:r w:rsidRPr="006B67ED">
        <w:rPr>
          <w:lang w:val="es-419" w:eastAsia="es-CO"/>
        </w:rPr>
        <w:t>:</w:t>
      </w:r>
    </w:p>
    <w:p w14:paraId="5C624112" w14:textId="77777777" w:rsidR="00D56C2C" w:rsidRPr="006B67ED" w:rsidRDefault="00D56C2C" w:rsidP="006B67ED">
      <w:pPr>
        <w:rPr>
          <w:lang w:val="es-419" w:eastAsia="es-CO"/>
        </w:rPr>
      </w:pPr>
    </w:p>
    <w:p w14:paraId="552D565E" w14:textId="38C3EA67" w:rsidR="006B67ED" w:rsidRDefault="006B67ED" w:rsidP="00144BED">
      <w:pPr>
        <w:pStyle w:val="Figura"/>
        <w:rPr>
          <w:lang w:val="es-419"/>
        </w:rPr>
      </w:pPr>
      <w:r w:rsidRPr="006B67ED">
        <w:rPr>
          <w:lang w:val="es-419"/>
        </w:rPr>
        <w:lastRenderedPageBreak/>
        <w:t xml:space="preserve">Comando </w:t>
      </w:r>
      <w:r w:rsidR="00144BED">
        <w:rPr>
          <w:lang w:val="es-419"/>
        </w:rPr>
        <w:t>“</w:t>
      </w:r>
      <w:proofErr w:type="spellStart"/>
      <w:r w:rsidRPr="00144BED">
        <w:rPr>
          <w:rStyle w:val="Extranjerismo"/>
        </w:rPr>
        <w:t>tracert</w:t>
      </w:r>
      <w:proofErr w:type="spellEnd"/>
      <w:r w:rsidR="00144BED">
        <w:rPr>
          <w:lang w:val="es-419"/>
        </w:rPr>
        <w:t>”</w:t>
      </w:r>
      <w:r w:rsidRPr="006B67ED">
        <w:rPr>
          <w:lang w:val="es-419"/>
        </w:rPr>
        <w:t xml:space="preserve"> y </w:t>
      </w:r>
      <w:r w:rsidR="00144BED">
        <w:rPr>
          <w:lang w:val="es-419"/>
        </w:rPr>
        <w:t>“</w:t>
      </w:r>
      <w:r w:rsidRPr="00144BED">
        <w:rPr>
          <w:rStyle w:val="Extranjerismo"/>
        </w:rPr>
        <w:t>traceroute</w:t>
      </w:r>
      <w:r w:rsidR="00144BED">
        <w:rPr>
          <w:lang w:val="es-419"/>
        </w:rPr>
        <w:t>”</w:t>
      </w:r>
    </w:p>
    <w:p w14:paraId="4F043261" w14:textId="2F649178" w:rsidR="00144BED" w:rsidRDefault="00144BED" w:rsidP="00144BED">
      <w:pPr>
        <w:ind w:firstLine="0"/>
        <w:jc w:val="center"/>
        <w:rPr>
          <w:lang w:val="es-419" w:eastAsia="es-CO"/>
        </w:rPr>
      </w:pPr>
      <w:r>
        <w:rPr>
          <w:noProof/>
          <w:lang w:val="es-419" w:eastAsia="es-CO"/>
        </w:rPr>
        <w:drawing>
          <wp:inline distT="0" distB="0" distL="0" distR="0" wp14:anchorId="147C40A6" wp14:editId="1DBCDE55">
            <wp:extent cx="5810250" cy="4943475"/>
            <wp:effectExtent l="0" t="0" r="0" b="9525"/>
            <wp:docPr id="7" name="Gráfico 7" descr="Gráfica que muestra la estructura de una prueba de la ruta desde el host B hacia un host remoto D, en la ejecución del comando tracert y tracero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Gráfica que muestra la estructura de una prueba de la ruta desde el host B hacia un host remoto D, en la ejecución del comando tracert y tracerout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810250" cy="4943475"/>
                    </a:xfrm>
                    <a:prstGeom prst="rect">
                      <a:avLst/>
                    </a:prstGeom>
                  </pic:spPr>
                </pic:pic>
              </a:graphicData>
            </a:graphic>
          </wp:inline>
        </w:drawing>
      </w:r>
    </w:p>
    <w:p w14:paraId="402D8821" w14:textId="1FCB0F30" w:rsidR="00463248" w:rsidRDefault="00463248" w:rsidP="00463248">
      <w:pPr>
        <w:rPr>
          <w:lang w:val="es-419" w:eastAsia="es-CO"/>
        </w:rPr>
      </w:pPr>
      <w:r w:rsidRPr="00463248">
        <w:rPr>
          <w:lang w:val="es-419" w:eastAsia="es-CO"/>
        </w:rPr>
        <w:t>La figura inmediatamente anterior da cuenta de las herramientas de diagnóstico de red que señalan la ruta que los datos siguen desde un dispositivo hasta su destino, revelando los nodos intermedios y los tiempos de respuesta en cada salto. Estas herramientas son cruciales para identificar posibles cuellos de botella y mejorar la eficiencia de la comunicación en la red.</w:t>
      </w:r>
    </w:p>
    <w:p w14:paraId="4C1259B6" w14:textId="49AF0D17" w:rsidR="00463248" w:rsidRDefault="00463248" w:rsidP="00463248">
      <w:pPr>
        <w:rPr>
          <w:lang w:val="es-419" w:eastAsia="es-CO"/>
        </w:rPr>
      </w:pPr>
      <w:r w:rsidRPr="00463248">
        <w:rPr>
          <w:lang w:val="es-419" w:eastAsia="es-CO"/>
        </w:rPr>
        <w:t xml:space="preserve">Las columnas con la información que se muestra en la pantalla después de la ejecución del comando </w:t>
      </w:r>
      <w:r>
        <w:rPr>
          <w:lang w:val="es-419" w:eastAsia="es-CO"/>
        </w:rPr>
        <w:t>“</w:t>
      </w:r>
      <w:proofErr w:type="spellStart"/>
      <w:r w:rsidRPr="00463248">
        <w:rPr>
          <w:rStyle w:val="Extranjerismo"/>
          <w:lang w:val="es-419" w:eastAsia="es-CO"/>
        </w:rPr>
        <w:t>Tracert</w:t>
      </w:r>
      <w:proofErr w:type="spellEnd"/>
      <w:r>
        <w:rPr>
          <w:lang w:val="es-419" w:eastAsia="es-CO"/>
        </w:rPr>
        <w:t>”</w:t>
      </w:r>
      <w:r w:rsidRPr="00463248">
        <w:rPr>
          <w:lang w:val="es-419" w:eastAsia="es-CO"/>
        </w:rPr>
        <w:t xml:space="preserve"> indica, respectivamente: primera columna el número </w:t>
      </w:r>
      <w:r w:rsidRPr="00463248">
        <w:rPr>
          <w:lang w:val="es-419" w:eastAsia="es-CO"/>
        </w:rPr>
        <w:lastRenderedPageBreak/>
        <w:t>de salto, las siguientes tres columnas el tiempo de respuesta de los paquetes que son enviados, donde el símbolo del asterisco (*) indica que no se obtuvo respuesta, y la última columna indica la dirección IP del nodo por el que pasa el paquete.</w:t>
      </w:r>
    </w:p>
    <w:p w14:paraId="0E6D24B9" w14:textId="77777777" w:rsidR="00463248" w:rsidRPr="00463248" w:rsidRDefault="00463248" w:rsidP="00215F98">
      <w:pPr>
        <w:pStyle w:val="Ttulo3"/>
      </w:pPr>
      <w:bookmarkStart w:id="10" w:name="_Toc149647635"/>
      <w:bookmarkStart w:id="11" w:name="_Toc149649521"/>
      <w:r w:rsidRPr="00463248">
        <w:t>Comando ARP</w:t>
      </w:r>
      <w:bookmarkEnd w:id="10"/>
      <w:bookmarkEnd w:id="11"/>
    </w:p>
    <w:p w14:paraId="0C269870" w14:textId="77777777" w:rsidR="00463248" w:rsidRPr="00463248" w:rsidRDefault="00463248" w:rsidP="00463248">
      <w:pPr>
        <w:rPr>
          <w:lang w:val="es-419" w:eastAsia="es-CO"/>
        </w:rPr>
      </w:pPr>
      <w:r w:rsidRPr="00463248">
        <w:rPr>
          <w:lang w:val="es-419" w:eastAsia="es-CO"/>
        </w:rPr>
        <w:t>El comando ARP, (Protocolo de resolución de direcciones) permite obtener la información de la tabla ARP del dispositivo en red.</w:t>
      </w:r>
    </w:p>
    <w:p w14:paraId="77F80232" w14:textId="48AE3B58" w:rsidR="008C061F" w:rsidRDefault="00463248" w:rsidP="00463248">
      <w:pPr>
        <w:pStyle w:val="Figura"/>
        <w:rPr>
          <w:lang w:val="es-419"/>
        </w:rPr>
      </w:pPr>
      <w:r w:rsidRPr="00463248">
        <w:rPr>
          <w:lang w:val="es-419"/>
        </w:rPr>
        <w:t>Comando ARP</w:t>
      </w:r>
    </w:p>
    <w:p w14:paraId="5F278D90" w14:textId="2FA4CE1E" w:rsidR="00463248" w:rsidRPr="00463248" w:rsidRDefault="00463248" w:rsidP="00463248">
      <w:pPr>
        <w:ind w:firstLine="0"/>
        <w:jc w:val="center"/>
        <w:rPr>
          <w:lang w:val="es-419" w:eastAsia="es-CO"/>
        </w:rPr>
      </w:pPr>
      <w:r>
        <w:rPr>
          <w:noProof/>
          <w:lang w:val="es-419" w:eastAsia="es-CO"/>
        </w:rPr>
        <w:drawing>
          <wp:inline distT="0" distB="0" distL="0" distR="0" wp14:anchorId="608417CF" wp14:editId="20A82D18">
            <wp:extent cx="6332220" cy="2741295"/>
            <wp:effectExtent l="0" t="0" r="0" b="1905"/>
            <wp:docPr id="8" name="Imagen 8" descr="Imagen de la ejecución del comando arp -a en un equipo con sistema operativo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de la ejecución del comando arp -a en un equipo con sistema operativo Windows."/>
                    <pic:cNvPicPr/>
                  </pic:nvPicPr>
                  <pic:blipFill>
                    <a:blip r:embed="rId20">
                      <a:extLst>
                        <a:ext uri="{28A0092B-C50C-407E-A947-70E740481C1C}">
                          <a14:useLocalDpi xmlns:a14="http://schemas.microsoft.com/office/drawing/2010/main" val="0"/>
                        </a:ext>
                      </a:extLst>
                    </a:blip>
                    <a:stretch>
                      <a:fillRect/>
                    </a:stretch>
                  </pic:blipFill>
                  <pic:spPr>
                    <a:xfrm>
                      <a:off x="0" y="0"/>
                      <a:ext cx="6332220" cy="2741295"/>
                    </a:xfrm>
                    <a:prstGeom prst="rect">
                      <a:avLst/>
                    </a:prstGeom>
                  </pic:spPr>
                </pic:pic>
              </a:graphicData>
            </a:graphic>
          </wp:inline>
        </w:drawing>
      </w:r>
    </w:p>
    <w:p w14:paraId="2592CDF3" w14:textId="2E0C73CD" w:rsidR="00144BED" w:rsidRPr="00144BED" w:rsidRDefault="007F6FBC" w:rsidP="007F6FBC">
      <w:pPr>
        <w:rPr>
          <w:lang w:val="es-419" w:eastAsia="es-CO"/>
        </w:rPr>
      </w:pPr>
      <w:r w:rsidRPr="007F6FBC">
        <w:rPr>
          <w:lang w:val="es-419" w:eastAsia="es-CO"/>
        </w:rPr>
        <w:t xml:space="preserve">Como sugiere la imagen del comando ARP, la tabla contiene una asociación de dirección IPv4 con su correspondiente dirección MAC o dirección física, incluido el tipo de direccionamiento IP (estático o dinámico). Para la ejecución del comando ARP se usa la ventana </w:t>
      </w:r>
      <w:r w:rsidRPr="007F6FBC">
        <w:rPr>
          <w:b/>
          <w:bCs/>
          <w:lang w:val="es-419" w:eastAsia="es-CO"/>
        </w:rPr>
        <w:t>cmd.exe</w:t>
      </w:r>
      <w:r w:rsidRPr="007F6FBC">
        <w:rPr>
          <w:lang w:val="es-419" w:eastAsia="es-CO"/>
        </w:rPr>
        <w:t xml:space="preserve"> digitando la siguiente línea: </w:t>
      </w:r>
      <w:proofErr w:type="spellStart"/>
      <w:r w:rsidRPr="007F6FBC">
        <w:rPr>
          <w:b/>
          <w:bCs/>
          <w:lang w:val="es-419" w:eastAsia="es-CO"/>
        </w:rPr>
        <w:t>arp</w:t>
      </w:r>
      <w:proofErr w:type="spellEnd"/>
      <w:r w:rsidRPr="007F6FBC">
        <w:rPr>
          <w:b/>
          <w:bCs/>
          <w:lang w:val="es-419" w:eastAsia="es-CO"/>
        </w:rPr>
        <w:t xml:space="preserve"> -a</w:t>
      </w:r>
      <w:r w:rsidRPr="007F6FBC">
        <w:rPr>
          <w:lang w:val="es-419" w:eastAsia="es-CO"/>
        </w:rPr>
        <w:t>.</w:t>
      </w:r>
    </w:p>
    <w:p w14:paraId="2D768DD1" w14:textId="6FE65E38" w:rsidR="004669C0" w:rsidRPr="004669C0" w:rsidRDefault="004669C0" w:rsidP="00215F98">
      <w:pPr>
        <w:pStyle w:val="Ttulo3"/>
      </w:pPr>
      <w:bookmarkStart w:id="12" w:name="_Toc149647636"/>
      <w:bookmarkStart w:id="13" w:name="_Toc149649522"/>
      <w:r w:rsidRPr="004669C0">
        <w:lastRenderedPageBreak/>
        <w:t xml:space="preserve">Comando </w:t>
      </w:r>
      <w:r>
        <w:t>“</w:t>
      </w:r>
      <w:proofErr w:type="spellStart"/>
      <w:r w:rsidRPr="004669C0">
        <w:rPr>
          <w:rStyle w:val="Extranjerismo"/>
          <w:lang w:val="es-419"/>
        </w:rPr>
        <w:t>Route</w:t>
      </w:r>
      <w:proofErr w:type="spellEnd"/>
      <w:r>
        <w:t>”</w:t>
      </w:r>
      <w:bookmarkEnd w:id="12"/>
      <w:bookmarkEnd w:id="13"/>
    </w:p>
    <w:p w14:paraId="382B5255" w14:textId="77777777" w:rsidR="004669C0" w:rsidRPr="004669C0" w:rsidRDefault="004669C0" w:rsidP="004669C0">
      <w:pPr>
        <w:rPr>
          <w:lang w:val="es-419" w:eastAsia="es-CO"/>
        </w:rPr>
      </w:pPr>
      <w:r w:rsidRPr="004669C0">
        <w:rPr>
          <w:lang w:val="es-419" w:eastAsia="es-CO"/>
        </w:rPr>
        <w:t>Este comando es una herramienta del sistema que permite la consulta de las tablas de enrutamiento del equipo en red.</w:t>
      </w:r>
    </w:p>
    <w:p w14:paraId="32FE1E8F" w14:textId="4EB55A7A" w:rsidR="00535707" w:rsidRDefault="004669C0" w:rsidP="004669C0">
      <w:pPr>
        <w:pStyle w:val="Figura"/>
        <w:rPr>
          <w:lang w:val="es-419"/>
        </w:rPr>
      </w:pPr>
      <w:r w:rsidRPr="004669C0">
        <w:rPr>
          <w:lang w:val="es-419"/>
        </w:rPr>
        <w:t xml:space="preserve">Comando </w:t>
      </w:r>
      <w:r>
        <w:rPr>
          <w:lang w:val="es-419"/>
        </w:rPr>
        <w:t>“</w:t>
      </w:r>
      <w:r w:rsidRPr="004669C0">
        <w:rPr>
          <w:rStyle w:val="Extranjerismo"/>
        </w:rPr>
        <w:t>Route print</w:t>
      </w:r>
      <w:r>
        <w:rPr>
          <w:lang w:val="es-419"/>
        </w:rPr>
        <w:t>”</w:t>
      </w:r>
    </w:p>
    <w:p w14:paraId="7C82712D" w14:textId="614AAADE" w:rsidR="004669C0" w:rsidRDefault="004669C0" w:rsidP="004669C0">
      <w:pPr>
        <w:ind w:firstLine="0"/>
        <w:jc w:val="center"/>
        <w:rPr>
          <w:lang w:val="es-419" w:eastAsia="es-CO"/>
        </w:rPr>
      </w:pPr>
      <w:r>
        <w:rPr>
          <w:noProof/>
          <w:lang w:val="es-419" w:eastAsia="es-CO"/>
        </w:rPr>
        <w:drawing>
          <wp:inline distT="0" distB="0" distL="0" distR="0" wp14:anchorId="70252676" wp14:editId="5FDDF69C">
            <wp:extent cx="6332220" cy="4036060"/>
            <wp:effectExtent l="0" t="0" r="0" b="2540"/>
            <wp:docPr id="9" name="Imagen 9" descr="Imagen de la ejecución del comando route print en un equipo con sistema operativo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de la ejecución del comando route print en un equipo con sistema operativo Windows."/>
                    <pic:cNvPicPr/>
                  </pic:nvPicPr>
                  <pic:blipFill>
                    <a:blip r:embed="rId21">
                      <a:extLst>
                        <a:ext uri="{28A0092B-C50C-407E-A947-70E740481C1C}">
                          <a14:useLocalDpi xmlns:a14="http://schemas.microsoft.com/office/drawing/2010/main" val="0"/>
                        </a:ext>
                      </a:extLst>
                    </a:blip>
                    <a:stretch>
                      <a:fillRect/>
                    </a:stretch>
                  </pic:blipFill>
                  <pic:spPr>
                    <a:xfrm>
                      <a:off x="0" y="0"/>
                      <a:ext cx="6332220" cy="4036060"/>
                    </a:xfrm>
                    <a:prstGeom prst="rect">
                      <a:avLst/>
                    </a:prstGeom>
                  </pic:spPr>
                </pic:pic>
              </a:graphicData>
            </a:graphic>
          </wp:inline>
        </w:drawing>
      </w:r>
    </w:p>
    <w:p w14:paraId="0889EB95" w14:textId="28A8FA06" w:rsidR="004669C0" w:rsidRDefault="004669C0" w:rsidP="004669C0">
      <w:pPr>
        <w:rPr>
          <w:lang w:val="es-419" w:eastAsia="es-CO"/>
        </w:rPr>
      </w:pPr>
      <w:r w:rsidRPr="004669C0">
        <w:rPr>
          <w:lang w:val="es-419" w:eastAsia="es-CO"/>
        </w:rPr>
        <w:t xml:space="preserve">Para consultar la información en sistemas operativos Windows en la ventana </w:t>
      </w:r>
      <w:r w:rsidRPr="004669C0">
        <w:rPr>
          <w:b/>
          <w:bCs/>
          <w:lang w:val="es-419" w:eastAsia="es-CO"/>
        </w:rPr>
        <w:t>cmd.exe</w:t>
      </w:r>
      <w:r w:rsidRPr="004669C0">
        <w:rPr>
          <w:lang w:val="es-419" w:eastAsia="es-CO"/>
        </w:rPr>
        <w:t xml:space="preserve"> digitar la siguiente línea: </w:t>
      </w:r>
      <w:r>
        <w:rPr>
          <w:lang w:val="es-419" w:eastAsia="es-CO"/>
        </w:rPr>
        <w:t>“</w:t>
      </w:r>
      <w:proofErr w:type="spellStart"/>
      <w:r w:rsidRPr="004669C0">
        <w:rPr>
          <w:rStyle w:val="Extranjerismo"/>
          <w:b/>
          <w:bCs/>
          <w:lang w:val="es-419" w:eastAsia="es-CO"/>
        </w:rPr>
        <w:t>route</w:t>
      </w:r>
      <w:proofErr w:type="spellEnd"/>
      <w:r w:rsidRPr="004669C0">
        <w:rPr>
          <w:rStyle w:val="Extranjerismo"/>
          <w:b/>
          <w:bCs/>
          <w:lang w:val="es-419" w:eastAsia="es-CO"/>
        </w:rPr>
        <w:t xml:space="preserve"> </w:t>
      </w:r>
      <w:proofErr w:type="spellStart"/>
      <w:r w:rsidRPr="004669C0">
        <w:rPr>
          <w:rStyle w:val="Extranjerismo"/>
          <w:b/>
          <w:bCs/>
          <w:lang w:val="es-419" w:eastAsia="es-CO"/>
        </w:rPr>
        <w:t>print</w:t>
      </w:r>
      <w:proofErr w:type="spellEnd"/>
      <w:r w:rsidRPr="004669C0">
        <w:rPr>
          <w:lang w:val="es-419" w:eastAsia="es-CO"/>
        </w:rPr>
        <w:t xml:space="preserve">”, para sistemas derivados de UNIX digitar la línea: </w:t>
      </w:r>
      <w:r>
        <w:rPr>
          <w:lang w:val="es-419" w:eastAsia="es-CO"/>
        </w:rPr>
        <w:t>“</w:t>
      </w:r>
      <w:proofErr w:type="spellStart"/>
      <w:r w:rsidRPr="004669C0">
        <w:rPr>
          <w:rStyle w:val="Extranjerismo"/>
          <w:b/>
          <w:bCs/>
          <w:lang w:val="es-419" w:eastAsia="es-CO"/>
        </w:rPr>
        <w:t>route</w:t>
      </w:r>
      <w:proofErr w:type="spellEnd"/>
      <w:r w:rsidRPr="004669C0">
        <w:rPr>
          <w:lang w:val="es-419" w:eastAsia="es-CO"/>
        </w:rPr>
        <w:t>”</w:t>
      </w:r>
      <w:r w:rsidRPr="004669C0">
        <w:rPr>
          <w:b/>
          <w:bCs/>
          <w:lang w:val="es-419" w:eastAsia="es-CO"/>
        </w:rPr>
        <w:t xml:space="preserve"> -n</w:t>
      </w:r>
      <w:r w:rsidRPr="004669C0">
        <w:rPr>
          <w:lang w:val="es-419" w:eastAsia="es-CO"/>
        </w:rPr>
        <w:t>.</w:t>
      </w:r>
    </w:p>
    <w:p w14:paraId="62FC1E45" w14:textId="6B509895" w:rsidR="001B58D8" w:rsidRPr="001B58D8" w:rsidRDefault="001B58D8" w:rsidP="00215F98">
      <w:pPr>
        <w:pStyle w:val="Ttulo3"/>
      </w:pPr>
      <w:bookmarkStart w:id="14" w:name="_Toc149647637"/>
      <w:bookmarkStart w:id="15" w:name="_Toc149649523"/>
      <w:r w:rsidRPr="001B58D8">
        <w:lastRenderedPageBreak/>
        <w:t xml:space="preserve">Comando </w:t>
      </w:r>
      <w:r>
        <w:t>“</w:t>
      </w:r>
      <w:proofErr w:type="spellStart"/>
      <w:r w:rsidRPr="001B58D8">
        <w:rPr>
          <w:rStyle w:val="Extranjerismo"/>
        </w:rPr>
        <w:t>Nslookup</w:t>
      </w:r>
      <w:proofErr w:type="spellEnd"/>
      <w:r>
        <w:t>”</w:t>
      </w:r>
      <w:bookmarkEnd w:id="14"/>
      <w:bookmarkEnd w:id="15"/>
    </w:p>
    <w:p w14:paraId="7D2223B7" w14:textId="77777777" w:rsidR="001B58D8" w:rsidRPr="001B58D8" w:rsidRDefault="001B58D8" w:rsidP="001B58D8">
      <w:pPr>
        <w:rPr>
          <w:lang w:val="es-419" w:eastAsia="es-CO"/>
        </w:rPr>
      </w:pPr>
      <w:r w:rsidRPr="001B58D8">
        <w:rPr>
          <w:lang w:val="es-419" w:eastAsia="es-CO"/>
        </w:rPr>
        <w:t>Este comando es una herramienta del sistema que permite la comprobación del correcto funcionamiento del servidor DNS. La información asocia el nombre de dominio consultado a su respectiva dirección IPv4 o IPv6 según sea el caso.</w:t>
      </w:r>
    </w:p>
    <w:p w14:paraId="758C80DB" w14:textId="698F5756" w:rsidR="001B58D8" w:rsidRDefault="001B58D8" w:rsidP="001B58D8">
      <w:pPr>
        <w:pStyle w:val="Figura"/>
        <w:rPr>
          <w:lang w:val="es-419"/>
        </w:rPr>
      </w:pPr>
      <w:r w:rsidRPr="001B58D8">
        <w:rPr>
          <w:lang w:val="es-419"/>
        </w:rPr>
        <w:t xml:space="preserve">Comando </w:t>
      </w:r>
      <w:r>
        <w:rPr>
          <w:lang w:val="es-419"/>
        </w:rPr>
        <w:t>“</w:t>
      </w:r>
      <w:proofErr w:type="spellStart"/>
      <w:r w:rsidRPr="001B58D8">
        <w:rPr>
          <w:rStyle w:val="Extranjerismo"/>
        </w:rPr>
        <w:t>nslookup</w:t>
      </w:r>
      <w:proofErr w:type="spellEnd"/>
      <w:r>
        <w:rPr>
          <w:lang w:val="es-419"/>
        </w:rPr>
        <w:t>”</w:t>
      </w:r>
    </w:p>
    <w:p w14:paraId="1A0E8D17" w14:textId="3D82FB9E" w:rsidR="001B58D8" w:rsidRDefault="001B58D8" w:rsidP="001B58D8">
      <w:pPr>
        <w:ind w:firstLine="0"/>
        <w:jc w:val="center"/>
        <w:rPr>
          <w:lang w:val="es-419" w:eastAsia="es-CO"/>
        </w:rPr>
      </w:pPr>
      <w:r>
        <w:rPr>
          <w:noProof/>
          <w:lang w:val="es-419" w:eastAsia="es-CO"/>
        </w:rPr>
        <w:drawing>
          <wp:inline distT="0" distB="0" distL="0" distR="0" wp14:anchorId="55179C9B" wp14:editId="2B1E1E73">
            <wp:extent cx="6332220" cy="2665730"/>
            <wp:effectExtent l="0" t="0" r="0" b="1270"/>
            <wp:docPr id="10" name="Imagen 10" descr="Imagen de la ejecución del comando nslookup facebook.com en un equipo con sistema operativo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de la ejecución del comando nslookup facebook.com en un equipo con sistema operativo Windows."/>
                    <pic:cNvPicPr/>
                  </pic:nvPicPr>
                  <pic:blipFill>
                    <a:blip r:embed="rId22">
                      <a:extLst>
                        <a:ext uri="{28A0092B-C50C-407E-A947-70E740481C1C}">
                          <a14:useLocalDpi xmlns:a14="http://schemas.microsoft.com/office/drawing/2010/main" val="0"/>
                        </a:ext>
                      </a:extLst>
                    </a:blip>
                    <a:stretch>
                      <a:fillRect/>
                    </a:stretch>
                  </pic:blipFill>
                  <pic:spPr>
                    <a:xfrm>
                      <a:off x="0" y="0"/>
                      <a:ext cx="6332220" cy="2665730"/>
                    </a:xfrm>
                    <a:prstGeom prst="rect">
                      <a:avLst/>
                    </a:prstGeom>
                  </pic:spPr>
                </pic:pic>
              </a:graphicData>
            </a:graphic>
          </wp:inline>
        </w:drawing>
      </w:r>
    </w:p>
    <w:p w14:paraId="64FBAE11" w14:textId="02424136" w:rsidR="001B58D8" w:rsidRPr="001B58D8" w:rsidRDefault="001B58D8" w:rsidP="001B58D8">
      <w:pPr>
        <w:rPr>
          <w:lang w:val="es-419" w:eastAsia="es-CO"/>
        </w:rPr>
      </w:pPr>
      <w:r w:rsidRPr="001B58D8">
        <w:rPr>
          <w:lang w:val="es-419" w:eastAsia="es-CO"/>
        </w:rPr>
        <w:t>La ejecución del comando se puede realizar de dos formas</w:t>
      </w:r>
      <w:r>
        <w:rPr>
          <w:lang w:val="es-419" w:eastAsia="es-CO"/>
        </w:rPr>
        <w:t>:</w:t>
      </w:r>
      <w:r w:rsidRPr="001B58D8">
        <w:rPr>
          <w:lang w:val="es-419" w:eastAsia="es-CO"/>
        </w:rPr>
        <w:t xml:space="preserve"> una interactiva</w:t>
      </w:r>
      <w:r>
        <w:rPr>
          <w:lang w:val="es-419" w:eastAsia="es-CO"/>
        </w:rPr>
        <w:t>,</w:t>
      </w:r>
      <w:r w:rsidRPr="001B58D8">
        <w:rPr>
          <w:lang w:val="es-419" w:eastAsia="es-CO"/>
        </w:rPr>
        <w:t xml:space="preserve"> donde en sistemas operativos Windows en la consola </w:t>
      </w:r>
      <w:r w:rsidRPr="00F465E2">
        <w:rPr>
          <w:b/>
          <w:bCs/>
          <w:lang w:val="es-419" w:eastAsia="es-CO"/>
        </w:rPr>
        <w:t>cmd.exe</w:t>
      </w:r>
      <w:r w:rsidRPr="001B58D8">
        <w:rPr>
          <w:lang w:val="es-419" w:eastAsia="es-CO"/>
        </w:rPr>
        <w:t xml:space="preserve"> se digita: </w:t>
      </w:r>
      <w:r w:rsidR="00F465E2">
        <w:rPr>
          <w:lang w:val="es-419" w:eastAsia="es-CO"/>
        </w:rPr>
        <w:t>“</w:t>
      </w:r>
      <w:r w:rsidRPr="00F465E2">
        <w:rPr>
          <w:rStyle w:val="Extranjerismo"/>
          <w:lang w:val="es-419" w:eastAsia="es-CO"/>
        </w:rPr>
        <w:t>nslookup</w:t>
      </w:r>
      <w:r w:rsidR="00F465E2">
        <w:rPr>
          <w:lang w:val="es-419" w:eastAsia="es-CO"/>
        </w:rPr>
        <w:t>”</w:t>
      </w:r>
      <w:r w:rsidRPr="001B58D8">
        <w:rPr>
          <w:lang w:val="es-419" w:eastAsia="es-CO"/>
        </w:rPr>
        <w:t xml:space="preserve">, al presionar la tecla </w:t>
      </w:r>
      <w:r w:rsidR="00F465E2">
        <w:rPr>
          <w:lang w:val="es-419" w:eastAsia="es-CO"/>
        </w:rPr>
        <w:t>“</w:t>
      </w:r>
      <w:proofErr w:type="spellStart"/>
      <w:r w:rsidRPr="00F465E2">
        <w:rPr>
          <w:rStyle w:val="Extranjerismo"/>
          <w:lang w:val="es-419" w:eastAsia="es-CO"/>
        </w:rPr>
        <w:t>enter</w:t>
      </w:r>
      <w:proofErr w:type="spellEnd"/>
      <w:r w:rsidR="00F465E2">
        <w:rPr>
          <w:lang w:val="es-419" w:eastAsia="es-CO"/>
        </w:rPr>
        <w:t>”</w:t>
      </w:r>
      <w:r w:rsidRPr="001B58D8">
        <w:rPr>
          <w:lang w:val="es-419" w:eastAsia="es-CO"/>
        </w:rPr>
        <w:t xml:space="preserve"> se realizará una conexión con el servidor DNS y aquí se puede realizar la consulta digitando la URL. De otra forma no interactiva se digita el comando directamente en la consola </w:t>
      </w:r>
      <w:r w:rsidRPr="00F465E2">
        <w:rPr>
          <w:b/>
          <w:bCs/>
          <w:lang w:val="es-419" w:eastAsia="es-CO"/>
        </w:rPr>
        <w:t>cmd.exe</w:t>
      </w:r>
      <w:r w:rsidRPr="001B58D8">
        <w:rPr>
          <w:lang w:val="es-419" w:eastAsia="es-CO"/>
        </w:rPr>
        <w:t xml:space="preserve">, por ejemplo: </w:t>
      </w:r>
      <w:r w:rsidR="00F465E2">
        <w:rPr>
          <w:lang w:val="es-419" w:eastAsia="es-CO"/>
        </w:rPr>
        <w:t>“</w:t>
      </w:r>
      <w:r w:rsidRPr="00F465E2">
        <w:rPr>
          <w:rStyle w:val="Extranjerismo"/>
          <w:b/>
          <w:bCs/>
          <w:lang w:val="es-419" w:eastAsia="es-CO"/>
        </w:rPr>
        <w:t>nslookup</w:t>
      </w:r>
      <w:r w:rsidR="00F465E2" w:rsidRPr="00F465E2">
        <w:rPr>
          <w:lang w:val="es-419" w:eastAsia="es-CO"/>
        </w:rPr>
        <w:t>”</w:t>
      </w:r>
      <w:r w:rsidRPr="00F465E2">
        <w:rPr>
          <w:b/>
          <w:bCs/>
          <w:lang w:val="es-419" w:eastAsia="es-CO"/>
        </w:rPr>
        <w:t xml:space="preserve"> facebook.com.</w:t>
      </w:r>
    </w:p>
    <w:p w14:paraId="4EBF2AE9" w14:textId="601C5007" w:rsidR="001B58D8" w:rsidRDefault="0089744F" w:rsidP="004669C0">
      <w:pPr>
        <w:rPr>
          <w:lang w:val="es-419" w:eastAsia="es-CO"/>
        </w:rPr>
      </w:pPr>
      <w:r w:rsidRPr="0089744F">
        <w:rPr>
          <w:lang w:val="es-419" w:eastAsia="es-CO"/>
        </w:rPr>
        <w:t>En el siguiente video se explican algunos de los comandos de red en Windows que pueden ser usados para verificar la conectividad de la red:</w:t>
      </w:r>
    </w:p>
    <w:p w14:paraId="39371627" w14:textId="77777777" w:rsidR="0039742B" w:rsidRDefault="0039742B" w:rsidP="004669C0">
      <w:pPr>
        <w:rPr>
          <w:lang w:val="es-419" w:eastAsia="es-CO"/>
        </w:rPr>
      </w:pPr>
    </w:p>
    <w:p w14:paraId="625D4A2B" w14:textId="458D313D" w:rsidR="001B58D8" w:rsidRDefault="0089744F" w:rsidP="0089744F">
      <w:pPr>
        <w:pStyle w:val="Video"/>
        <w:rPr>
          <w:lang w:val="es-419" w:eastAsia="es-CO"/>
        </w:rPr>
      </w:pPr>
      <w:r>
        <w:rPr>
          <w:lang w:val="es-419" w:eastAsia="es-CO"/>
        </w:rPr>
        <w:lastRenderedPageBreak/>
        <w:t>Comandos de red en Windows</w:t>
      </w:r>
    </w:p>
    <w:p w14:paraId="54A6BB90" w14:textId="45927FB5" w:rsidR="00614560" w:rsidRDefault="00614560" w:rsidP="00614560">
      <w:pPr>
        <w:ind w:firstLine="0"/>
        <w:jc w:val="center"/>
        <w:rPr>
          <w:lang w:val="es-419" w:eastAsia="es-CO"/>
        </w:rPr>
      </w:pPr>
      <w:r>
        <w:rPr>
          <w:noProof/>
        </w:rPr>
        <w:drawing>
          <wp:inline distT="0" distB="0" distL="0" distR="0" wp14:anchorId="61C3D546" wp14:editId="58E04121">
            <wp:extent cx="3590925" cy="2019805"/>
            <wp:effectExtent l="0" t="0" r="0" b="0"/>
            <wp:docPr id="16" name="Imagen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a:extLst>
                        <a:ext uri="{C183D7F6-B498-43B3-948B-1728B52AA6E4}">
                          <adec:decorative xmlns:adec="http://schemas.microsoft.com/office/drawing/2017/decorative" val="1"/>
                        </a:ext>
                      </a:extLs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0522" cy="2030828"/>
                    </a:xfrm>
                    <a:prstGeom prst="rect">
                      <a:avLst/>
                    </a:prstGeom>
                    <a:noFill/>
                    <a:ln>
                      <a:noFill/>
                    </a:ln>
                  </pic:spPr>
                </pic:pic>
              </a:graphicData>
            </a:graphic>
          </wp:inline>
        </w:drawing>
      </w:r>
    </w:p>
    <w:p w14:paraId="203A0EA9" w14:textId="3474D060" w:rsidR="00614560" w:rsidRPr="00614560" w:rsidRDefault="00614560" w:rsidP="00614560">
      <w:pPr>
        <w:ind w:firstLine="0"/>
        <w:jc w:val="center"/>
        <w:rPr>
          <w:lang w:val="es-419" w:eastAsia="es-CO"/>
        </w:rPr>
      </w:pPr>
      <w:hyperlink r:id="rId24" w:history="1">
        <w:r w:rsidRPr="00614560">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805CF2" w:rsidRPr="00A57A9E" w14:paraId="1098412E" w14:textId="77777777" w:rsidTr="00CD21DE">
        <w:tc>
          <w:tcPr>
            <w:tcW w:w="9962" w:type="dxa"/>
          </w:tcPr>
          <w:p w14:paraId="58214D1D" w14:textId="75ADA312" w:rsidR="00805CF2" w:rsidRPr="00A57A9E" w:rsidRDefault="00805CF2" w:rsidP="00CD21DE">
            <w:pPr>
              <w:ind w:firstLine="0"/>
              <w:jc w:val="center"/>
              <w:rPr>
                <w:b/>
              </w:rPr>
            </w:pPr>
            <w:r w:rsidRPr="00A57A9E">
              <w:rPr>
                <w:b/>
              </w:rPr>
              <w:t xml:space="preserve">Síntesis del video: </w:t>
            </w:r>
            <w:r>
              <w:rPr>
                <w:b/>
              </w:rPr>
              <w:t>Comandos de red en Windows</w:t>
            </w:r>
          </w:p>
        </w:tc>
      </w:tr>
      <w:tr w:rsidR="00805CF2" w:rsidRPr="00A57A9E" w14:paraId="285042F8" w14:textId="77777777" w:rsidTr="00CD21DE">
        <w:tc>
          <w:tcPr>
            <w:tcW w:w="9962" w:type="dxa"/>
          </w:tcPr>
          <w:p w14:paraId="0E9FECE8" w14:textId="569084C7" w:rsidR="005445D4" w:rsidRPr="00FE21E7" w:rsidRDefault="005445D4" w:rsidP="005445D4">
            <w:r>
              <w:t>Este es un video tutorial donde la instructora SENA ofrece los pasos y acciones por seguir en la revisión de los comandos de red de Windows, lo cual permite obtener toda la información sobre los equipos conectados en red.</w:t>
            </w:r>
          </w:p>
        </w:tc>
      </w:tr>
    </w:tbl>
    <w:p w14:paraId="457A5D64" w14:textId="025D98E1" w:rsidR="00AA2E9D" w:rsidRDefault="00AA2E9D" w:rsidP="00AA2E9D">
      <w:pPr>
        <w:pStyle w:val="Ttulo1"/>
        <w:numPr>
          <w:ilvl w:val="0"/>
          <w:numId w:val="0"/>
        </w:numPr>
      </w:pPr>
      <w:bookmarkStart w:id="16" w:name="_Toc149649524"/>
    </w:p>
    <w:p w14:paraId="5BBE9128" w14:textId="38D385D3" w:rsidR="00AA2E9D" w:rsidRDefault="00AA2E9D" w:rsidP="00AA2E9D">
      <w:pPr>
        <w:rPr>
          <w:lang w:val="es-419" w:eastAsia="es-CO"/>
        </w:rPr>
      </w:pPr>
    </w:p>
    <w:p w14:paraId="25C1B56A" w14:textId="13595B1C" w:rsidR="00AA2E9D" w:rsidRDefault="00AA2E9D" w:rsidP="00AA2E9D">
      <w:pPr>
        <w:rPr>
          <w:lang w:val="es-419" w:eastAsia="es-CO"/>
        </w:rPr>
      </w:pPr>
    </w:p>
    <w:p w14:paraId="6608EC1B" w14:textId="7F56A4B7" w:rsidR="00AA2E9D" w:rsidRDefault="00AA2E9D" w:rsidP="00AA2E9D">
      <w:pPr>
        <w:rPr>
          <w:lang w:val="es-419" w:eastAsia="es-CO"/>
        </w:rPr>
      </w:pPr>
    </w:p>
    <w:p w14:paraId="39FA09AD" w14:textId="4851FBCD" w:rsidR="00AA2E9D" w:rsidRDefault="00AA2E9D" w:rsidP="00AA2E9D">
      <w:pPr>
        <w:rPr>
          <w:lang w:val="es-419" w:eastAsia="es-CO"/>
        </w:rPr>
      </w:pPr>
    </w:p>
    <w:p w14:paraId="0C35CC08" w14:textId="06E0F93F" w:rsidR="00AA2E9D" w:rsidRDefault="00AA2E9D" w:rsidP="00AA2E9D">
      <w:pPr>
        <w:rPr>
          <w:lang w:val="es-419" w:eastAsia="es-CO"/>
        </w:rPr>
      </w:pPr>
    </w:p>
    <w:p w14:paraId="3ED69EDA" w14:textId="77777777" w:rsidR="00AA2E9D" w:rsidRPr="00AA2E9D" w:rsidRDefault="00AA2E9D" w:rsidP="00AA2E9D">
      <w:pPr>
        <w:rPr>
          <w:lang w:val="es-419" w:eastAsia="es-CO"/>
        </w:rPr>
      </w:pPr>
    </w:p>
    <w:p w14:paraId="12170F9D" w14:textId="6A652647" w:rsidR="00535707" w:rsidRDefault="00FD763C" w:rsidP="007E5B43">
      <w:pPr>
        <w:pStyle w:val="Ttulo1"/>
      </w:pPr>
      <w:r>
        <w:lastRenderedPageBreak/>
        <w:t>Verificación de dispositivos de cómputo</w:t>
      </w:r>
      <w:bookmarkEnd w:id="16"/>
    </w:p>
    <w:p w14:paraId="2174CAD3" w14:textId="77777777" w:rsidR="00C02FE5" w:rsidRPr="00C02FE5" w:rsidRDefault="00C02FE5" w:rsidP="00C02FE5">
      <w:pPr>
        <w:rPr>
          <w:lang w:val="es-419" w:eastAsia="es-CO"/>
        </w:rPr>
      </w:pPr>
      <w:r w:rsidRPr="00C02FE5">
        <w:rPr>
          <w:lang w:val="es-419" w:eastAsia="es-CO"/>
        </w:rPr>
        <w:t>Dentro de los sistemas informáticos, el uso de sistemas computacionales es constante. De tal modo, realizar una verificación de estos dispositivos dentro de una red es muy importante.</w:t>
      </w:r>
    </w:p>
    <w:p w14:paraId="43207CAB" w14:textId="77777777" w:rsidR="00C02FE5" w:rsidRPr="00C02FE5" w:rsidRDefault="00C02FE5" w:rsidP="00C02FE5">
      <w:pPr>
        <w:rPr>
          <w:lang w:val="es-419" w:eastAsia="es-CO"/>
        </w:rPr>
      </w:pPr>
      <w:r w:rsidRPr="00C02FE5">
        <w:rPr>
          <w:lang w:val="es-419" w:eastAsia="es-CO"/>
        </w:rPr>
        <w:t>Dentro de las actividades de comprobación se encuentran:</w:t>
      </w:r>
    </w:p>
    <w:p w14:paraId="295DA0BE" w14:textId="14FE919A" w:rsidR="007E5B43" w:rsidRDefault="00C02FE5" w:rsidP="00C02FE5">
      <w:pPr>
        <w:pStyle w:val="Prrafodelista"/>
        <w:numPr>
          <w:ilvl w:val="0"/>
          <w:numId w:val="20"/>
        </w:numPr>
        <w:rPr>
          <w:lang w:val="es-419" w:eastAsia="es-CO"/>
        </w:rPr>
      </w:pPr>
      <w:r w:rsidRPr="00C02FE5">
        <w:rPr>
          <w:b/>
          <w:bCs/>
          <w:lang w:val="es-419" w:eastAsia="es-CO"/>
        </w:rPr>
        <w:t>Rendimiento del sistema (</w:t>
      </w:r>
      <w:r>
        <w:rPr>
          <w:b/>
          <w:bCs/>
          <w:lang w:val="es-419" w:eastAsia="es-CO"/>
        </w:rPr>
        <w:t>“</w:t>
      </w:r>
      <w:proofErr w:type="spellStart"/>
      <w:r w:rsidRPr="00C02FE5">
        <w:rPr>
          <w:rStyle w:val="Extranjerismo"/>
          <w:b/>
          <w:bCs/>
          <w:lang w:val="es-419" w:eastAsia="es-CO"/>
        </w:rPr>
        <w:t>benchmark</w:t>
      </w:r>
      <w:proofErr w:type="spellEnd"/>
      <w:r>
        <w:rPr>
          <w:b/>
          <w:bCs/>
          <w:lang w:val="es-419" w:eastAsia="es-CO"/>
        </w:rPr>
        <w:t>”</w:t>
      </w:r>
      <w:r w:rsidRPr="00C02FE5">
        <w:rPr>
          <w:b/>
          <w:bCs/>
          <w:lang w:val="es-419" w:eastAsia="es-CO"/>
        </w:rPr>
        <w:t>)</w:t>
      </w:r>
      <w:r w:rsidRPr="00C02FE5">
        <w:rPr>
          <w:lang w:val="es-419" w:eastAsia="es-CO"/>
        </w:rPr>
        <w:t xml:space="preserve">. Mide el rendimiento de cualquier componente del sistema desde la CPU hasta la tarjeta gráfica; el resultado de la prueba ejecutada mediante un programa, ya sea </w:t>
      </w:r>
      <w:r>
        <w:rPr>
          <w:lang w:val="es-419" w:eastAsia="es-CO"/>
        </w:rPr>
        <w:t>“</w:t>
      </w:r>
      <w:r w:rsidRPr="00C02FE5">
        <w:rPr>
          <w:rStyle w:val="Extranjerismo"/>
          <w:lang w:val="es-419" w:eastAsia="es-CO"/>
        </w:rPr>
        <w:t>online</w:t>
      </w:r>
      <w:r>
        <w:rPr>
          <w:lang w:val="es-419" w:eastAsia="es-CO"/>
        </w:rPr>
        <w:t>”</w:t>
      </w:r>
      <w:r w:rsidRPr="00C02FE5">
        <w:rPr>
          <w:lang w:val="es-419" w:eastAsia="es-CO"/>
        </w:rPr>
        <w:t xml:space="preserve"> o instalado en la máquina</w:t>
      </w:r>
      <w:r>
        <w:rPr>
          <w:lang w:val="es-419" w:eastAsia="es-CO"/>
        </w:rPr>
        <w:t>;</w:t>
      </w:r>
      <w:r w:rsidRPr="00C02FE5">
        <w:rPr>
          <w:lang w:val="es-419" w:eastAsia="es-CO"/>
        </w:rPr>
        <w:t xml:space="preserve"> devuelve información detallada de las características y evalúa si el equipo se encuentra funcionando de forma correcta o si presenta alguna falla. Algunos programas gratuitos para dicha verificación son: CPU-Z, </w:t>
      </w:r>
      <w:proofErr w:type="spellStart"/>
      <w:r w:rsidRPr="00C02FE5">
        <w:rPr>
          <w:lang w:val="es-419" w:eastAsia="es-CO"/>
        </w:rPr>
        <w:t>HWMonitor</w:t>
      </w:r>
      <w:proofErr w:type="spellEnd"/>
      <w:r w:rsidRPr="00C02FE5">
        <w:rPr>
          <w:lang w:val="es-419" w:eastAsia="es-CO"/>
        </w:rPr>
        <w:t>, Speccy, entre otros.</w:t>
      </w:r>
    </w:p>
    <w:p w14:paraId="052473D3" w14:textId="795C87B4" w:rsidR="00C02FE5" w:rsidRDefault="00C02FE5" w:rsidP="00C02FE5">
      <w:pPr>
        <w:pStyle w:val="Prrafodelista"/>
        <w:numPr>
          <w:ilvl w:val="0"/>
          <w:numId w:val="20"/>
        </w:numPr>
        <w:rPr>
          <w:lang w:val="es-419" w:eastAsia="es-CO"/>
        </w:rPr>
      </w:pPr>
      <w:r w:rsidRPr="00C02FE5">
        <w:rPr>
          <w:b/>
          <w:bCs/>
          <w:lang w:val="es-419" w:eastAsia="es-CO"/>
        </w:rPr>
        <w:t>Simulación de cargas</w:t>
      </w:r>
      <w:r w:rsidRPr="00C02FE5">
        <w:rPr>
          <w:lang w:val="es-419" w:eastAsia="es-CO"/>
        </w:rPr>
        <w:t>. Una carga representa la cantidad de procesamiento que se le asigna a un dispositivo de cómputo; la carga de prueba es una similitud de la carga habitual de la máquina. Con esta verificación, lo que se busca es comprobar si dicho dispositivo es pertinente para la ejecución de una aplicación concreta.</w:t>
      </w:r>
    </w:p>
    <w:p w14:paraId="6DCF014B" w14:textId="6612C623" w:rsidR="004D431D" w:rsidRDefault="004D431D" w:rsidP="004D431D">
      <w:pPr>
        <w:pStyle w:val="Prrafodelista"/>
        <w:numPr>
          <w:ilvl w:val="0"/>
          <w:numId w:val="20"/>
        </w:numPr>
        <w:rPr>
          <w:lang w:val="es-419" w:eastAsia="es-CO"/>
        </w:rPr>
      </w:pPr>
      <w:r w:rsidRPr="004D431D">
        <w:rPr>
          <w:b/>
          <w:bCs/>
          <w:lang w:val="es-419" w:eastAsia="es-CO"/>
        </w:rPr>
        <w:t>Consumo de recursos</w:t>
      </w:r>
      <w:r w:rsidRPr="004D431D">
        <w:rPr>
          <w:lang w:val="es-419" w:eastAsia="es-CO"/>
        </w:rPr>
        <w:t>. La ejecución del proceso genera un consumo de recursos que el administrador del sistema debe gestionar y controlar de forma adecuada. Los sistemas operativos tienen incorporado un administrador de tareas. Esta herramienta proporciona información sobre el o los procesos que se están ejecutando, entre otras características del sistema.</w:t>
      </w:r>
    </w:p>
    <w:p w14:paraId="79481ED4" w14:textId="678C37A2" w:rsidR="004D431D" w:rsidRPr="004D431D" w:rsidRDefault="004D431D" w:rsidP="004D431D">
      <w:pPr>
        <w:pStyle w:val="Prrafodelista"/>
        <w:numPr>
          <w:ilvl w:val="0"/>
          <w:numId w:val="20"/>
        </w:numPr>
        <w:rPr>
          <w:lang w:val="es-419" w:eastAsia="es-CO"/>
        </w:rPr>
      </w:pPr>
      <w:r w:rsidRPr="004D431D">
        <w:rPr>
          <w:b/>
          <w:bCs/>
          <w:lang w:val="es-419" w:eastAsia="es-CO"/>
        </w:rPr>
        <w:t>Aplicaciones de monitorización</w:t>
      </w:r>
      <w:r w:rsidRPr="004D431D">
        <w:rPr>
          <w:lang w:val="es-419" w:eastAsia="es-CO"/>
        </w:rPr>
        <w:t xml:space="preserve">. Permiten verificar el estado de los parámetros del sistema. Dentro de las placas bases de los dispositivos de </w:t>
      </w:r>
      <w:r w:rsidRPr="004D431D">
        <w:rPr>
          <w:lang w:val="es-419" w:eastAsia="es-CO"/>
        </w:rPr>
        <w:lastRenderedPageBreak/>
        <w:t xml:space="preserve">cómputo actuales, la </w:t>
      </w:r>
      <w:r w:rsidRPr="004D431D">
        <w:rPr>
          <w:b/>
          <w:bCs/>
          <w:lang w:val="es-419" w:eastAsia="es-CO"/>
        </w:rPr>
        <w:t>BIOS</w:t>
      </w:r>
      <w:r w:rsidRPr="004D431D">
        <w:rPr>
          <w:lang w:val="es-419" w:eastAsia="es-CO"/>
        </w:rPr>
        <w:t xml:space="preserve"> ofrece dichas funciones que contienen el monitoreo de componentes como el microprocesador, memoria, voltaje, entre otros.</w:t>
      </w:r>
    </w:p>
    <w:p w14:paraId="13EE463F" w14:textId="47051412" w:rsidR="007E5B43" w:rsidRDefault="007E5B43" w:rsidP="007E5B43">
      <w:pPr>
        <w:rPr>
          <w:lang w:val="es-419" w:eastAsia="es-CO"/>
        </w:rPr>
      </w:pPr>
    </w:p>
    <w:p w14:paraId="28DFC37E" w14:textId="1205329F" w:rsidR="007E5B43" w:rsidRDefault="007E5B43" w:rsidP="007E5B43">
      <w:pPr>
        <w:rPr>
          <w:lang w:val="es-419" w:eastAsia="es-CO"/>
        </w:rPr>
      </w:pPr>
    </w:p>
    <w:p w14:paraId="6C73C16B" w14:textId="1097C555" w:rsidR="007E5B43" w:rsidRDefault="007E5B43" w:rsidP="007E5B43">
      <w:pPr>
        <w:rPr>
          <w:lang w:val="es-419" w:eastAsia="es-CO"/>
        </w:rPr>
      </w:pPr>
    </w:p>
    <w:p w14:paraId="297A17FC" w14:textId="3CA5F79D" w:rsidR="007E5B43" w:rsidRDefault="007E5B43" w:rsidP="007E5B43">
      <w:pPr>
        <w:rPr>
          <w:lang w:val="es-419" w:eastAsia="es-CO"/>
        </w:rPr>
      </w:pPr>
    </w:p>
    <w:p w14:paraId="4619186D" w14:textId="093F3AF0" w:rsidR="007E5B43" w:rsidRDefault="007E5B43" w:rsidP="007E5B43">
      <w:pPr>
        <w:rPr>
          <w:lang w:val="es-419" w:eastAsia="es-CO"/>
        </w:rPr>
      </w:pPr>
    </w:p>
    <w:p w14:paraId="59C4D10B" w14:textId="69C215BD" w:rsidR="004D431D" w:rsidRDefault="004D431D" w:rsidP="007E5B43">
      <w:pPr>
        <w:rPr>
          <w:lang w:val="es-419" w:eastAsia="es-CO"/>
        </w:rPr>
      </w:pPr>
    </w:p>
    <w:p w14:paraId="55C8E0AE" w14:textId="16605811" w:rsidR="00820390" w:rsidRDefault="00820390" w:rsidP="007E5B43">
      <w:pPr>
        <w:rPr>
          <w:lang w:val="es-419" w:eastAsia="es-CO"/>
        </w:rPr>
      </w:pPr>
    </w:p>
    <w:p w14:paraId="091F4A63" w14:textId="526F1C8D" w:rsidR="00820390" w:rsidRDefault="00820390" w:rsidP="007E5B43">
      <w:pPr>
        <w:rPr>
          <w:lang w:val="es-419" w:eastAsia="es-CO"/>
        </w:rPr>
      </w:pPr>
    </w:p>
    <w:p w14:paraId="0BA7414A" w14:textId="1B7B25E2" w:rsidR="00820390" w:rsidRDefault="00820390" w:rsidP="007E5B43">
      <w:pPr>
        <w:rPr>
          <w:lang w:val="es-419" w:eastAsia="es-CO"/>
        </w:rPr>
      </w:pPr>
    </w:p>
    <w:p w14:paraId="5E6915E8" w14:textId="1B22BCCF" w:rsidR="00820390" w:rsidRDefault="00820390" w:rsidP="007E5B43">
      <w:pPr>
        <w:rPr>
          <w:lang w:val="es-419" w:eastAsia="es-CO"/>
        </w:rPr>
      </w:pPr>
    </w:p>
    <w:p w14:paraId="1EB20E45" w14:textId="200D94EF" w:rsidR="00820390" w:rsidRDefault="00820390" w:rsidP="007E5B43">
      <w:pPr>
        <w:rPr>
          <w:lang w:val="es-419" w:eastAsia="es-CO"/>
        </w:rPr>
      </w:pPr>
    </w:p>
    <w:p w14:paraId="44176A2B" w14:textId="615268C1" w:rsidR="00820390" w:rsidRDefault="00820390" w:rsidP="007E5B43">
      <w:pPr>
        <w:rPr>
          <w:lang w:val="es-419" w:eastAsia="es-CO"/>
        </w:rPr>
      </w:pPr>
    </w:p>
    <w:p w14:paraId="31899359" w14:textId="22562FF8" w:rsidR="00820390" w:rsidRDefault="00820390" w:rsidP="007E5B43">
      <w:pPr>
        <w:rPr>
          <w:lang w:val="es-419" w:eastAsia="es-CO"/>
        </w:rPr>
      </w:pPr>
    </w:p>
    <w:p w14:paraId="5F7AF178" w14:textId="076FC0E4" w:rsidR="00820390" w:rsidRDefault="00820390" w:rsidP="007E5B43">
      <w:pPr>
        <w:rPr>
          <w:lang w:val="es-419" w:eastAsia="es-CO"/>
        </w:rPr>
      </w:pPr>
    </w:p>
    <w:p w14:paraId="65478C52" w14:textId="4EFF1276" w:rsidR="00820390" w:rsidRDefault="00820390" w:rsidP="007E5B43">
      <w:pPr>
        <w:rPr>
          <w:lang w:val="es-419" w:eastAsia="es-CO"/>
        </w:rPr>
      </w:pPr>
    </w:p>
    <w:p w14:paraId="2A7405D2" w14:textId="77777777" w:rsidR="00820390" w:rsidRDefault="00820390" w:rsidP="007E5B43">
      <w:pPr>
        <w:rPr>
          <w:lang w:val="es-419" w:eastAsia="es-CO"/>
        </w:rPr>
      </w:pPr>
    </w:p>
    <w:p w14:paraId="70918ECF" w14:textId="68C80177" w:rsidR="00D55F04" w:rsidRDefault="00D60F7F">
      <w:pPr>
        <w:pStyle w:val="Ttulo1"/>
      </w:pPr>
      <w:bookmarkStart w:id="17" w:name="_Toc149649525"/>
      <w:r>
        <w:lastRenderedPageBreak/>
        <w:t>Verificación de red</w:t>
      </w:r>
      <w:bookmarkEnd w:id="17"/>
    </w:p>
    <w:p w14:paraId="47F21B43" w14:textId="77777777" w:rsidR="000D2279" w:rsidRPr="000D2279" w:rsidRDefault="000D2279" w:rsidP="000D2279">
      <w:pPr>
        <w:rPr>
          <w:lang w:val="es-419" w:eastAsia="es-CO"/>
        </w:rPr>
      </w:pPr>
      <w:r w:rsidRPr="000D2279">
        <w:rPr>
          <w:lang w:val="es-419" w:eastAsia="es-CO"/>
        </w:rPr>
        <w:t>Para abordar la gestión de redes en sí, hay que considerar primero algunos escenarios a manera de ejemplo, en el cual componentes complejos del sistema interactúan y son inspeccionados, gestionados y monitoreados por un supervisor.</w:t>
      </w:r>
    </w:p>
    <w:p w14:paraId="49E30242" w14:textId="77777777" w:rsidR="000D2279" w:rsidRPr="000D2279" w:rsidRDefault="000D2279" w:rsidP="000D2279">
      <w:pPr>
        <w:pStyle w:val="Prrafodelista"/>
        <w:numPr>
          <w:ilvl w:val="0"/>
          <w:numId w:val="21"/>
        </w:numPr>
        <w:rPr>
          <w:lang w:val="es-419" w:eastAsia="es-CO"/>
        </w:rPr>
      </w:pPr>
      <w:r w:rsidRPr="000D2279">
        <w:rPr>
          <w:lang w:val="es-419" w:eastAsia="es-CO"/>
        </w:rPr>
        <w:t>El primer escenario a estudiar es el caso del panel de control de un avión, el cual le permite al piloto monitorear las variables operativas y analizar los datos para asegurar que los dispositivos estén operando dentro de los límites.</w:t>
      </w:r>
    </w:p>
    <w:p w14:paraId="6F74F917" w14:textId="19BC1049" w:rsidR="000D2279" w:rsidRPr="000D2279" w:rsidRDefault="000D2279" w:rsidP="000D2279">
      <w:pPr>
        <w:pStyle w:val="Prrafodelista"/>
        <w:numPr>
          <w:ilvl w:val="0"/>
          <w:numId w:val="21"/>
        </w:numPr>
        <w:rPr>
          <w:lang w:val="es-419" w:eastAsia="es-CO"/>
        </w:rPr>
      </w:pPr>
      <w:r w:rsidRPr="000D2279">
        <w:rPr>
          <w:lang w:val="es-419" w:eastAsia="es-CO"/>
        </w:rPr>
        <w:t>Como segundo escenario, se tiene una planta de generación de energía eléctrica, esta tiene una sala de control donde los diales, medidores y luces monitorean el estado de las variables a verificar (presión, flujo, temperatura, entre otros) en las tuberías, válvulas, contenedores y otros componentes del sistema. Estos dispositivos de monitoreo le permiten al operador tomar acciones en caso de presentarse problemas inminentes.</w:t>
      </w:r>
    </w:p>
    <w:p w14:paraId="5BED32E2" w14:textId="380A1DBA" w:rsidR="00D60F7F" w:rsidRPr="000D2279" w:rsidRDefault="000D2279" w:rsidP="000D2279">
      <w:pPr>
        <w:pStyle w:val="Prrafodelista"/>
        <w:numPr>
          <w:ilvl w:val="0"/>
          <w:numId w:val="21"/>
        </w:numPr>
        <w:rPr>
          <w:lang w:val="es-419" w:eastAsia="es-CO"/>
        </w:rPr>
      </w:pPr>
      <w:r w:rsidRPr="000D2279">
        <w:rPr>
          <w:lang w:val="es-419" w:eastAsia="es-CO"/>
        </w:rPr>
        <w:t>En una forma similar, el administrador de la red supervisará, gestionará y controlará prontamente el sistema que se le confía. La verificación de la red incluye un monitoreo de red</w:t>
      </w:r>
      <w:r>
        <w:rPr>
          <w:lang w:val="es-419" w:eastAsia="es-CO"/>
        </w:rPr>
        <w:t>;</w:t>
      </w:r>
      <w:r w:rsidRPr="000D2279">
        <w:rPr>
          <w:lang w:val="es-419" w:eastAsia="es-CO"/>
        </w:rPr>
        <w:t xml:space="preserve"> en un sentido más amplio indica la forma de supervisar de </w:t>
      </w:r>
      <w:r>
        <w:rPr>
          <w:lang w:val="es-419" w:eastAsia="es-CO"/>
        </w:rPr>
        <w:t>manera</w:t>
      </w:r>
      <w:r w:rsidRPr="000D2279">
        <w:rPr>
          <w:lang w:val="es-419" w:eastAsia="es-CO"/>
        </w:rPr>
        <w:t xml:space="preserve"> constante la funcionalidad de la red a fin de garantizar que los parámetros cumplen con las especificaciones del diseño de la organización.</w:t>
      </w:r>
    </w:p>
    <w:p w14:paraId="64656661" w14:textId="09A9BE77" w:rsidR="004A172A" w:rsidRPr="004A172A" w:rsidRDefault="004A172A" w:rsidP="004A172A">
      <w:pPr>
        <w:rPr>
          <w:lang w:val="es-419" w:eastAsia="es-CO"/>
        </w:rPr>
      </w:pPr>
      <w:r w:rsidRPr="004A172A">
        <w:rPr>
          <w:lang w:val="es-419" w:eastAsia="es-CO"/>
        </w:rPr>
        <w:t xml:space="preserve">Cuando un administrador encuentra un problema de red, puede ejecutar algunas verificaciones del sistema realizando inspección física o lógica, a fin de localizar el origen del problema y ajustar la configuración del sistema. Se puede optar por un reinicio del </w:t>
      </w:r>
      <w:r>
        <w:rPr>
          <w:lang w:val="es-419" w:eastAsia="es-CO"/>
        </w:rPr>
        <w:t>“</w:t>
      </w:r>
      <w:r w:rsidRPr="004A172A">
        <w:rPr>
          <w:rStyle w:val="Extranjerismo"/>
          <w:lang w:val="es-419" w:eastAsia="es-CO"/>
        </w:rPr>
        <w:t>hardware</w:t>
      </w:r>
      <w:r>
        <w:rPr>
          <w:lang w:val="es-419" w:eastAsia="es-CO"/>
        </w:rPr>
        <w:t>”</w:t>
      </w:r>
      <w:r w:rsidRPr="004A172A">
        <w:rPr>
          <w:lang w:val="es-419" w:eastAsia="es-CO"/>
        </w:rPr>
        <w:t xml:space="preserve"> o </w:t>
      </w:r>
      <w:r>
        <w:rPr>
          <w:lang w:val="es-419" w:eastAsia="es-CO"/>
        </w:rPr>
        <w:t>“</w:t>
      </w:r>
      <w:r w:rsidRPr="004A172A">
        <w:rPr>
          <w:rStyle w:val="Extranjerismo"/>
          <w:lang w:val="es-419" w:eastAsia="es-CO"/>
        </w:rPr>
        <w:t>software</w:t>
      </w:r>
      <w:r>
        <w:rPr>
          <w:lang w:val="es-419" w:eastAsia="es-CO"/>
        </w:rPr>
        <w:t>”</w:t>
      </w:r>
      <w:r w:rsidRPr="004A172A">
        <w:rPr>
          <w:lang w:val="es-419" w:eastAsia="es-CO"/>
        </w:rPr>
        <w:t xml:space="preserve"> o acceder de forma remota.</w:t>
      </w:r>
    </w:p>
    <w:p w14:paraId="610DB558" w14:textId="6F9D217A" w:rsidR="00D60F7F" w:rsidRDefault="004A172A" w:rsidP="004A172A">
      <w:pPr>
        <w:rPr>
          <w:lang w:val="es-419" w:eastAsia="es-CO"/>
        </w:rPr>
      </w:pPr>
      <w:r w:rsidRPr="004A172A">
        <w:rPr>
          <w:lang w:val="es-419" w:eastAsia="es-CO"/>
        </w:rPr>
        <w:lastRenderedPageBreak/>
        <w:t xml:space="preserve">Las redes privadas y públicas han crecido de pequeñas redes a una gran infraestructura global, la necesidad de administrar la gran cantidad de componentes de </w:t>
      </w:r>
      <w:r>
        <w:rPr>
          <w:lang w:val="es-419" w:eastAsia="es-CO"/>
        </w:rPr>
        <w:t>“</w:t>
      </w:r>
      <w:r w:rsidRPr="004A172A">
        <w:rPr>
          <w:rStyle w:val="Extranjerismo"/>
          <w:lang w:val="es-419" w:eastAsia="es-CO"/>
        </w:rPr>
        <w:t>hardware</w:t>
      </w:r>
      <w:r>
        <w:rPr>
          <w:lang w:val="es-419" w:eastAsia="es-CO"/>
        </w:rPr>
        <w:t>”</w:t>
      </w:r>
      <w:r w:rsidRPr="004A172A">
        <w:rPr>
          <w:lang w:val="es-419" w:eastAsia="es-CO"/>
        </w:rPr>
        <w:t xml:space="preserve"> y </w:t>
      </w:r>
      <w:r>
        <w:rPr>
          <w:lang w:val="es-419" w:eastAsia="es-CO"/>
        </w:rPr>
        <w:t>“</w:t>
      </w:r>
      <w:r w:rsidRPr="004A172A">
        <w:rPr>
          <w:rStyle w:val="Extranjerismo"/>
          <w:lang w:val="es-419" w:eastAsia="es-CO"/>
        </w:rPr>
        <w:t>software</w:t>
      </w:r>
      <w:r>
        <w:rPr>
          <w:lang w:val="es-419" w:eastAsia="es-CO"/>
        </w:rPr>
        <w:t>”</w:t>
      </w:r>
      <w:r w:rsidRPr="004A172A">
        <w:rPr>
          <w:lang w:val="es-419" w:eastAsia="es-CO"/>
        </w:rPr>
        <w:t xml:space="preserve"> dentro de estas redes, de manera más sistemática, también se ha vuelto una tarea más importante. Además, en los sistemas informáticos se pueden configurar a fin de monitorear la red con avisos y alarmas que se envíen de forma automática al administrador de la red.</w:t>
      </w:r>
    </w:p>
    <w:p w14:paraId="02C49460" w14:textId="1ECAF57E" w:rsidR="00D60F7F" w:rsidRDefault="004A172A" w:rsidP="00215F98">
      <w:pPr>
        <w:pStyle w:val="Ttulo2"/>
      </w:pPr>
      <w:bookmarkStart w:id="18" w:name="_Toc149649526"/>
      <w:r>
        <w:t>Monitoreo de rendimiento</w:t>
      </w:r>
      <w:bookmarkEnd w:id="18"/>
    </w:p>
    <w:p w14:paraId="48E40748" w14:textId="77777777" w:rsidR="004A172A" w:rsidRPr="004A172A" w:rsidRDefault="004A172A" w:rsidP="004A172A">
      <w:pPr>
        <w:rPr>
          <w:lang w:val="es-419" w:eastAsia="es-CO"/>
        </w:rPr>
      </w:pPr>
      <w:r w:rsidRPr="004A172A">
        <w:rPr>
          <w:lang w:val="es-419" w:eastAsia="es-CO"/>
        </w:rPr>
        <w:t>Los monitoreos de rendimiento permiten analizar el rendimiento de la red. Son útiles a la hora de verificar las funciones de los dispositivos que se monitoreen.</w:t>
      </w:r>
    </w:p>
    <w:p w14:paraId="42271EB2" w14:textId="77777777" w:rsidR="004A172A" w:rsidRPr="004A172A" w:rsidRDefault="004A172A" w:rsidP="004A172A">
      <w:pPr>
        <w:rPr>
          <w:lang w:val="es-419" w:eastAsia="es-CO"/>
        </w:rPr>
      </w:pPr>
      <w:r w:rsidRPr="004A172A">
        <w:rPr>
          <w:lang w:val="es-419" w:eastAsia="es-CO"/>
        </w:rPr>
        <w:t>Dentro de los parámetros de rendimiento de la red, usualmente monitoreados, se encuentran:</w:t>
      </w:r>
    </w:p>
    <w:p w14:paraId="256BDD6C" w14:textId="05D5B434" w:rsidR="004A172A" w:rsidRDefault="004A172A" w:rsidP="004A172A">
      <w:pPr>
        <w:pStyle w:val="Prrafodelista"/>
        <w:numPr>
          <w:ilvl w:val="0"/>
          <w:numId w:val="22"/>
        </w:numPr>
        <w:rPr>
          <w:lang w:val="es-419" w:eastAsia="es-CO"/>
        </w:rPr>
      </w:pPr>
      <w:r w:rsidRPr="004A172A">
        <w:rPr>
          <w:b/>
          <w:bCs/>
          <w:lang w:val="es-419" w:eastAsia="es-CO"/>
        </w:rPr>
        <w:t>Estado de la CPU</w:t>
      </w:r>
      <w:r w:rsidRPr="004A172A">
        <w:rPr>
          <w:lang w:val="es-419" w:eastAsia="es-CO"/>
        </w:rPr>
        <w:t>. De acuerdo a las funcionalidades de la red, los dispositivos continuamente están transmitiendo paquetes de datos o tramas; debido a esto, el sistema puede sobrecargarse por la cantidad de servicios que se prestan como DHCP, DNS, cortafuegos, entre otros. El monitoreo permite verificar el rendimiento del procesador. Llegado el caso de presentarse una bajada en el rendimiento, el administrador tomará las acciones con el fin de solucionar.</w:t>
      </w:r>
    </w:p>
    <w:p w14:paraId="726EDE81" w14:textId="4EB83076" w:rsidR="004A172A" w:rsidRDefault="004A172A" w:rsidP="004A172A">
      <w:pPr>
        <w:pStyle w:val="Prrafodelista"/>
        <w:numPr>
          <w:ilvl w:val="0"/>
          <w:numId w:val="22"/>
        </w:numPr>
        <w:rPr>
          <w:lang w:val="es-419" w:eastAsia="es-CO"/>
        </w:rPr>
      </w:pPr>
      <w:r w:rsidRPr="004A172A">
        <w:rPr>
          <w:b/>
          <w:bCs/>
          <w:lang w:val="es-419" w:eastAsia="es-CO"/>
        </w:rPr>
        <w:t>Uso de la memoria</w:t>
      </w:r>
      <w:r w:rsidRPr="004A172A">
        <w:rPr>
          <w:lang w:val="es-419" w:eastAsia="es-CO"/>
        </w:rPr>
        <w:t>. La información de la red, como tablas de enrutamiento, se almacena en la memoria de los dispositivos de la capa de red. Esta gran cantidad de información puede ocasionar que se colapse el almacenamiento interno</w:t>
      </w:r>
      <w:r>
        <w:rPr>
          <w:lang w:val="es-419" w:eastAsia="es-CO"/>
        </w:rPr>
        <w:t>;</w:t>
      </w:r>
      <w:r w:rsidRPr="004A172A">
        <w:rPr>
          <w:lang w:val="es-419" w:eastAsia="es-CO"/>
        </w:rPr>
        <w:t xml:space="preserve"> por tal motivo, el rendimiento de la red se verá afectado ocasionando pérdida de paquetes en la transmisión de datos o caída de los servicios de red.</w:t>
      </w:r>
    </w:p>
    <w:p w14:paraId="0B27F4AA" w14:textId="65718292" w:rsidR="004A172A" w:rsidRPr="004A172A" w:rsidRDefault="004A172A" w:rsidP="004A172A">
      <w:pPr>
        <w:pStyle w:val="Prrafodelista"/>
        <w:numPr>
          <w:ilvl w:val="0"/>
          <w:numId w:val="22"/>
        </w:numPr>
        <w:rPr>
          <w:lang w:val="es-419" w:eastAsia="es-CO"/>
        </w:rPr>
      </w:pPr>
      <w:r w:rsidRPr="004A172A">
        <w:rPr>
          <w:b/>
          <w:bCs/>
          <w:lang w:val="es-419" w:eastAsia="es-CO"/>
        </w:rPr>
        <w:lastRenderedPageBreak/>
        <w:t>Tipo de tráfico</w:t>
      </w:r>
      <w:r w:rsidRPr="004A172A">
        <w:rPr>
          <w:lang w:val="es-419" w:eastAsia="es-CO"/>
        </w:rPr>
        <w:t>. El monitoreo del tráfico de la red resulta útil para detectar posibles congestiones o un exceso de solicitudes de servicios como HTTP o DHCP.</w:t>
      </w:r>
    </w:p>
    <w:p w14:paraId="293346F1" w14:textId="622E3E61" w:rsidR="004A172A" w:rsidRDefault="004A172A" w:rsidP="00215F98">
      <w:pPr>
        <w:pStyle w:val="Ttulo2"/>
      </w:pPr>
      <w:bookmarkStart w:id="19" w:name="_Toc149649527"/>
      <w:r>
        <w:t>Monitoreo de red</w:t>
      </w:r>
      <w:bookmarkEnd w:id="19"/>
    </w:p>
    <w:p w14:paraId="35BA8556" w14:textId="77777777" w:rsidR="004A172A" w:rsidRPr="004A172A" w:rsidRDefault="004A172A" w:rsidP="004A172A">
      <w:pPr>
        <w:rPr>
          <w:lang w:val="es-419" w:eastAsia="es-CO"/>
        </w:rPr>
      </w:pPr>
      <w:r w:rsidRPr="004A172A">
        <w:rPr>
          <w:lang w:val="es-419" w:eastAsia="es-CO"/>
        </w:rPr>
        <w:t>Dentro de las fases más largas de la ejecución y puesta en marcha de sistemas informáticos, está la monitorización de la red, la cual permite la supervisión a fin de detectar posibles fallas en la red y verificar su correcto funcionamiento.</w:t>
      </w:r>
    </w:p>
    <w:p w14:paraId="7E73B543" w14:textId="7EC6CFF7" w:rsidR="004A172A" w:rsidRPr="004A172A" w:rsidRDefault="004A172A" w:rsidP="004A172A">
      <w:pPr>
        <w:rPr>
          <w:lang w:val="es-419" w:eastAsia="es-CO"/>
        </w:rPr>
      </w:pPr>
      <w:r w:rsidRPr="004A172A">
        <w:rPr>
          <w:lang w:val="es-419" w:eastAsia="es-CO"/>
        </w:rPr>
        <w:t>El monitoreo de red no es exclusivo para organizaciones con infraestructuras de red extensas; también es necesario y conveniente realizar una supervisión en redes con pocos dispositivos a fin de detectar problemas que afecten los servicios prestados por la empresa.</w:t>
      </w:r>
    </w:p>
    <w:p w14:paraId="316A3089" w14:textId="63C1DCFA" w:rsidR="00D60F7F" w:rsidRDefault="004A172A" w:rsidP="00372B9F">
      <w:pPr>
        <w:pStyle w:val="Figura"/>
        <w:rPr>
          <w:lang w:val="es-419"/>
        </w:rPr>
      </w:pPr>
      <w:r w:rsidRPr="004A172A">
        <w:rPr>
          <w:lang w:val="es-419"/>
        </w:rPr>
        <w:t>Elementos a monitorear en red</w:t>
      </w:r>
    </w:p>
    <w:p w14:paraId="1F475C48" w14:textId="0832537D" w:rsidR="00372B9F" w:rsidRDefault="00372B9F" w:rsidP="00372B9F">
      <w:pPr>
        <w:ind w:firstLine="0"/>
        <w:jc w:val="center"/>
        <w:rPr>
          <w:lang w:val="es-419" w:eastAsia="es-CO"/>
        </w:rPr>
      </w:pPr>
      <w:r>
        <w:rPr>
          <w:noProof/>
          <w:lang w:val="es-419" w:eastAsia="es-CO"/>
        </w:rPr>
        <w:drawing>
          <wp:inline distT="0" distB="0" distL="0" distR="0" wp14:anchorId="750CA877" wp14:editId="41033764">
            <wp:extent cx="5724525" cy="3276136"/>
            <wp:effectExtent l="0" t="0" r="0" b="635"/>
            <wp:docPr id="11" name="Gráfico 11" descr="Figura que ilustra los elementos susceptibles de monitoreo en una red informá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descr="Figura que ilustra los elementos susceptibles de monitoreo en una red informática."/>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736547" cy="3283016"/>
                    </a:xfrm>
                    <a:prstGeom prst="rect">
                      <a:avLst/>
                    </a:prstGeom>
                  </pic:spPr>
                </pic:pic>
              </a:graphicData>
            </a:graphic>
          </wp:inline>
        </w:drawing>
      </w:r>
    </w:p>
    <w:p w14:paraId="0DB99298" w14:textId="0F2FF0F5" w:rsidR="006C258B" w:rsidRPr="006C258B" w:rsidRDefault="006C258B" w:rsidP="00372B9F">
      <w:pPr>
        <w:ind w:firstLine="0"/>
        <w:jc w:val="center"/>
        <w:rPr>
          <w:sz w:val="24"/>
          <w:szCs w:val="24"/>
          <w:lang w:val="es-419" w:eastAsia="es-CO"/>
        </w:rPr>
      </w:pPr>
      <w:r w:rsidRPr="006C258B">
        <w:rPr>
          <w:sz w:val="24"/>
          <w:szCs w:val="24"/>
          <w:lang w:val="es-419" w:eastAsia="es-CO"/>
        </w:rPr>
        <w:t>Nota: adaptado de Castaño (2013).</w:t>
      </w:r>
    </w:p>
    <w:p w14:paraId="45ADAF70" w14:textId="77777777" w:rsidR="00372B9F" w:rsidRPr="00372B9F" w:rsidRDefault="00372B9F" w:rsidP="00372B9F">
      <w:pPr>
        <w:rPr>
          <w:lang w:val="es-419" w:eastAsia="es-CO"/>
        </w:rPr>
      </w:pPr>
      <w:r w:rsidRPr="00372B9F">
        <w:rPr>
          <w:lang w:val="es-419" w:eastAsia="es-CO"/>
        </w:rPr>
        <w:lastRenderedPageBreak/>
        <w:t>La figura inmediatamente anterior sugiere, como elementos de monitoreo en una red, los siguientes:</w:t>
      </w:r>
    </w:p>
    <w:p w14:paraId="59BC2226" w14:textId="473DB659" w:rsidR="00372B9F" w:rsidRPr="00372B9F" w:rsidRDefault="00372B9F" w:rsidP="00372B9F">
      <w:pPr>
        <w:pStyle w:val="Prrafodelista"/>
        <w:numPr>
          <w:ilvl w:val="0"/>
          <w:numId w:val="23"/>
        </w:numPr>
        <w:rPr>
          <w:lang w:val="es-419" w:eastAsia="es-CO"/>
        </w:rPr>
      </w:pPr>
      <w:r>
        <w:rPr>
          <w:lang w:val="es-419" w:eastAsia="es-CO"/>
        </w:rPr>
        <w:t>“</w:t>
      </w:r>
      <w:proofErr w:type="spellStart"/>
      <w:r w:rsidRPr="00372B9F">
        <w:rPr>
          <w:rStyle w:val="Extranjerismo"/>
          <w:lang w:val="es-419" w:eastAsia="es-CO"/>
        </w:rPr>
        <w:t>Router</w:t>
      </w:r>
      <w:proofErr w:type="spellEnd"/>
      <w:r>
        <w:rPr>
          <w:lang w:val="es-419" w:eastAsia="es-CO"/>
        </w:rPr>
        <w:t>”</w:t>
      </w:r>
      <w:r w:rsidRPr="00372B9F">
        <w:rPr>
          <w:lang w:val="es-419" w:eastAsia="es-CO"/>
        </w:rPr>
        <w:t xml:space="preserve"> / </w:t>
      </w:r>
      <w:r>
        <w:rPr>
          <w:lang w:val="es-419" w:eastAsia="es-CO"/>
        </w:rPr>
        <w:t>“</w:t>
      </w:r>
      <w:r w:rsidRPr="00372B9F">
        <w:rPr>
          <w:rStyle w:val="Extranjerismo"/>
          <w:lang w:val="es-419" w:eastAsia="es-CO"/>
        </w:rPr>
        <w:t>Switch</w:t>
      </w:r>
      <w:r>
        <w:rPr>
          <w:lang w:val="es-419" w:eastAsia="es-CO"/>
        </w:rPr>
        <w:t>”</w:t>
      </w:r>
      <w:r w:rsidRPr="00372B9F">
        <w:rPr>
          <w:lang w:val="es-419" w:eastAsia="es-CO"/>
        </w:rPr>
        <w:t xml:space="preserve"> / </w:t>
      </w:r>
      <w:r>
        <w:rPr>
          <w:lang w:val="es-419" w:eastAsia="es-CO"/>
        </w:rPr>
        <w:t>“</w:t>
      </w:r>
      <w:r w:rsidRPr="00372B9F">
        <w:rPr>
          <w:rStyle w:val="Extranjerismo"/>
          <w:lang w:val="es-419" w:eastAsia="es-CO"/>
        </w:rPr>
        <w:t>Firewall</w:t>
      </w:r>
      <w:r>
        <w:rPr>
          <w:lang w:val="es-419" w:eastAsia="es-CO"/>
        </w:rPr>
        <w:t>”</w:t>
      </w:r>
      <w:r w:rsidRPr="00372B9F">
        <w:rPr>
          <w:lang w:val="es-419" w:eastAsia="es-CO"/>
        </w:rPr>
        <w:t>.</w:t>
      </w:r>
    </w:p>
    <w:p w14:paraId="691B3F33" w14:textId="77777777" w:rsidR="00372B9F" w:rsidRPr="00372B9F" w:rsidRDefault="00372B9F" w:rsidP="00372B9F">
      <w:pPr>
        <w:pStyle w:val="Prrafodelista"/>
        <w:numPr>
          <w:ilvl w:val="0"/>
          <w:numId w:val="23"/>
        </w:numPr>
        <w:rPr>
          <w:lang w:val="es-419" w:eastAsia="es-CO"/>
        </w:rPr>
      </w:pPr>
      <w:r w:rsidRPr="00372B9F">
        <w:rPr>
          <w:lang w:val="es-419" w:eastAsia="es-CO"/>
        </w:rPr>
        <w:t>SAI (Sistema de Alimentación Ininterrumpida).</w:t>
      </w:r>
    </w:p>
    <w:p w14:paraId="21F15BC5" w14:textId="77777777" w:rsidR="00372B9F" w:rsidRPr="00372B9F" w:rsidRDefault="00372B9F" w:rsidP="00372B9F">
      <w:pPr>
        <w:pStyle w:val="Prrafodelista"/>
        <w:numPr>
          <w:ilvl w:val="0"/>
          <w:numId w:val="23"/>
        </w:numPr>
        <w:rPr>
          <w:lang w:val="es-419" w:eastAsia="es-CO"/>
        </w:rPr>
      </w:pPr>
      <w:r w:rsidRPr="00372B9F">
        <w:rPr>
          <w:lang w:val="es-419" w:eastAsia="es-CO"/>
        </w:rPr>
        <w:t>Impresora en red.</w:t>
      </w:r>
    </w:p>
    <w:p w14:paraId="441619C9" w14:textId="7C3C80A0" w:rsidR="00372B9F" w:rsidRPr="00372B9F" w:rsidRDefault="00372B9F" w:rsidP="00372B9F">
      <w:pPr>
        <w:pStyle w:val="Prrafodelista"/>
        <w:numPr>
          <w:ilvl w:val="0"/>
          <w:numId w:val="23"/>
        </w:numPr>
        <w:rPr>
          <w:lang w:val="es-419" w:eastAsia="es-CO"/>
        </w:rPr>
      </w:pPr>
      <w:r w:rsidRPr="00372B9F">
        <w:rPr>
          <w:lang w:val="es-419" w:eastAsia="es-CO"/>
        </w:rPr>
        <w:t>Servidor.</w:t>
      </w:r>
    </w:p>
    <w:p w14:paraId="3568D331" w14:textId="77777777" w:rsidR="008201E8" w:rsidRPr="008201E8" w:rsidRDefault="008201E8" w:rsidP="008201E8">
      <w:pPr>
        <w:rPr>
          <w:lang w:val="es-419" w:eastAsia="es-CO"/>
        </w:rPr>
      </w:pPr>
      <w:r w:rsidRPr="008201E8">
        <w:rPr>
          <w:lang w:val="es-419" w:eastAsia="es-CO"/>
        </w:rPr>
        <w:t>Entre las herramientas de monitorización de la red se puede mencionar:</w:t>
      </w:r>
    </w:p>
    <w:p w14:paraId="7895BF38" w14:textId="1032F7E7" w:rsidR="008201E8" w:rsidRPr="008201E8" w:rsidRDefault="008201E8" w:rsidP="008201E8">
      <w:pPr>
        <w:pStyle w:val="Prrafodelista"/>
        <w:numPr>
          <w:ilvl w:val="0"/>
          <w:numId w:val="25"/>
        </w:numPr>
        <w:rPr>
          <w:lang w:val="es-419" w:eastAsia="es-CO"/>
        </w:rPr>
      </w:pPr>
      <w:r w:rsidRPr="008201E8">
        <w:rPr>
          <w:b/>
          <w:bCs/>
          <w:lang w:val="es-419" w:eastAsia="es-CO"/>
        </w:rPr>
        <w:t>Analizadores de protocolos</w:t>
      </w:r>
      <w:r w:rsidRPr="008201E8">
        <w:rPr>
          <w:lang w:val="es-419" w:eastAsia="es-CO"/>
        </w:rPr>
        <w:t>. También conocidos como “</w:t>
      </w:r>
      <w:proofErr w:type="spellStart"/>
      <w:r w:rsidRPr="008201E8">
        <w:rPr>
          <w:rStyle w:val="Extranjerismo"/>
          <w:lang w:val="es-419" w:eastAsia="es-CO"/>
        </w:rPr>
        <w:t>sniffers</w:t>
      </w:r>
      <w:proofErr w:type="spellEnd"/>
      <w:r w:rsidRPr="008201E8">
        <w:rPr>
          <w:lang w:val="es-419" w:eastAsia="es-CO"/>
        </w:rPr>
        <w:t>”. Estos analizan el tráfico de la red y proporcionan datos como cantidad y tipo de tráfico. Lo principal, al examinar las tramas de red, es detectar los tipos de protocolos que se están usando, para prevenir posibles ataques del exterior de la red.</w:t>
      </w:r>
    </w:p>
    <w:p w14:paraId="2AAF14DC" w14:textId="331A963E" w:rsidR="008201E8" w:rsidRDefault="008201E8" w:rsidP="008201E8">
      <w:pPr>
        <w:pStyle w:val="Prrafodelista"/>
        <w:numPr>
          <w:ilvl w:val="0"/>
          <w:numId w:val="25"/>
        </w:numPr>
        <w:rPr>
          <w:lang w:val="es-419" w:eastAsia="es-CO"/>
        </w:rPr>
      </w:pPr>
      <w:r w:rsidRPr="008201E8">
        <w:rPr>
          <w:b/>
          <w:bCs/>
          <w:lang w:val="es-419" w:eastAsia="es-CO"/>
        </w:rPr>
        <w:t>Algunos ejemplos de analizadores</w:t>
      </w:r>
      <w:r w:rsidRPr="008201E8">
        <w:rPr>
          <w:lang w:val="es-419" w:eastAsia="es-CO"/>
        </w:rPr>
        <w:t xml:space="preserve">. </w:t>
      </w:r>
      <w:proofErr w:type="spellStart"/>
      <w:r w:rsidRPr="008201E8">
        <w:rPr>
          <w:b/>
          <w:bCs/>
          <w:lang w:val="es-419" w:eastAsia="es-CO"/>
        </w:rPr>
        <w:t>Tcpdump</w:t>
      </w:r>
      <w:proofErr w:type="spellEnd"/>
      <w:r w:rsidRPr="008201E8">
        <w:rPr>
          <w:lang w:val="es-419" w:eastAsia="es-CO"/>
        </w:rPr>
        <w:t xml:space="preserve"> para sistemas UNIX, pertenece a </w:t>
      </w:r>
      <w:r>
        <w:rPr>
          <w:lang w:val="es-419" w:eastAsia="es-CO"/>
        </w:rPr>
        <w:t>“</w:t>
      </w:r>
      <w:r w:rsidRPr="008201E8">
        <w:rPr>
          <w:rStyle w:val="Extranjerismo"/>
          <w:lang w:val="es-419" w:eastAsia="es-CO"/>
        </w:rPr>
        <w:t>software</w:t>
      </w:r>
      <w:r>
        <w:rPr>
          <w:lang w:val="es-419" w:eastAsia="es-CO"/>
        </w:rPr>
        <w:t>”</w:t>
      </w:r>
      <w:r w:rsidRPr="008201E8">
        <w:rPr>
          <w:lang w:val="es-419" w:eastAsia="es-CO"/>
        </w:rPr>
        <w:t xml:space="preserve"> libre. </w:t>
      </w:r>
      <w:r w:rsidRPr="008201E8">
        <w:rPr>
          <w:b/>
          <w:bCs/>
          <w:lang w:val="es-419" w:eastAsia="es-CO"/>
        </w:rPr>
        <w:t>Wireshark</w:t>
      </w:r>
      <w:r>
        <w:rPr>
          <w:lang w:val="es-419" w:eastAsia="es-CO"/>
        </w:rPr>
        <w:t>,</w:t>
      </w:r>
      <w:r w:rsidRPr="008201E8">
        <w:rPr>
          <w:lang w:val="es-419" w:eastAsia="es-CO"/>
        </w:rPr>
        <w:t xml:space="preserve"> esta herramienta está disponible para sistemas UNIX y Windows. </w:t>
      </w:r>
      <w:proofErr w:type="spellStart"/>
      <w:r w:rsidRPr="008201E8">
        <w:rPr>
          <w:b/>
          <w:bCs/>
          <w:lang w:val="es-419" w:eastAsia="es-CO"/>
        </w:rPr>
        <w:t>Ntop</w:t>
      </w:r>
      <w:proofErr w:type="spellEnd"/>
      <w:r w:rsidRPr="008201E8">
        <w:rPr>
          <w:lang w:val="es-419" w:eastAsia="es-CO"/>
        </w:rPr>
        <w:t xml:space="preserve"> herramienta de </w:t>
      </w:r>
      <w:r>
        <w:rPr>
          <w:lang w:val="es-419" w:eastAsia="es-CO"/>
        </w:rPr>
        <w:t>“</w:t>
      </w:r>
      <w:r w:rsidRPr="008201E8">
        <w:rPr>
          <w:rStyle w:val="Extranjerismo"/>
          <w:lang w:val="es-419" w:eastAsia="es-CO"/>
        </w:rPr>
        <w:t>software</w:t>
      </w:r>
      <w:r>
        <w:rPr>
          <w:lang w:val="es-419" w:eastAsia="es-CO"/>
        </w:rPr>
        <w:t>”</w:t>
      </w:r>
      <w:r w:rsidRPr="008201E8">
        <w:rPr>
          <w:lang w:val="es-419" w:eastAsia="es-CO"/>
        </w:rPr>
        <w:t xml:space="preserve"> libre.</w:t>
      </w:r>
    </w:p>
    <w:p w14:paraId="203F32F9" w14:textId="1BC0857B" w:rsidR="004A172A" w:rsidRPr="00E511EC" w:rsidRDefault="00E511EC" w:rsidP="008201E8">
      <w:pPr>
        <w:pStyle w:val="Prrafodelista"/>
        <w:numPr>
          <w:ilvl w:val="0"/>
          <w:numId w:val="25"/>
        </w:numPr>
        <w:rPr>
          <w:lang w:val="es-419" w:eastAsia="es-CO"/>
        </w:rPr>
      </w:pPr>
      <w:r w:rsidRPr="00E511EC">
        <w:rPr>
          <w:b/>
          <w:bCs/>
          <w:lang w:val="es-419" w:eastAsia="es-CO"/>
        </w:rPr>
        <w:t>Monitorización remota</w:t>
      </w:r>
      <w:r w:rsidRPr="00E511EC">
        <w:rPr>
          <w:lang w:val="es-419" w:eastAsia="es-CO"/>
        </w:rPr>
        <w:t>.</w:t>
      </w:r>
      <w:r w:rsidRPr="00E511EC">
        <w:rPr>
          <w:b/>
          <w:bCs/>
          <w:lang w:val="es-419" w:eastAsia="es-CO"/>
        </w:rPr>
        <w:t xml:space="preserve"> </w:t>
      </w:r>
      <w:r w:rsidR="008201E8" w:rsidRPr="00E511EC">
        <w:rPr>
          <w:lang w:val="es-419" w:eastAsia="es-CO"/>
        </w:rPr>
        <w:t>Son herramientas en las que un dispositivo de red recopila y analiza los datos resultantes del monitoreo de los dispositivos de red y los centraliza en un único dispositivo que facilita la consulta por parte del administrador de red.</w:t>
      </w:r>
    </w:p>
    <w:p w14:paraId="33A3157A" w14:textId="62F65ACF" w:rsidR="004A172A" w:rsidRDefault="00794830" w:rsidP="00215F98">
      <w:pPr>
        <w:pStyle w:val="Ttulo2"/>
      </w:pPr>
      <w:bookmarkStart w:id="20" w:name="_Toc149649528"/>
      <w:r>
        <w:t>Protocolo</w:t>
      </w:r>
      <w:r w:rsidR="00300098">
        <w:t>s</w:t>
      </w:r>
      <w:r>
        <w:t xml:space="preserve"> de prueba</w:t>
      </w:r>
      <w:bookmarkEnd w:id="20"/>
    </w:p>
    <w:p w14:paraId="0A352B87" w14:textId="77777777" w:rsidR="00FF6EAF" w:rsidRPr="00FF6EAF" w:rsidRDefault="00FF6EAF" w:rsidP="00FF6EAF">
      <w:pPr>
        <w:rPr>
          <w:lang w:val="es-419" w:eastAsia="es-CO"/>
        </w:rPr>
      </w:pPr>
      <w:r w:rsidRPr="00FF6EAF">
        <w:rPr>
          <w:lang w:val="es-419" w:eastAsia="es-CO"/>
        </w:rPr>
        <w:t xml:space="preserve">Se trata de protocolos incorporados al modelo TCP/IP que permiten una administración y gestión de la red. Dichos protocolos conforman un conjunto de </w:t>
      </w:r>
      <w:r w:rsidRPr="00FF6EAF">
        <w:rPr>
          <w:lang w:val="es-419" w:eastAsia="es-CO"/>
        </w:rPr>
        <w:lastRenderedPageBreak/>
        <w:t>lineamientos que son reglas e instrucciones que permiten a los dispositivos compartir información en la red; los sistemas de monitoreo de red aplican estos protocolos para identificar fallas y notificar al administrador de la red.</w:t>
      </w:r>
    </w:p>
    <w:p w14:paraId="42647294" w14:textId="77777777" w:rsidR="00FF6EAF" w:rsidRPr="00FF6EAF" w:rsidRDefault="00FF6EAF" w:rsidP="00FF6EAF">
      <w:pPr>
        <w:rPr>
          <w:lang w:val="es-419" w:eastAsia="es-CO"/>
        </w:rPr>
      </w:pPr>
      <w:r w:rsidRPr="00FF6EAF">
        <w:rPr>
          <w:lang w:val="es-419" w:eastAsia="es-CO"/>
        </w:rPr>
        <w:t>Según Valdivia (2020) hay dos protocolos importantes, que son usados para testear redes de datos:</w:t>
      </w:r>
    </w:p>
    <w:p w14:paraId="03421E37" w14:textId="200251B4" w:rsidR="00FF6EAF" w:rsidRPr="00FF6EAF" w:rsidRDefault="00FF6EAF" w:rsidP="00FF6EAF">
      <w:pPr>
        <w:pStyle w:val="Prrafodelista"/>
        <w:numPr>
          <w:ilvl w:val="0"/>
          <w:numId w:val="26"/>
        </w:numPr>
        <w:rPr>
          <w:lang w:val="es-419" w:eastAsia="es-CO"/>
        </w:rPr>
      </w:pPr>
      <w:r>
        <w:rPr>
          <w:lang w:val="es-419" w:eastAsia="es-CO"/>
        </w:rPr>
        <w:t>“</w:t>
      </w:r>
      <w:r w:rsidRPr="00FF6EAF">
        <w:rPr>
          <w:rStyle w:val="Extranjerismo"/>
          <w:lang w:val="es-419" w:eastAsia="es-CO"/>
        </w:rPr>
        <w:t xml:space="preserve">Internet Control </w:t>
      </w:r>
      <w:proofErr w:type="spellStart"/>
      <w:r w:rsidRPr="00FF6EAF">
        <w:rPr>
          <w:rStyle w:val="Extranjerismo"/>
          <w:lang w:val="es-419" w:eastAsia="es-CO"/>
        </w:rPr>
        <w:t>Message</w:t>
      </w:r>
      <w:proofErr w:type="spellEnd"/>
      <w:r w:rsidRPr="00FF6EAF">
        <w:rPr>
          <w:rStyle w:val="Extranjerismo"/>
          <w:lang w:val="es-419" w:eastAsia="es-CO"/>
        </w:rPr>
        <w:t xml:space="preserve"> </w:t>
      </w:r>
      <w:proofErr w:type="spellStart"/>
      <w:r w:rsidRPr="00FF6EAF">
        <w:rPr>
          <w:rStyle w:val="Extranjerismo"/>
          <w:lang w:val="es-419" w:eastAsia="es-CO"/>
        </w:rPr>
        <w:t>Protocol</w:t>
      </w:r>
      <w:proofErr w:type="spellEnd"/>
      <w:r>
        <w:rPr>
          <w:lang w:val="es-419" w:eastAsia="es-CO"/>
        </w:rPr>
        <w:t>”</w:t>
      </w:r>
      <w:r w:rsidRPr="00FF6EAF">
        <w:rPr>
          <w:lang w:val="es-419" w:eastAsia="es-CO"/>
        </w:rPr>
        <w:t xml:space="preserve"> (ICMP): es el Protocolo de mensajes de control de Internet.</w:t>
      </w:r>
    </w:p>
    <w:p w14:paraId="4D22659A" w14:textId="118E5865" w:rsidR="00FF6EAF" w:rsidRPr="00FF6EAF" w:rsidRDefault="00FF6EAF" w:rsidP="00FF6EAF">
      <w:pPr>
        <w:pStyle w:val="Prrafodelista"/>
        <w:numPr>
          <w:ilvl w:val="0"/>
          <w:numId w:val="26"/>
        </w:numPr>
        <w:rPr>
          <w:lang w:val="es-419" w:eastAsia="es-CO"/>
        </w:rPr>
      </w:pPr>
      <w:r>
        <w:rPr>
          <w:lang w:val="es-419" w:eastAsia="es-CO"/>
        </w:rPr>
        <w:t>“</w:t>
      </w:r>
      <w:r w:rsidRPr="00FF6EAF">
        <w:rPr>
          <w:rStyle w:val="Extranjerismo"/>
          <w:lang w:val="es-419" w:eastAsia="es-CO"/>
        </w:rPr>
        <w:t xml:space="preserve">Simple Network Management </w:t>
      </w:r>
      <w:proofErr w:type="spellStart"/>
      <w:r w:rsidRPr="00FF6EAF">
        <w:rPr>
          <w:rStyle w:val="Extranjerismo"/>
          <w:lang w:val="es-419" w:eastAsia="es-CO"/>
        </w:rPr>
        <w:t>Protocol</w:t>
      </w:r>
      <w:proofErr w:type="spellEnd"/>
      <w:r>
        <w:rPr>
          <w:lang w:val="es-419" w:eastAsia="es-CO"/>
        </w:rPr>
        <w:t>”</w:t>
      </w:r>
      <w:r w:rsidRPr="00FF6EAF">
        <w:rPr>
          <w:lang w:val="es-419" w:eastAsia="es-CO"/>
        </w:rPr>
        <w:t xml:space="preserve"> (SNMP): es el Protocolo simple de administración de redes.</w:t>
      </w:r>
    </w:p>
    <w:p w14:paraId="1D4B876F" w14:textId="77777777" w:rsidR="00FF6EAF" w:rsidRPr="00FF6EAF" w:rsidRDefault="00FF6EAF" w:rsidP="00215F98">
      <w:pPr>
        <w:pStyle w:val="Ttulo3"/>
      </w:pPr>
      <w:bookmarkStart w:id="21" w:name="_Toc149649529"/>
      <w:r w:rsidRPr="00FF6EAF">
        <w:t>Protocolo ICMP</w:t>
      </w:r>
      <w:bookmarkEnd w:id="21"/>
    </w:p>
    <w:p w14:paraId="75976CC9" w14:textId="4C6E79D9" w:rsidR="00FF6EAF" w:rsidRPr="00FF6EAF" w:rsidRDefault="00FF6EAF" w:rsidP="00FF6EAF">
      <w:pPr>
        <w:rPr>
          <w:lang w:val="es-419" w:eastAsia="es-CO"/>
        </w:rPr>
      </w:pPr>
      <w:r w:rsidRPr="00FF6EAF">
        <w:rPr>
          <w:lang w:val="es-419" w:eastAsia="es-CO"/>
        </w:rPr>
        <w:t xml:space="preserve">Es un protocolo ubicado en la capa de red del modelo TCP/IP. Los dispositivos que trabajan en esta capa como los </w:t>
      </w:r>
      <w:r w:rsidR="007447C2">
        <w:rPr>
          <w:lang w:val="es-419" w:eastAsia="es-CO"/>
        </w:rPr>
        <w:t>“</w:t>
      </w:r>
      <w:proofErr w:type="spellStart"/>
      <w:r w:rsidRPr="007447C2">
        <w:rPr>
          <w:rStyle w:val="Extranjerismo"/>
          <w:lang w:val="es-419" w:eastAsia="es-CO"/>
        </w:rPr>
        <w:t>routers</w:t>
      </w:r>
      <w:proofErr w:type="spellEnd"/>
      <w:r w:rsidR="007447C2">
        <w:rPr>
          <w:lang w:val="es-419" w:eastAsia="es-CO"/>
        </w:rPr>
        <w:t>”</w:t>
      </w:r>
      <w:r w:rsidRPr="00FF6EAF">
        <w:rPr>
          <w:lang w:val="es-419" w:eastAsia="es-CO"/>
        </w:rPr>
        <w:t xml:space="preserve"> y servidores, usan este protocolo para enviar información sobre incidencias en la red. Este protocolo permite el envío de mensajes ICMP que se transmiten como datagramas IP</w:t>
      </w:r>
      <w:r w:rsidR="007447C2">
        <w:rPr>
          <w:lang w:val="es-419" w:eastAsia="es-CO"/>
        </w:rPr>
        <w:t>,</w:t>
      </w:r>
      <w:r w:rsidRPr="00FF6EAF">
        <w:rPr>
          <w:lang w:val="es-419" w:eastAsia="es-CO"/>
        </w:rPr>
        <w:t xml:space="preserve"> a través de la red.</w:t>
      </w:r>
    </w:p>
    <w:p w14:paraId="121C157D" w14:textId="59BD9E08" w:rsidR="00FF6EAF" w:rsidRPr="00FF6EAF" w:rsidRDefault="00FF6EAF" w:rsidP="00FF6EAF">
      <w:pPr>
        <w:rPr>
          <w:lang w:val="es-419" w:eastAsia="es-CO"/>
        </w:rPr>
      </w:pPr>
      <w:r w:rsidRPr="00FF6EAF">
        <w:rPr>
          <w:lang w:val="es-419" w:eastAsia="es-CO"/>
        </w:rPr>
        <w:t>Dentro de las funcionalidades de los mensajes ICMP, está la de confirmar si un destino se encuentra activo y es alcanzable; también, informar problemas de parámetros en una cabecera de datagrama, la sincronización de reloj y las estimaciones de tiempo de tránsito</w:t>
      </w:r>
      <w:r w:rsidR="00FA7DB4">
        <w:rPr>
          <w:lang w:val="es-419" w:eastAsia="es-CO"/>
        </w:rPr>
        <w:t>;</w:t>
      </w:r>
      <w:r w:rsidRPr="00FF6EAF">
        <w:rPr>
          <w:lang w:val="es-419" w:eastAsia="es-CO"/>
        </w:rPr>
        <w:t xml:space="preserve"> además, obtiene direcciones de Internet y máscaras de subred.</w:t>
      </w:r>
    </w:p>
    <w:p w14:paraId="42103FE2" w14:textId="3370BB70" w:rsidR="00FF6EAF" w:rsidRDefault="00FF6EAF" w:rsidP="00FF6EAF">
      <w:pPr>
        <w:rPr>
          <w:lang w:val="es-419" w:eastAsia="es-CO"/>
        </w:rPr>
      </w:pPr>
      <w:r w:rsidRPr="00FF6EAF">
        <w:rPr>
          <w:lang w:val="es-419" w:eastAsia="es-CO"/>
        </w:rPr>
        <w:t>La figura siguiente muestra el formato del mensaje ICMP</w:t>
      </w:r>
      <w:r w:rsidR="00FA7DB4">
        <w:rPr>
          <w:lang w:val="es-419" w:eastAsia="es-CO"/>
        </w:rPr>
        <w:t>:</w:t>
      </w:r>
    </w:p>
    <w:p w14:paraId="06D395CD" w14:textId="444366F2" w:rsidR="00D22635" w:rsidRDefault="00D22635" w:rsidP="00FF6EAF">
      <w:pPr>
        <w:rPr>
          <w:lang w:val="es-419" w:eastAsia="es-CO"/>
        </w:rPr>
      </w:pPr>
    </w:p>
    <w:p w14:paraId="68D122AF" w14:textId="3A2C8C6F" w:rsidR="00D22635" w:rsidRDefault="00D22635" w:rsidP="00FF6EAF">
      <w:pPr>
        <w:rPr>
          <w:lang w:val="es-419" w:eastAsia="es-CO"/>
        </w:rPr>
      </w:pPr>
    </w:p>
    <w:p w14:paraId="5A1457A3" w14:textId="77777777" w:rsidR="00D22635" w:rsidRPr="00FF6EAF" w:rsidRDefault="00D22635" w:rsidP="00FF6EAF">
      <w:pPr>
        <w:rPr>
          <w:lang w:val="es-419" w:eastAsia="es-CO"/>
        </w:rPr>
      </w:pPr>
    </w:p>
    <w:p w14:paraId="48017AFC" w14:textId="2BD7214C" w:rsidR="00794830" w:rsidRDefault="00FF6EAF" w:rsidP="00FA7DB4">
      <w:pPr>
        <w:pStyle w:val="Figura"/>
        <w:rPr>
          <w:lang w:val="es-419"/>
        </w:rPr>
      </w:pPr>
      <w:r w:rsidRPr="00FF6EAF">
        <w:rPr>
          <w:lang w:val="es-419"/>
        </w:rPr>
        <w:lastRenderedPageBreak/>
        <w:t>Formato del mensaje ICMP</w:t>
      </w:r>
    </w:p>
    <w:p w14:paraId="77253D5E" w14:textId="09C6A3C3" w:rsidR="00FA7DB4" w:rsidRDefault="00631045" w:rsidP="00FA7DB4">
      <w:pPr>
        <w:ind w:firstLine="0"/>
        <w:jc w:val="center"/>
        <w:rPr>
          <w:lang w:val="es-419" w:eastAsia="es-CO"/>
        </w:rPr>
      </w:pPr>
      <w:r>
        <w:rPr>
          <w:noProof/>
          <w:lang w:val="es-419" w:eastAsia="es-CO"/>
        </w:rPr>
        <w:drawing>
          <wp:inline distT="0" distB="0" distL="0" distR="0" wp14:anchorId="34AEBAE6" wp14:editId="2A4AC2CA">
            <wp:extent cx="5153025" cy="1524000"/>
            <wp:effectExtent l="0" t="0" r="9525" b="0"/>
            <wp:docPr id="12" name="Gráfico 12" descr="Gráfica que muestra la estructura o formato que configura un mensaje IC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Gráfica que muestra la estructura o formato que configura un mensaje ICMP."/>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153025" cy="1524000"/>
                    </a:xfrm>
                    <a:prstGeom prst="rect">
                      <a:avLst/>
                    </a:prstGeom>
                  </pic:spPr>
                </pic:pic>
              </a:graphicData>
            </a:graphic>
          </wp:inline>
        </w:drawing>
      </w:r>
    </w:p>
    <w:p w14:paraId="24852BA2" w14:textId="6202F5EC" w:rsidR="00BF3BB3" w:rsidRPr="00BF3BB3" w:rsidRDefault="00BF3BB3" w:rsidP="00FA7DB4">
      <w:pPr>
        <w:ind w:firstLine="0"/>
        <w:jc w:val="center"/>
        <w:rPr>
          <w:sz w:val="24"/>
          <w:szCs w:val="24"/>
          <w:lang w:val="es-419" w:eastAsia="es-CO"/>
        </w:rPr>
      </w:pPr>
      <w:r w:rsidRPr="00BF3BB3">
        <w:rPr>
          <w:sz w:val="24"/>
          <w:szCs w:val="24"/>
          <w:lang w:val="es-419" w:eastAsia="es-CO"/>
        </w:rPr>
        <w:t>Nota: adaptado de Valdivia (2020).</w:t>
      </w:r>
    </w:p>
    <w:p w14:paraId="46DD1FCB" w14:textId="77777777" w:rsidR="00BA3487" w:rsidRPr="00BA3487" w:rsidRDefault="00BA3487" w:rsidP="00BA3487">
      <w:pPr>
        <w:rPr>
          <w:lang w:val="es-419" w:eastAsia="es-CO"/>
        </w:rPr>
      </w:pPr>
      <w:r w:rsidRPr="00BA3487">
        <w:rPr>
          <w:lang w:val="es-419" w:eastAsia="es-CO"/>
        </w:rPr>
        <w:t>El desglose del formato del mensaje ICMP se detalla así:</w:t>
      </w:r>
    </w:p>
    <w:p w14:paraId="6C881DEB" w14:textId="06F256D3" w:rsidR="00BA3487" w:rsidRPr="00BA3487" w:rsidRDefault="00BA3487" w:rsidP="00BA3487">
      <w:pPr>
        <w:pStyle w:val="Prrafodelista"/>
        <w:numPr>
          <w:ilvl w:val="0"/>
          <w:numId w:val="27"/>
        </w:numPr>
        <w:rPr>
          <w:lang w:val="es-419" w:eastAsia="es-CO"/>
        </w:rPr>
      </w:pPr>
      <w:r w:rsidRPr="00BA3487">
        <w:rPr>
          <w:lang w:val="es-419" w:eastAsia="es-CO"/>
        </w:rPr>
        <w:t xml:space="preserve">Tipo, código, </w:t>
      </w:r>
      <w:r>
        <w:rPr>
          <w:lang w:val="es-419" w:eastAsia="es-CO"/>
        </w:rPr>
        <w:t>“</w:t>
      </w:r>
      <w:proofErr w:type="spellStart"/>
      <w:r w:rsidRPr="00BA3487">
        <w:rPr>
          <w:rStyle w:val="Extranjerismo"/>
          <w:lang w:val="es-419" w:eastAsia="es-CO"/>
        </w:rPr>
        <w:t>Checksum</w:t>
      </w:r>
      <w:proofErr w:type="spellEnd"/>
      <w:r>
        <w:rPr>
          <w:lang w:val="es-419" w:eastAsia="es-CO"/>
        </w:rPr>
        <w:t>”</w:t>
      </w:r>
    </w:p>
    <w:p w14:paraId="7849F97A" w14:textId="77777777" w:rsidR="00BA3487" w:rsidRPr="00BA3487" w:rsidRDefault="00BA3487" w:rsidP="00BA3487">
      <w:pPr>
        <w:pStyle w:val="Prrafodelista"/>
        <w:numPr>
          <w:ilvl w:val="0"/>
          <w:numId w:val="27"/>
        </w:numPr>
        <w:rPr>
          <w:lang w:val="es-419" w:eastAsia="es-CO"/>
        </w:rPr>
      </w:pPr>
      <w:r w:rsidRPr="00BA3487">
        <w:rPr>
          <w:lang w:val="es-419" w:eastAsia="es-CO"/>
        </w:rPr>
        <w:t>Cabecera y datos ICMP</w:t>
      </w:r>
    </w:p>
    <w:p w14:paraId="285D5FBD" w14:textId="703CEDAB" w:rsidR="00794830" w:rsidRPr="00BA3487" w:rsidRDefault="00BA3487" w:rsidP="00BA3487">
      <w:pPr>
        <w:pStyle w:val="Prrafodelista"/>
        <w:numPr>
          <w:ilvl w:val="0"/>
          <w:numId w:val="27"/>
        </w:numPr>
        <w:rPr>
          <w:lang w:val="es-419" w:eastAsia="es-CO"/>
        </w:rPr>
      </w:pPr>
      <w:r w:rsidRPr="00BA3487">
        <w:rPr>
          <w:lang w:val="es-419" w:eastAsia="es-CO"/>
        </w:rPr>
        <w:t>Cabecera IP y datos del datagrama IP</w:t>
      </w:r>
    </w:p>
    <w:p w14:paraId="1B74EB8B" w14:textId="77777777" w:rsidR="00BA3487" w:rsidRPr="00BA3487" w:rsidRDefault="00BA3487" w:rsidP="00215F98">
      <w:pPr>
        <w:pStyle w:val="Ttulo3"/>
      </w:pPr>
      <w:bookmarkStart w:id="22" w:name="_Toc149649530"/>
      <w:r w:rsidRPr="00BA3487">
        <w:t>Protocolo SNMP</w:t>
      </w:r>
      <w:bookmarkEnd w:id="22"/>
    </w:p>
    <w:p w14:paraId="6F7CF4C2" w14:textId="5972F5D5" w:rsidR="00BA3487" w:rsidRDefault="00BA3487" w:rsidP="00BA3487">
      <w:pPr>
        <w:rPr>
          <w:lang w:val="es-419" w:eastAsia="es-CO"/>
        </w:rPr>
      </w:pPr>
      <w:r w:rsidRPr="00BA3487">
        <w:rPr>
          <w:lang w:val="es-419" w:eastAsia="es-CO"/>
        </w:rPr>
        <w:t xml:space="preserve">Este protocolo se ubica en la capa de aplicación del modelo TCP/IP. Fue desarrollado para administrar servidores, estaciones de trabajo, </w:t>
      </w:r>
      <w:r>
        <w:rPr>
          <w:lang w:val="es-419" w:eastAsia="es-CO"/>
        </w:rPr>
        <w:t>“</w:t>
      </w:r>
      <w:r w:rsidRPr="00BA3487">
        <w:rPr>
          <w:rStyle w:val="Extranjerismo"/>
          <w:lang w:val="es-419" w:eastAsia="es-CO"/>
        </w:rPr>
        <w:t>Switches</w:t>
      </w:r>
      <w:r>
        <w:rPr>
          <w:lang w:val="es-419" w:eastAsia="es-CO"/>
        </w:rPr>
        <w:t>”</w:t>
      </w:r>
      <w:r w:rsidRPr="00BA3487">
        <w:rPr>
          <w:lang w:val="es-419" w:eastAsia="es-CO"/>
        </w:rPr>
        <w:t xml:space="preserve">, </w:t>
      </w:r>
      <w:r>
        <w:rPr>
          <w:lang w:val="es-419" w:eastAsia="es-CO"/>
        </w:rPr>
        <w:t>“</w:t>
      </w:r>
      <w:proofErr w:type="spellStart"/>
      <w:r w:rsidRPr="00BA3487">
        <w:rPr>
          <w:rStyle w:val="Extranjerismo"/>
          <w:lang w:val="es-419" w:eastAsia="es-CO"/>
        </w:rPr>
        <w:t>Routers</w:t>
      </w:r>
      <w:proofErr w:type="spellEnd"/>
      <w:r>
        <w:rPr>
          <w:lang w:val="es-419" w:eastAsia="es-CO"/>
        </w:rPr>
        <w:t>”</w:t>
      </w:r>
      <w:r w:rsidRPr="00BA3487">
        <w:rPr>
          <w:lang w:val="es-419" w:eastAsia="es-CO"/>
        </w:rPr>
        <w:t xml:space="preserve">, </w:t>
      </w:r>
      <w:r>
        <w:rPr>
          <w:lang w:val="es-419" w:eastAsia="es-CO"/>
        </w:rPr>
        <w:t>“</w:t>
      </w:r>
      <w:r w:rsidRPr="00BA3487">
        <w:rPr>
          <w:rStyle w:val="Extranjerismo"/>
          <w:lang w:val="es-419" w:eastAsia="es-CO"/>
        </w:rPr>
        <w:t xml:space="preserve">Access </w:t>
      </w:r>
      <w:proofErr w:type="spellStart"/>
      <w:r w:rsidRPr="00BA3487">
        <w:rPr>
          <w:rStyle w:val="Extranjerismo"/>
          <w:lang w:val="es-419" w:eastAsia="es-CO"/>
        </w:rPr>
        <w:t>points</w:t>
      </w:r>
      <w:proofErr w:type="spellEnd"/>
      <w:r>
        <w:rPr>
          <w:lang w:val="es-419" w:eastAsia="es-CO"/>
        </w:rPr>
        <w:t>”</w:t>
      </w:r>
      <w:r w:rsidRPr="00BA3487">
        <w:rPr>
          <w:lang w:val="es-419" w:eastAsia="es-CO"/>
        </w:rPr>
        <w:t>, entre otros. En una red de datos, el protocolo SNMP facilita el intercambio de información mediante el modelo cliente/servidor, proporcionando funciones de monitoreo de red que permita la supervisión de dispositivos de red.</w:t>
      </w:r>
    </w:p>
    <w:p w14:paraId="2A4DE29E" w14:textId="08FB9301" w:rsidR="00D22635" w:rsidRDefault="00D22635" w:rsidP="00BA3487">
      <w:pPr>
        <w:rPr>
          <w:lang w:val="es-419" w:eastAsia="es-CO"/>
        </w:rPr>
      </w:pPr>
    </w:p>
    <w:p w14:paraId="36434B68" w14:textId="4EB0978B" w:rsidR="00D22635" w:rsidRDefault="00D22635" w:rsidP="00BA3487">
      <w:pPr>
        <w:rPr>
          <w:lang w:val="es-419" w:eastAsia="es-CO"/>
        </w:rPr>
      </w:pPr>
    </w:p>
    <w:p w14:paraId="67B28344" w14:textId="77777777" w:rsidR="00D22635" w:rsidRPr="00BA3487" w:rsidRDefault="00D22635" w:rsidP="00BA3487">
      <w:pPr>
        <w:rPr>
          <w:lang w:val="es-419" w:eastAsia="es-CO"/>
        </w:rPr>
      </w:pPr>
    </w:p>
    <w:p w14:paraId="150A2A74" w14:textId="0B9946A6" w:rsidR="00794830" w:rsidRDefault="00BA3487" w:rsidP="00BA3487">
      <w:pPr>
        <w:pStyle w:val="Figura"/>
        <w:rPr>
          <w:lang w:val="es-419"/>
        </w:rPr>
      </w:pPr>
      <w:r w:rsidRPr="00BA3487">
        <w:rPr>
          <w:lang w:val="es-419"/>
        </w:rPr>
        <w:lastRenderedPageBreak/>
        <w:t>Esquema SNMP</w:t>
      </w:r>
    </w:p>
    <w:p w14:paraId="1237F86B" w14:textId="45845804" w:rsidR="00BA3487" w:rsidRDefault="00BA3487" w:rsidP="00BA3487">
      <w:pPr>
        <w:ind w:firstLine="0"/>
        <w:jc w:val="center"/>
        <w:rPr>
          <w:lang w:val="es-419" w:eastAsia="es-CO"/>
        </w:rPr>
      </w:pPr>
      <w:r>
        <w:rPr>
          <w:noProof/>
          <w:lang w:val="es-419" w:eastAsia="es-CO"/>
        </w:rPr>
        <w:drawing>
          <wp:inline distT="0" distB="0" distL="0" distR="0" wp14:anchorId="2E3E5B29" wp14:editId="15F079FB">
            <wp:extent cx="5543550" cy="4029075"/>
            <wp:effectExtent l="0" t="0" r="0" b="9525"/>
            <wp:docPr id="13" name="Gráfico 13" descr="Esquema que muestra los elementos clave en una red monitorizada por el protocolo SNMP y su estruc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3" descr="Esquema que muestra los elementos clave en una red monitorizada por el protocolo SNMP y su estructura."/>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543550" cy="4029075"/>
                    </a:xfrm>
                    <a:prstGeom prst="rect">
                      <a:avLst/>
                    </a:prstGeom>
                  </pic:spPr>
                </pic:pic>
              </a:graphicData>
            </a:graphic>
          </wp:inline>
        </w:drawing>
      </w:r>
    </w:p>
    <w:p w14:paraId="2EB9F68C" w14:textId="77777777" w:rsidR="00BA3487" w:rsidRPr="00BA3487" w:rsidRDefault="00BA3487" w:rsidP="00BA3487">
      <w:pPr>
        <w:rPr>
          <w:lang w:val="es-419" w:eastAsia="es-CO"/>
        </w:rPr>
      </w:pPr>
      <w:r w:rsidRPr="00BA3487">
        <w:rPr>
          <w:lang w:val="es-419" w:eastAsia="es-CO"/>
        </w:rPr>
        <w:t>Los elementos claves a la hora de monitorizar una red basados en el protocolo SNMP son:</w:t>
      </w:r>
    </w:p>
    <w:p w14:paraId="4EBE078A" w14:textId="77777777" w:rsidR="00BA3487" w:rsidRDefault="00BA3487" w:rsidP="00BA3487">
      <w:pPr>
        <w:pStyle w:val="Prrafodelista"/>
        <w:numPr>
          <w:ilvl w:val="0"/>
          <w:numId w:val="28"/>
        </w:numPr>
        <w:rPr>
          <w:lang w:val="es-419" w:eastAsia="es-CO"/>
        </w:rPr>
      </w:pPr>
      <w:r w:rsidRPr="00BA3487">
        <w:rPr>
          <w:b/>
          <w:bCs/>
          <w:lang w:val="es-419" w:eastAsia="es-CO"/>
        </w:rPr>
        <w:t>Agente de gestión</w:t>
      </w:r>
      <w:r w:rsidRPr="00BA3487">
        <w:rPr>
          <w:lang w:val="es-419" w:eastAsia="es-CO"/>
        </w:rPr>
        <w:t>. Representa el “</w:t>
      </w:r>
      <w:r w:rsidRPr="00BA3487">
        <w:rPr>
          <w:rStyle w:val="Extranjerismo"/>
          <w:lang w:val="es-419" w:eastAsia="es-CO"/>
        </w:rPr>
        <w:t>software</w:t>
      </w:r>
      <w:r w:rsidRPr="00BA3487">
        <w:rPr>
          <w:lang w:val="es-419" w:eastAsia="es-CO"/>
        </w:rPr>
        <w:t>” que se encuentra instalado en los equipos que se desean gestionar/monitorear. Estos mismos proporcionan la información que solicite el NMS, además este protocolo permite la gestión de forma remota.</w:t>
      </w:r>
    </w:p>
    <w:p w14:paraId="5F8E0CDD" w14:textId="32BEA0B5" w:rsidR="00BA3487" w:rsidRPr="00BA3487" w:rsidRDefault="00BA3487" w:rsidP="00BA3487">
      <w:pPr>
        <w:pStyle w:val="Prrafodelista"/>
        <w:numPr>
          <w:ilvl w:val="0"/>
          <w:numId w:val="28"/>
        </w:numPr>
        <w:rPr>
          <w:lang w:val="es-419" w:eastAsia="es-CO"/>
        </w:rPr>
      </w:pPr>
      <w:r w:rsidRPr="00BA3487">
        <w:rPr>
          <w:b/>
          <w:bCs/>
          <w:lang w:val="es-419" w:eastAsia="es-CO"/>
        </w:rPr>
        <w:t>NMS (</w:t>
      </w:r>
      <w:r>
        <w:rPr>
          <w:b/>
          <w:bCs/>
          <w:lang w:val="es-419" w:eastAsia="es-CO"/>
        </w:rPr>
        <w:t>“</w:t>
      </w:r>
      <w:r w:rsidRPr="00BA3487">
        <w:rPr>
          <w:rStyle w:val="Extranjerismo"/>
          <w:b/>
          <w:bCs/>
          <w:lang w:val="es-419" w:eastAsia="es-CO"/>
        </w:rPr>
        <w:t xml:space="preserve">Network Management </w:t>
      </w:r>
      <w:proofErr w:type="spellStart"/>
      <w:r w:rsidRPr="00BA3487">
        <w:rPr>
          <w:rStyle w:val="Extranjerismo"/>
          <w:b/>
          <w:bCs/>
          <w:lang w:val="es-419" w:eastAsia="es-CO"/>
        </w:rPr>
        <w:t>Station</w:t>
      </w:r>
      <w:proofErr w:type="spellEnd"/>
      <w:r>
        <w:rPr>
          <w:b/>
          <w:bCs/>
          <w:lang w:val="es-419" w:eastAsia="es-CO"/>
        </w:rPr>
        <w:t>”</w:t>
      </w:r>
      <w:r w:rsidRPr="00BA3487">
        <w:rPr>
          <w:b/>
          <w:bCs/>
          <w:lang w:val="es-419" w:eastAsia="es-CO"/>
        </w:rPr>
        <w:t>)</w:t>
      </w:r>
      <w:r w:rsidRPr="00BA3487">
        <w:rPr>
          <w:lang w:val="es-419" w:eastAsia="es-CO"/>
        </w:rPr>
        <w:t xml:space="preserve">. Representa la estación de gestión de la red, requiere </w:t>
      </w:r>
      <w:proofErr w:type="spellStart"/>
      <w:r w:rsidRPr="00BA3487">
        <w:rPr>
          <w:lang w:val="es-419" w:eastAsia="es-CO"/>
        </w:rPr>
        <w:t>Ia</w:t>
      </w:r>
      <w:proofErr w:type="spellEnd"/>
      <w:r w:rsidRPr="00BA3487">
        <w:rPr>
          <w:lang w:val="es-419" w:eastAsia="es-CO"/>
        </w:rPr>
        <w:t xml:space="preserve"> instalación de </w:t>
      </w:r>
      <w:r w:rsidR="00C32EAB">
        <w:rPr>
          <w:lang w:val="es-419" w:eastAsia="es-CO"/>
        </w:rPr>
        <w:t>“</w:t>
      </w:r>
      <w:r w:rsidRPr="00C32EAB">
        <w:rPr>
          <w:rStyle w:val="Extranjerismo"/>
          <w:lang w:val="es-419" w:eastAsia="es-CO"/>
        </w:rPr>
        <w:t>software</w:t>
      </w:r>
      <w:r w:rsidR="00C32EAB">
        <w:rPr>
          <w:lang w:val="es-419" w:eastAsia="es-CO"/>
        </w:rPr>
        <w:t>”</w:t>
      </w:r>
      <w:r w:rsidRPr="00BA3487">
        <w:rPr>
          <w:lang w:val="es-419" w:eastAsia="es-CO"/>
        </w:rPr>
        <w:t xml:space="preserve"> específico, que permita gestionar/monitorizar la red. Dentro del </w:t>
      </w:r>
      <w:r w:rsidR="00C32EAB">
        <w:rPr>
          <w:lang w:val="es-419" w:eastAsia="es-CO"/>
        </w:rPr>
        <w:t>“</w:t>
      </w:r>
      <w:r w:rsidRPr="00C32EAB">
        <w:rPr>
          <w:rStyle w:val="Extranjerismo"/>
          <w:lang w:val="es-419" w:eastAsia="es-CO"/>
        </w:rPr>
        <w:t>software</w:t>
      </w:r>
      <w:r w:rsidR="00C32EAB">
        <w:rPr>
          <w:lang w:val="es-419" w:eastAsia="es-CO"/>
        </w:rPr>
        <w:t>”</w:t>
      </w:r>
      <w:r w:rsidRPr="00BA3487">
        <w:rPr>
          <w:lang w:val="es-419" w:eastAsia="es-CO"/>
        </w:rPr>
        <w:t xml:space="preserve"> de gestión de </w:t>
      </w:r>
      <w:r w:rsidRPr="00BA3487">
        <w:rPr>
          <w:lang w:val="es-419" w:eastAsia="es-CO"/>
        </w:rPr>
        <w:lastRenderedPageBreak/>
        <w:t xml:space="preserve">SNMP se encuentra la </w:t>
      </w:r>
      <w:r w:rsidR="00C32EAB">
        <w:rPr>
          <w:lang w:val="es-419" w:eastAsia="es-CO"/>
        </w:rPr>
        <w:t>“</w:t>
      </w:r>
      <w:r w:rsidRPr="00C32EAB">
        <w:rPr>
          <w:rStyle w:val="Extranjerismo"/>
          <w:lang w:val="es-419" w:eastAsia="es-CO"/>
        </w:rPr>
        <w:t>suite</w:t>
      </w:r>
      <w:r w:rsidR="00C32EAB">
        <w:rPr>
          <w:lang w:val="es-419" w:eastAsia="es-CO"/>
        </w:rPr>
        <w:t>”</w:t>
      </w:r>
      <w:r w:rsidRPr="00BA3487">
        <w:rPr>
          <w:lang w:val="es-419" w:eastAsia="es-CO"/>
        </w:rPr>
        <w:t xml:space="preserve"> </w:t>
      </w:r>
      <w:r w:rsidRPr="00C32EAB">
        <w:rPr>
          <w:b/>
          <w:bCs/>
          <w:lang w:val="es-419" w:eastAsia="es-CO"/>
        </w:rPr>
        <w:t>Net-SNMP</w:t>
      </w:r>
      <w:r w:rsidRPr="00BA3487">
        <w:rPr>
          <w:lang w:val="es-419" w:eastAsia="es-CO"/>
        </w:rPr>
        <w:t xml:space="preserve"> que integra diversas aplicaciones de gestión de red, basadas en el protocolo SNMP.</w:t>
      </w:r>
    </w:p>
    <w:p w14:paraId="294566C9" w14:textId="52F56201" w:rsidR="00BA3487" w:rsidRPr="00BA3487" w:rsidRDefault="00BA3487" w:rsidP="00BA3487">
      <w:pPr>
        <w:rPr>
          <w:lang w:val="es-419" w:eastAsia="es-CO"/>
        </w:rPr>
      </w:pPr>
      <w:r w:rsidRPr="00BA3487">
        <w:rPr>
          <w:lang w:val="es-419" w:eastAsia="es-CO"/>
        </w:rPr>
        <w:t>El funcionamiento de los elementos del protocolo SNMP se basa en la estructura de datos normalizada, denominada MIB (</w:t>
      </w:r>
      <w:r w:rsidR="00B70A40">
        <w:rPr>
          <w:lang w:val="es-419" w:eastAsia="es-CO"/>
        </w:rPr>
        <w:t>“</w:t>
      </w:r>
      <w:r w:rsidRPr="00B70A40">
        <w:rPr>
          <w:rStyle w:val="Extranjerismo"/>
          <w:lang w:val="es-419" w:eastAsia="es-CO"/>
        </w:rPr>
        <w:t xml:space="preserve">Management </w:t>
      </w:r>
      <w:proofErr w:type="spellStart"/>
      <w:r w:rsidRPr="00B70A40">
        <w:rPr>
          <w:rStyle w:val="Extranjerismo"/>
          <w:lang w:val="es-419" w:eastAsia="es-CO"/>
        </w:rPr>
        <w:t>information</w:t>
      </w:r>
      <w:proofErr w:type="spellEnd"/>
      <w:r w:rsidRPr="00B70A40">
        <w:rPr>
          <w:rStyle w:val="Extranjerismo"/>
          <w:lang w:val="es-419" w:eastAsia="es-CO"/>
        </w:rPr>
        <w:t xml:space="preserve"> base</w:t>
      </w:r>
      <w:r w:rsidR="00B70A40">
        <w:rPr>
          <w:lang w:val="es-419" w:eastAsia="es-CO"/>
        </w:rPr>
        <w:t>”</w:t>
      </w:r>
      <w:r w:rsidRPr="00BA3487">
        <w:rPr>
          <w:lang w:val="es-419" w:eastAsia="es-CO"/>
        </w:rPr>
        <w:t>).</w:t>
      </w:r>
    </w:p>
    <w:p w14:paraId="183419CC" w14:textId="77777777" w:rsidR="00BA3487" w:rsidRPr="00BA3487" w:rsidRDefault="00BA3487" w:rsidP="00BA3487">
      <w:pPr>
        <w:rPr>
          <w:lang w:val="es-419" w:eastAsia="es-CO"/>
        </w:rPr>
      </w:pPr>
      <w:r w:rsidRPr="00BA3487">
        <w:rPr>
          <w:lang w:val="es-419" w:eastAsia="es-CO"/>
        </w:rPr>
        <w:t>Simplemente, es una base de información con los datos que se reciben de los dispositivos gestionados, llamados agentes. El intercambio de información entre el NMS y el agente de gestión se realiza a través del protocolo UDP en el nivel de transporte.</w:t>
      </w:r>
    </w:p>
    <w:p w14:paraId="01317663" w14:textId="51831F09" w:rsidR="00BA3487" w:rsidRPr="00BA3487" w:rsidRDefault="00BA3487" w:rsidP="00BA3487">
      <w:pPr>
        <w:rPr>
          <w:lang w:val="es-419" w:eastAsia="es-CO"/>
        </w:rPr>
      </w:pPr>
      <w:r w:rsidRPr="00BA3487">
        <w:rPr>
          <w:lang w:val="es-419" w:eastAsia="es-CO"/>
        </w:rPr>
        <w:t xml:space="preserve">Son tres las versiones del protocolo SNMP: </w:t>
      </w:r>
      <w:r w:rsidRPr="00B70A40">
        <w:rPr>
          <w:b/>
          <w:bCs/>
          <w:lang w:val="es-419" w:eastAsia="es-CO"/>
        </w:rPr>
        <w:t>SNMPv1</w:t>
      </w:r>
      <w:r w:rsidRPr="00BA3487">
        <w:rPr>
          <w:lang w:val="es-419" w:eastAsia="es-CO"/>
        </w:rPr>
        <w:t xml:space="preserve">, </w:t>
      </w:r>
      <w:r w:rsidRPr="00B70A40">
        <w:rPr>
          <w:b/>
          <w:bCs/>
          <w:lang w:val="es-419" w:eastAsia="es-CO"/>
        </w:rPr>
        <w:t>SNMPv2</w:t>
      </w:r>
      <w:r w:rsidRPr="00BA3487">
        <w:rPr>
          <w:lang w:val="es-419" w:eastAsia="es-CO"/>
        </w:rPr>
        <w:t xml:space="preserve">, y </w:t>
      </w:r>
      <w:r w:rsidRPr="00B70A40">
        <w:rPr>
          <w:b/>
          <w:bCs/>
          <w:lang w:val="es-419" w:eastAsia="es-CO"/>
        </w:rPr>
        <w:t>SNMPv3</w:t>
      </w:r>
      <w:r w:rsidRPr="00BA3487">
        <w:rPr>
          <w:lang w:val="es-419" w:eastAsia="es-CO"/>
        </w:rPr>
        <w:t>. Las versiones 1 y 2 no poseen mecanismo de cifrado de los mensajes SNMP. Si se desea proteger la información que se intercambia a fin de evitar posibles ataques, se debe usar la versión 3.</w:t>
      </w:r>
    </w:p>
    <w:p w14:paraId="6D5E2084" w14:textId="4A227C75" w:rsidR="00D672C1" w:rsidRDefault="00D672C1">
      <w:pPr>
        <w:spacing w:before="0" w:after="160" w:line="259" w:lineRule="auto"/>
        <w:ind w:firstLine="0"/>
      </w:pPr>
      <w:r>
        <w:br w:type="page"/>
      </w:r>
    </w:p>
    <w:p w14:paraId="427B7F23" w14:textId="3CD5D2D6" w:rsidR="00EE4C61" w:rsidRPr="00EE4C61" w:rsidRDefault="00EE4C61" w:rsidP="00B63204">
      <w:pPr>
        <w:pStyle w:val="Titulosgenerales"/>
      </w:pPr>
      <w:bookmarkStart w:id="23" w:name="_Toc149649531"/>
      <w:r w:rsidRPr="00EE4C61">
        <w:lastRenderedPageBreak/>
        <w:t>Síntesis</w:t>
      </w:r>
      <w:bookmarkEnd w:id="23"/>
      <w:r w:rsidRPr="00EE4C61">
        <w:t xml:space="preserve"> </w:t>
      </w:r>
    </w:p>
    <w:p w14:paraId="28A2E9E7" w14:textId="2E360599" w:rsidR="00723503" w:rsidRDefault="00584CCC" w:rsidP="00584CCC">
      <w:pPr>
        <w:rPr>
          <w:lang w:val="es-419" w:eastAsia="es-CO"/>
        </w:rPr>
      </w:pPr>
      <w:r w:rsidRPr="00584CCC">
        <w:rPr>
          <w:lang w:val="es-419" w:eastAsia="es-CO"/>
        </w:rPr>
        <w:t>Ha llegado al final de los contenidos de este componente formativo. En este punto, haga un análisis del mapa que se muestra enseguida y realice su propia síntesis de los temas, conceptos y elementos desarrollados. ¡</w:t>
      </w:r>
      <w:r w:rsidRPr="00584CCC">
        <w:rPr>
          <w:b/>
          <w:bCs/>
          <w:lang w:val="es-419" w:eastAsia="es-CO"/>
        </w:rPr>
        <w:t>Adelante</w:t>
      </w:r>
      <w:r w:rsidRPr="00584CCC">
        <w:rPr>
          <w:lang w:val="es-419" w:eastAsia="es-CO"/>
        </w:rPr>
        <w:t>!</w:t>
      </w:r>
    </w:p>
    <w:p w14:paraId="69819A84" w14:textId="2D6D9D87" w:rsidR="00C570EA" w:rsidRDefault="00C570EA" w:rsidP="00C570EA">
      <w:pPr>
        <w:ind w:firstLine="0"/>
        <w:jc w:val="center"/>
        <w:rPr>
          <w:lang w:val="es-419" w:eastAsia="es-CO"/>
        </w:rPr>
      </w:pPr>
      <w:r>
        <w:rPr>
          <w:noProof/>
          <w:lang w:val="es-419" w:eastAsia="es-CO"/>
        </w:rPr>
        <w:drawing>
          <wp:inline distT="0" distB="0" distL="0" distR="0" wp14:anchorId="32265B63" wp14:editId="00E3F7BF">
            <wp:extent cx="6332220" cy="2446655"/>
            <wp:effectExtent l="0" t="0" r="0" b="0"/>
            <wp:docPr id="2" name="Gráfico 2" descr="Mapa general de contenidos estudiados en el componente formativo. Tema principal: La verificación de dispositivos y redes, según políticas organizacionales. Temas integradores: verificación de la conectividad, verificación de dispositivos de cómputo y verificación de la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descr="Mapa general de contenidos estudiados en el componente formativo. Tema principal: La verificación de dispositivos y redes, según políticas organizacionales. Temas integradores: verificación de la conectividad, verificación de dispositivos de cómputo y verificación de la red."/>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6332220" cy="2446655"/>
                    </a:xfrm>
                    <a:prstGeom prst="rect">
                      <a:avLst/>
                    </a:prstGeom>
                  </pic:spPr>
                </pic:pic>
              </a:graphicData>
            </a:graphic>
          </wp:inline>
        </w:drawing>
      </w:r>
    </w:p>
    <w:p w14:paraId="6140FFE9" w14:textId="2881597D" w:rsidR="003C14DF" w:rsidRDefault="003C14DF" w:rsidP="003C14DF">
      <w:pPr>
        <w:rPr>
          <w:lang w:val="es-419" w:eastAsia="es-CO"/>
        </w:rPr>
      </w:pPr>
      <w:r>
        <w:rPr>
          <w:lang w:val="es-419" w:eastAsia="es-CO"/>
        </w:rPr>
        <w:t xml:space="preserve">Este esquema de contenidos, muestra cómo la verificación de dispositivos y redes, orienta hacia la apropiación </w:t>
      </w:r>
      <w:r>
        <w:rPr>
          <w:rFonts w:ascii="Calibri" w:hAnsi="Calibri"/>
          <w:color w:val="000000" w:themeColor="text1"/>
          <w:kern w:val="0"/>
          <w14:ligatures w14:val="none"/>
        </w:rPr>
        <w:t xml:space="preserve">de conceptos y habilidades para la </w:t>
      </w:r>
      <w:r w:rsidRPr="00D732EB">
        <w:rPr>
          <w:rFonts w:ascii="Calibri" w:hAnsi="Calibri"/>
          <w:color w:val="000000" w:themeColor="text1"/>
          <w:kern w:val="0"/>
          <w14:ligatures w14:val="none"/>
        </w:rPr>
        <w:t xml:space="preserve">inspección física y lógica de la red, parámetros, comandos, monitoreos de rendimiento, protocolos de prueba y demás acciones </w:t>
      </w:r>
      <w:r>
        <w:rPr>
          <w:rFonts w:ascii="Calibri" w:hAnsi="Calibri"/>
          <w:color w:val="000000" w:themeColor="text1"/>
          <w:kern w:val="0"/>
          <w14:ligatures w14:val="none"/>
        </w:rPr>
        <w:t>conexas al proceso.</w:t>
      </w:r>
    </w:p>
    <w:p w14:paraId="1D10F012" w14:textId="633003BC" w:rsidR="00CE2C4A" w:rsidRDefault="00EE4C61" w:rsidP="00653546">
      <w:pPr>
        <w:pStyle w:val="Titulosgenerales"/>
      </w:pPr>
      <w:bookmarkStart w:id="24" w:name="_Toc149649532"/>
      <w:r w:rsidRPr="00723503">
        <w:lastRenderedPageBreak/>
        <w:t>Material complementario</w:t>
      </w:r>
      <w:bookmarkEnd w:id="24"/>
    </w:p>
    <w:tbl>
      <w:tblPr>
        <w:tblStyle w:val="SENA"/>
        <w:tblW w:w="0" w:type="auto"/>
        <w:tblLayout w:type="fixed"/>
        <w:tblLook w:val="04A0" w:firstRow="1" w:lastRow="0" w:firstColumn="1" w:lastColumn="0" w:noHBand="0" w:noVBand="1"/>
      </w:tblPr>
      <w:tblGrid>
        <w:gridCol w:w="2263"/>
        <w:gridCol w:w="3261"/>
        <w:gridCol w:w="1701"/>
        <w:gridCol w:w="2737"/>
      </w:tblGrid>
      <w:tr w:rsidR="00825579" w14:paraId="0DCB2198" w14:textId="77777777" w:rsidTr="008C5A23">
        <w:trPr>
          <w:cnfStyle w:val="100000000000" w:firstRow="1" w:lastRow="0" w:firstColumn="0" w:lastColumn="0" w:oddVBand="0" w:evenVBand="0" w:oddHBand="0" w:evenHBand="0" w:firstRowFirstColumn="0" w:firstRowLastColumn="0" w:lastRowFirstColumn="0" w:lastRowLastColumn="0"/>
        </w:trPr>
        <w:tc>
          <w:tcPr>
            <w:tcW w:w="2263" w:type="dxa"/>
          </w:tcPr>
          <w:p w14:paraId="233BF18E" w14:textId="77777777" w:rsidR="00825579" w:rsidRDefault="00825579" w:rsidP="008C5A23">
            <w:pPr>
              <w:ind w:firstLine="0"/>
              <w:rPr>
                <w:lang w:val="es-419" w:eastAsia="es-CO"/>
              </w:rPr>
            </w:pPr>
            <w:r>
              <w:rPr>
                <w:lang w:val="es-419" w:eastAsia="es-CO"/>
              </w:rPr>
              <w:t>Tema</w:t>
            </w:r>
          </w:p>
        </w:tc>
        <w:tc>
          <w:tcPr>
            <w:tcW w:w="3261" w:type="dxa"/>
          </w:tcPr>
          <w:p w14:paraId="4DAEAAAE" w14:textId="77777777" w:rsidR="00825579" w:rsidRDefault="00825579" w:rsidP="008C5A23">
            <w:pPr>
              <w:ind w:firstLine="0"/>
              <w:rPr>
                <w:lang w:val="es-419" w:eastAsia="es-CO"/>
              </w:rPr>
            </w:pPr>
            <w:r>
              <w:rPr>
                <w:lang w:val="es-419" w:eastAsia="es-CO"/>
              </w:rPr>
              <w:t>Referencia</w:t>
            </w:r>
          </w:p>
        </w:tc>
        <w:tc>
          <w:tcPr>
            <w:tcW w:w="1701" w:type="dxa"/>
          </w:tcPr>
          <w:p w14:paraId="40D6A3BC" w14:textId="77777777" w:rsidR="00825579" w:rsidRDefault="00825579" w:rsidP="008C5A23">
            <w:pPr>
              <w:ind w:firstLine="0"/>
              <w:rPr>
                <w:lang w:val="es-419" w:eastAsia="es-CO"/>
              </w:rPr>
            </w:pPr>
            <w:r>
              <w:rPr>
                <w:lang w:val="es-419" w:eastAsia="es-CO"/>
              </w:rPr>
              <w:t>Tipo de material</w:t>
            </w:r>
          </w:p>
        </w:tc>
        <w:tc>
          <w:tcPr>
            <w:tcW w:w="2737" w:type="dxa"/>
          </w:tcPr>
          <w:p w14:paraId="05544AED" w14:textId="77777777" w:rsidR="00825579" w:rsidRDefault="00825579" w:rsidP="008C5A23">
            <w:pPr>
              <w:ind w:firstLine="0"/>
              <w:rPr>
                <w:lang w:val="es-419" w:eastAsia="es-CO"/>
              </w:rPr>
            </w:pPr>
            <w:r>
              <w:rPr>
                <w:lang w:val="es-419" w:eastAsia="es-CO"/>
              </w:rPr>
              <w:t>Enlace del recurso</w:t>
            </w:r>
          </w:p>
        </w:tc>
      </w:tr>
      <w:tr w:rsidR="00825579" w14:paraId="40D28D15" w14:textId="77777777" w:rsidTr="008C5A23">
        <w:trPr>
          <w:cnfStyle w:val="000000100000" w:firstRow="0" w:lastRow="0" w:firstColumn="0" w:lastColumn="0" w:oddVBand="0" w:evenVBand="0" w:oddHBand="1" w:evenHBand="0" w:firstRowFirstColumn="0" w:firstRowLastColumn="0" w:lastRowFirstColumn="0" w:lastRowLastColumn="0"/>
        </w:trPr>
        <w:tc>
          <w:tcPr>
            <w:tcW w:w="2263" w:type="dxa"/>
          </w:tcPr>
          <w:p w14:paraId="44D4803D" w14:textId="146D9F29" w:rsidR="00825579" w:rsidRDefault="00825579" w:rsidP="00825579">
            <w:pPr>
              <w:pStyle w:val="TextoTablas"/>
            </w:pPr>
            <w:r>
              <w:t>3.3</w:t>
            </w:r>
            <w:r w:rsidRPr="007C0668">
              <w:t xml:space="preserve">. </w:t>
            </w:r>
            <w:r>
              <w:t>Protocolos de prueba</w:t>
            </w:r>
          </w:p>
        </w:tc>
        <w:tc>
          <w:tcPr>
            <w:tcW w:w="3261" w:type="dxa"/>
          </w:tcPr>
          <w:p w14:paraId="27486A98" w14:textId="3151197F" w:rsidR="00825579" w:rsidRDefault="00825579" w:rsidP="00825579">
            <w:pPr>
              <w:pStyle w:val="TextoTablas"/>
            </w:pPr>
            <w:r w:rsidRPr="00932C4B">
              <w:t xml:space="preserve">Network </w:t>
            </w:r>
            <w:proofErr w:type="spellStart"/>
            <w:r w:rsidRPr="00932C4B">
              <w:t>Direction</w:t>
            </w:r>
            <w:proofErr w:type="spellEnd"/>
            <w:r w:rsidRPr="00932C4B">
              <w:t xml:space="preserve"> (2020). </w:t>
            </w:r>
            <w:proofErr w:type="spellStart"/>
            <w:r w:rsidRPr="00932C4B">
              <w:t>How</w:t>
            </w:r>
            <w:proofErr w:type="spellEnd"/>
            <w:r w:rsidRPr="00932C4B">
              <w:t xml:space="preserve"> SNMP Works | Network Fundamentals </w:t>
            </w:r>
            <w:proofErr w:type="spellStart"/>
            <w:r w:rsidRPr="00932C4B">
              <w:t>Part</w:t>
            </w:r>
            <w:proofErr w:type="spellEnd"/>
            <w:r w:rsidRPr="00932C4B">
              <w:t xml:space="preserve"> 24.</w:t>
            </w:r>
          </w:p>
        </w:tc>
        <w:tc>
          <w:tcPr>
            <w:tcW w:w="1701" w:type="dxa"/>
          </w:tcPr>
          <w:p w14:paraId="202E192B" w14:textId="0F4BDC88" w:rsidR="00825579" w:rsidRDefault="00825579" w:rsidP="00825579">
            <w:pPr>
              <w:pStyle w:val="TextoTablas"/>
            </w:pPr>
            <w:r w:rsidRPr="00932C4B">
              <w:t>Video</w:t>
            </w:r>
          </w:p>
        </w:tc>
        <w:tc>
          <w:tcPr>
            <w:tcW w:w="2737" w:type="dxa"/>
          </w:tcPr>
          <w:p w14:paraId="23885932" w14:textId="6C57F424" w:rsidR="00825579" w:rsidRDefault="00825579" w:rsidP="00825579">
            <w:pPr>
              <w:pStyle w:val="TextoTablas"/>
            </w:pPr>
            <w:hyperlink r:id="rId33" w:history="1">
              <w:r w:rsidRPr="00E60EEA">
                <w:rPr>
                  <w:rStyle w:val="Hipervnculo"/>
                </w:rPr>
                <w:t>https://www.youtube.com/watch?v=vWZefoGNk5g</w:t>
              </w:r>
            </w:hyperlink>
            <w:r>
              <w:t xml:space="preserve"> </w:t>
            </w:r>
          </w:p>
        </w:tc>
      </w:tr>
    </w:tbl>
    <w:p w14:paraId="70728160" w14:textId="77777777" w:rsidR="00B63204" w:rsidRDefault="00B63204" w:rsidP="00825579">
      <w:pPr>
        <w:ind w:firstLine="0"/>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25" w:name="_Toc149649533"/>
      <w:r>
        <w:lastRenderedPageBreak/>
        <w:t>Glosario</w:t>
      </w:r>
      <w:bookmarkEnd w:id="25"/>
    </w:p>
    <w:p w14:paraId="34E0F05B" w14:textId="65D50836" w:rsidR="00AD4877" w:rsidRPr="00AD4877" w:rsidRDefault="00AD4877" w:rsidP="00AD4877">
      <w:pPr>
        <w:rPr>
          <w:lang w:val="es-419" w:eastAsia="es-CO"/>
        </w:rPr>
      </w:pPr>
      <w:r w:rsidRPr="00AD4877">
        <w:rPr>
          <w:b/>
          <w:bCs/>
          <w:lang w:val="es-419" w:eastAsia="es-CO"/>
        </w:rPr>
        <w:t>“</w:t>
      </w:r>
      <w:proofErr w:type="spellStart"/>
      <w:r w:rsidRPr="00AD4877">
        <w:rPr>
          <w:rStyle w:val="Extranjerismo"/>
          <w:b/>
          <w:bCs/>
          <w:lang w:val="es-419" w:eastAsia="es-CO"/>
        </w:rPr>
        <w:t>Checksum</w:t>
      </w:r>
      <w:proofErr w:type="spellEnd"/>
      <w:r w:rsidRPr="00AD4877">
        <w:rPr>
          <w:b/>
          <w:bCs/>
          <w:lang w:val="es-419" w:eastAsia="es-CO"/>
        </w:rPr>
        <w:t>”:</w:t>
      </w:r>
      <w:r w:rsidRPr="00AD4877">
        <w:rPr>
          <w:lang w:val="es-419" w:eastAsia="es-CO"/>
        </w:rPr>
        <w:t xml:space="preserve"> detecta cambios inesperados en una cadena de datos, verificando su integridad.</w:t>
      </w:r>
    </w:p>
    <w:p w14:paraId="06A41502" w14:textId="77777777" w:rsidR="00AD4877" w:rsidRPr="00AD4877" w:rsidRDefault="00AD4877" w:rsidP="00AD4877">
      <w:pPr>
        <w:rPr>
          <w:lang w:val="es-419" w:eastAsia="es-CO"/>
        </w:rPr>
      </w:pPr>
      <w:r w:rsidRPr="00AD4877">
        <w:rPr>
          <w:b/>
          <w:bCs/>
          <w:lang w:val="es-419" w:eastAsia="es-CO"/>
        </w:rPr>
        <w:t>CPU</w:t>
      </w:r>
      <w:r w:rsidRPr="00AD4877">
        <w:rPr>
          <w:lang w:val="es-419" w:eastAsia="es-CO"/>
        </w:rPr>
        <w:t>: siglas que indican Unidad de Procesamiento Central, aquí se encuentran los componentes que permiten a los equipos electrónicos realizar el procesamiento de datos.</w:t>
      </w:r>
    </w:p>
    <w:p w14:paraId="24CC5D75" w14:textId="77777777" w:rsidR="00AD4877" w:rsidRPr="00AD4877" w:rsidRDefault="00AD4877" w:rsidP="00AD4877">
      <w:pPr>
        <w:rPr>
          <w:lang w:val="es-419" w:eastAsia="es-CO"/>
        </w:rPr>
      </w:pPr>
      <w:r w:rsidRPr="00AD4877">
        <w:rPr>
          <w:b/>
          <w:bCs/>
          <w:lang w:val="es-419" w:eastAsia="es-CO"/>
        </w:rPr>
        <w:t>SAI</w:t>
      </w:r>
      <w:r w:rsidRPr="00AD4877">
        <w:rPr>
          <w:lang w:val="es-419" w:eastAsia="es-CO"/>
        </w:rPr>
        <w:t>: sistema de alimentación ininterrumpida o también conocido como UPS son dispositivos que sirven para proporcionar una protección eléctrica.</w:t>
      </w:r>
    </w:p>
    <w:p w14:paraId="3F25EDA8" w14:textId="77777777" w:rsidR="00AD4877" w:rsidRPr="00AD4877" w:rsidRDefault="00AD4877" w:rsidP="00AD4877">
      <w:pPr>
        <w:rPr>
          <w:lang w:val="es-419" w:eastAsia="es-CO"/>
        </w:rPr>
      </w:pPr>
      <w:r w:rsidRPr="00AD4877">
        <w:rPr>
          <w:b/>
          <w:bCs/>
          <w:lang w:val="es-419" w:eastAsia="es-CO"/>
        </w:rPr>
        <w:t>UDP</w:t>
      </w:r>
      <w:r w:rsidRPr="00AD4877">
        <w:rPr>
          <w:lang w:val="es-419" w:eastAsia="es-CO"/>
        </w:rPr>
        <w:t>: es el protocolo de datagramas de usuario, permite la transmisión de datagramas en red.</w:t>
      </w:r>
    </w:p>
    <w:p w14:paraId="01EADEFC" w14:textId="77777777" w:rsidR="00AD4877" w:rsidRPr="00AD4877" w:rsidRDefault="00AD4877" w:rsidP="00AD4877">
      <w:pPr>
        <w:rPr>
          <w:lang w:val="es-419" w:eastAsia="es-CO"/>
        </w:rPr>
      </w:pPr>
      <w:r w:rsidRPr="00AD4877">
        <w:rPr>
          <w:b/>
          <w:bCs/>
          <w:lang w:val="es-419" w:eastAsia="es-CO"/>
        </w:rPr>
        <w:t>UNIX</w:t>
      </w:r>
      <w:r w:rsidRPr="00AD4877">
        <w:rPr>
          <w:lang w:val="es-419" w:eastAsia="es-CO"/>
        </w:rPr>
        <w:t>: sistema operativo multitarea y multiusuario. Los posteriores desarrollos de este sistema son Linux, MAC OS X, Android, iOS, entre otros.</w:t>
      </w:r>
    </w:p>
    <w:p w14:paraId="543DAC79" w14:textId="034441E4" w:rsidR="00B63204" w:rsidRDefault="00AD4877" w:rsidP="00AD4877">
      <w:pPr>
        <w:rPr>
          <w:lang w:val="es-419" w:eastAsia="es-CO"/>
        </w:rPr>
      </w:pPr>
      <w:r w:rsidRPr="00AD4877">
        <w:rPr>
          <w:b/>
          <w:bCs/>
          <w:lang w:val="es-419" w:eastAsia="es-CO"/>
        </w:rPr>
        <w:t>URL</w:t>
      </w:r>
      <w:r w:rsidRPr="00AD4877">
        <w:rPr>
          <w:lang w:val="es-419" w:eastAsia="es-CO"/>
        </w:rPr>
        <w:t>: localizador de recursos uniforme, es un identificador que se le asigna a los recursos disponibles en internet como páginas WEB, textos, fotos, videos, entre otros. La URL tiene su correspondencia con una dirección IP.</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26" w:name="_Toc149649534"/>
      <w:r>
        <w:lastRenderedPageBreak/>
        <w:t>Referencias bibliográficas</w:t>
      </w:r>
      <w:bookmarkEnd w:id="26"/>
      <w:r>
        <w:t xml:space="preserve"> </w:t>
      </w:r>
    </w:p>
    <w:p w14:paraId="295FBE7E" w14:textId="08FDFD8F" w:rsidR="00773A38" w:rsidRDefault="00B9733A" w:rsidP="00773A38">
      <w:r>
        <w:t xml:space="preserve"> </w:t>
      </w:r>
      <w:proofErr w:type="spellStart"/>
      <w:r w:rsidR="00773A38">
        <w:t>Ariganello</w:t>
      </w:r>
      <w:proofErr w:type="spellEnd"/>
      <w:r w:rsidR="00773A38">
        <w:t xml:space="preserve">, E. (2020). Redes cisco - Guía de estudio para la certificación CCNA 200-301. </w:t>
      </w:r>
      <w:proofErr w:type="spellStart"/>
      <w:r w:rsidR="00773A38">
        <w:t>alphaeditorialcloud</w:t>
      </w:r>
      <w:proofErr w:type="spellEnd"/>
      <w:r w:rsidR="00773A38">
        <w:t xml:space="preserve">. </w:t>
      </w:r>
      <w:hyperlink r:id="rId34" w:history="1">
        <w:r w:rsidR="00773A38" w:rsidRPr="00E60EEA">
          <w:rPr>
            <w:rStyle w:val="Hipervnculo"/>
          </w:rPr>
          <w:t>https://aprenderedes.com/wp-content/uploads/2020/04/CCNA-200-301-indice.pdf</w:t>
        </w:r>
      </w:hyperlink>
      <w:r w:rsidR="00773A38">
        <w:t xml:space="preserve">  </w:t>
      </w:r>
    </w:p>
    <w:p w14:paraId="591BA79C" w14:textId="1E52B9B1" w:rsidR="00773A38" w:rsidRDefault="00773A38" w:rsidP="00773A38">
      <w:r>
        <w:t xml:space="preserve">Castaño Ribes, R. J. (2013). Redes locales. Macmillan Iberia S.A. </w:t>
      </w:r>
      <w:hyperlink r:id="rId35" w:history="1">
        <w:r w:rsidRPr="00E60EEA">
          <w:rPr>
            <w:rStyle w:val="Hipervnculo"/>
          </w:rPr>
          <w:t>https://elibro-net.bdigital.sena.edu.co/es/ereader/senavirtual/43257?page=298</w:t>
        </w:r>
      </w:hyperlink>
      <w:r>
        <w:t xml:space="preserve"> </w:t>
      </w:r>
    </w:p>
    <w:p w14:paraId="71431600" w14:textId="14FA0296" w:rsidR="00B63204" w:rsidRDefault="00773A38" w:rsidP="00773A38">
      <w:pPr>
        <w:rPr>
          <w:lang w:val="es-419" w:eastAsia="es-CO"/>
        </w:rPr>
      </w:pPr>
      <w:r>
        <w:t>Valdivia, C. (2020). Sistemas informáticos y redes locales. Ediciones Paraninfo S.A.</w:t>
      </w:r>
    </w:p>
    <w:p w14:paraId="3CBA9700" w14:textId="77777777" w:rsidR="00B63204" w:rsidRDefault="00B63204" w:rsidP="00D16756">
      <w:pPr>
        <w:rPr>
          <w:lang w:val="es-419"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6AF86081" w14:textId="1A942DB7" w:rsidR="00B63204" w:rsidRDefault="00F36C9D" w:rsidP="005A52BB">
      <w:pPr>
        <w:pStyle w:val="Titulosgenerales"/>
      </w:pPr>
      <w:bookmarkStart w:id="27" w:name="_Toc149649535"/>
      <w:r>
        <w:lastRenderedPageBreak/>
        <w:t>Créditos</w:t>
      </w:r>
      <w:bookmarkEnd w:id="27"/>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5B611D"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60D66F36" w:rsidR="005B611D" w:rsidRPr="005B611D" w:rsidRDefault="005B611D" w:rsidP="005B611D">
            <w:pPr>
              <w:pStyle w:val="TextoTablas"/>
              <w:rPr>
                <w:rFonts w:asciiTheme="minorHAnsi" w:hAnsiTheme="minorHAnsi" w:cstheme="minorHAnsi"/>
                <w:szCs w:val="24"/>
              </w:rPr>
            </w:pPr>
            <w:r w:rsidRPr="005B611D">
              <w:rPr>
                <w:rFonts w:asciiTheme="minorHAnsi" w:eastAsia="Arial" w:hAnsiTheme="minorHAnsi" w:cstheme="minorHAnsi"/>
                <w:szCs w:val="24"/>
              </w:rPr>
              <w:t>Claudia Patricia Aristizábal</w:t>
            </w:r>
          </w:p>
        </w:tc>
        <w:tc>
          <w:tcPr>
            <w:tcW w:w="3261" w:type="dxa"/>
          </w:tcPr>
          <w:p w14:paraId="494638E9" w14:textId="1D7561D5" w:rsidR="005B611D" w:rsidRPr="005B611D" w:rsidRDefault="005B611D" w:rsidP="005B611D">
            <w:pPr>
              <w:pStyle w:val="TextoTablas"/>
              <w:rPr>
                <w:rFonts w:asciiTheme="minorHAnsi" w:hAnsiTheme="minorHAnsi" w:cstheme="minorHAnsi"/>
                <w:szCs w:val="24"/>
              </w:rPr>
            </w:pPr>
            <w:r w:rsidRPr="005B611D">
              <w:rPr>
                <w:rFonts w:asciiTheme="minorHAnsi" w:eastAsia="Arial" w:hAnsiTheme="minorHAnsi" w:cstheme="minorHAnsi"/>
                <w:szCs w:val="24"/>
              </w:rPr>
              <w:t>Líder del Ecosistema</w:t>
            </w:r>
          </w:p>
        </w:tc>
        <w:tc>
          <w:tcPr>
            <w:tcW w:w="3969" w:type="dxa"/>
          </w:tcPr>
          <w:p w14:paraId="26021717" w14:textId="3B36DB7B" w:rsidR="005B611D" w:rsidRPr="005B611D" w:rsidRDefault="005B611D" w:rsidP="005B611D">
            <w:pPr>
              <w:pStyle w:val="TextoTablas"/>
              <w:rPr>
                <w:rFonts w:asciiTheme="minorHAnsi" w:hAnsiTheme="minorHAnsi" w:cstheme="minorHAnsi"/>
                <w:szCs w:val="24"/>
              </w:rPr>
            </w:pPr>
            <w:r w:rsidRPr="005B611D">
              <w:rPr>
                <w:rFonts w:asciiTheme="minorHAnsi" w:eastAsia="Arial" w:hAnsiTheme="minorHAnsi" w:cstheme="minorHAnsi"/>
                <w:szCs w:val="24"/>
              </w:rPr>
              <w:t>Dirección General</w:t>
            </w:r>
          </w:p>
        </w:tc>
      </w:tr>
      <w:tr w:rsidR="005B611D" w14:paraId="2E62ACF7" w14:textId="77777777" w:rsidTr="004554CA">
        <w:tc>
          <w:tcPr>
            <w:tcW w:w="2830" w:type="dxa"/>
          </w:tcPr>
          <w:p w14:paraId="11C6E15E" w14:textId="428ED2E1" w:rsidR="005B611D" w:rsidRPr="005B611D" w:rsidRDefault="005B611D" w:rsidP="005B611D">
            <w:pPr>
              <w:pStyle w:val="TextoTablas"/>
              <w:rPr>
                <w:rFonts w:asciiTheme="minorHAnsi" w:hAnsiTheme="minorHAnsi" w:cstheme="minorHAnsi"/>
                <w:szCs w:val="24"/>
              </w:rPr>
            </w:pPr>
            <w:r w:rsidRPr="005B611D">
              <w:rPr>
                <w:rFonts w:asciiTheme="minorHAnsi" w:eastAsia="Arial" w:hAnsiTheme="minorHAnsi" w:cstheme="minorHAnsi"/>
                <w:szCs w:val="24"/>
              </w:rPr>
              <w:t>Rafael Neftalí Lizcano Reyes</w:t>
            </w:r>
          </w:p>
        </w:tc>
        <w:tc>
          <w:tcPr>
            <w:tcW w:w="3261" w:type="dxa"/>
          </w:tcPr>
          <w:p w14:paraId="15C0928A" w14:textId="7C3CC95E" w:rsidR="005B611D" w:rsidRPr="005B611D" w:rsidRDefault="005B611D" w:rsidP="005B611D">
            <w:pPr>
              <w:pStyle w:val="TextoTablas"/>
              <w:rPr>
                <w:rFonts w:asciiTheme="minorHAnsi" w:hAnsiTheme="minorHAnsi" w:cstheme="minorHAnsi"/>
                <w:szCs w:val="24"/>
              </w:rPr>
            </w:pPr>
            <w:r w:rsidRPr="005B611D">
              <w:rPr>
                <w:rFonts w:asciiTheme="minorHAnsi" w:eastAsia="Arial" w:hAnsiTheme="minorHAnsi" w:cstheme="minorHAnsi"/>
                <w:szCs w:val="24"/>
              </w:rPr>
              <w:t>Responsable de Línea de Producción</w:t>
            </w:r>
            <w:r w:rsidRPr="005B611D">
              <w:rPr>
                <w:rFonts w:asciiTheme="minorHAnsi" w:hAnsiTheme="minorHAnsi" w:cstheme="minorHAnsi"/>
                <w:szCs w:val="24"/>
              </w:rPr>
              <w:tab/>
            </w:r>
          </w:p>
        </w:tc>
        <w:tc>
          <w:tcPr>
            <w:tcW w:w="3969" w:type="dxa"/>
          </w:tcPr>
          <w:p w14:paraId="17C2853D" w14:textId="43060DDD" w:rsidR="005B611D" w:rsidRPr="005B611D" w:rsidRDefault="005B611D" w:rsidP="005B611D">
            <w:pPr>
              <w:pStyle w:val="TextoTablas"/>
              <w:rPr>
                <w:rFonts w:asciiTheme="minorHAnsi" w:hAnsiTheme="minorHAnsi" w:cstheme="minorHAnsi"/>
                <w:szCs w:val="24"/>
              </w:rPr>
            </w:pPr>
            <w:r w:rsidRPr="005B611D">
              <w:rPr>
                <w:rFonts w:asciiTheme="minorHAnsi" w:eastAsia="Arial" w:hAnsiTheme="minorHAnsi" w:cstheme="minorHAnsi"/>
                <w:szCs w:val="24"/>
              </w:rPr>
              <w:t>Centro Industrial del Diseño y la Manufactura - Regional Santander</w:t>
            </w:r>
          </w:p>
        </w:tc>
      </w:tr>
      <w:tr w:rsidR="00A435EA"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5847E514" w:rsidR="00A435EA" w:rsidRPr="00A435EA" w:rsidRDefault="00A435EA" w:rsidP="00A435EA">
            <w:pPr>
              <w:pStyle w:val="TextoTablas"/>
              <w:rPr>
                <w:rFonts w:asciiTheme="minorHAnsi" w:hAnsiTheme="minorHAnsi" w:cstheme="minorHAnsi"/>
                <w:szCs w:val="24"/>
              </w:rPr>
            </w:pPr>
            <w:r w:rsidRPr="00A435EA">
              <w:rPr>
                <w:rStyle w:val="normaltextrun"/>
                <w:rFonts w:asciiTheme="minorHAnsi" w:hAnsiTheme="minorHAnsi" w:cstheme="minorHAnsi"/>
                <w:szCs w:val="24"/>
              </w:rPr>
              <w:t>Carlos Mauricio Tovar Artunduaga</w:t>
            </w:r>
            <w:r w:rsidRPr="00A435EA">
              <w:rPr>
                <w:rStyle w:val="eop"/>
                <w:rFonts w:asciiTheme="minorHAnsi" w:hAnsiTheme="minorHAnsi" w:cstheme="minorHAnsi"/>
                <w:szCs w:val="24"/>
              </w:rPr>
              <w:t> </w:t>
            </w:r>
          </w:p>
        </w:tc>
        <w:tc>
          <w:tcPr>
            <w:tcW w:w="3261" w:type="dxa"/>
          </w:tcPr>
          <w:p w14:paraId="7BB9A540" w14:textId="679D0327" w:rsidR="00A435EA" w:rsidRPr="00A435EA" w:rsidRDefault="00A435EA" w:rsidP="00A435EA">
            <w:pPr>
              <w:pStyle w:val="TextoTablas"/>
              <w:rPr>
                <w:rFonts w:asciiTheme="minorHAnsi" w:hAnsiTheme="minorHAnsi" w:cstheme="minorHAnsi"/>
                <w:szCs w:val="24"/>
              </w:rPr>
            </w:pPr>
            <w:r w:rsidRPr="00A435EA">
              <w:rPr>
                <w:rStyle w:val="normaltextrun"/>
                <w:rFonts w:asciiTheme="minorHAnsi" w:hAnsiTheme="minorHAnsi" w:cstheme="minorHAnsi"/>
                <w:szCs w:val="24"/>
              </w:rPr>
              <w:t xml:space="preserve">Experto </w:t>
            </w:r>
            <w:r w:rsidR="00586277">
              <w:rPr>
                <w:rStyle w:val="normaltextrun"/>
                <w:rFonts w:asciiTheme="minorHAnsi" w:hAnsiTheme="minorHAnsi" w:cstheme="minorHAnsi"/>
                <w:szCs w:val="24"/>
              </w:rPr>
              <w:t>T</w:t>
            </w:r>
            <w:r w:rsidRPr="00A435EA">
              <w:rPr>
                <w:rStyle w:val="normaltextrun"/>
                <w:rFonts w:asciiTheme="minorHAnsi" w:hAnsiTheme="minorHAnsi" w:cstheme="minorHAnsi"/>
                <w:szCs w:val="24"/>
              </w:rPr>
              <w:t>emático</w:t>
            </w:r>
            <w:r w:rsidRPr="00A435EA">
              <w:rPr>
                <w:rStyle w:val="eop"/>
                <w:rFonts w:asciiTheme="minorHAnsi" w:hAnsiTheme="minorHAnsi" w:cstheme="minorHAnsi"/>
                <w:szCs w:val="24"/>
              </w:rPr>
              <w:t> </w:t>
            </w:r>
          </w:p>
        </w:tc>
        <w:tc>
          <w:tcPr>
            <w:tcW w:w="3969" w:type="dxa"/>
          </w:tcPr>
          <w:p w14:paraId="095BA1AF" w14:textId="77777777" w:rsidR="00A435EA" w:rsidRPr="00A435EA" w:rsidRDefault="00A435EA" w:rsidP="00A435EA">
            <w:pPr>
              <w:pStyle w:val="paragraph"/>
              <w:spacing w:before="0" w:beforeAutospacing="0" w:after="0" w:afterAutospacing="0"/>
              <w:textAlignment w:val="baseline"/>
              <w:divId w:val="2117752382"/>
              <w:rPr>
                <w:rFonts w:asciiTheme="minorHAnsi" w:hAnsiTheme="minorHAnsi" w:cstheme="minorHAnsi"/>
              </w:rPr>
            </w:pPr>
            <w:r w:rsidRPr="00A435EA">
              <w:rPr>
                <w:rStyle w:val="normaltextrun"/>
                <w:rFonts w:asciiTheme="minorHAnsi" w:eastAsiaTheme="majorEastAsia" w:hAnsiTheme="minorHAnsi" w:cstheme="minorHAnsi"/>
              </w:rPr>
              <w:t>Centro de Servicios y Gestión Empresarial.</w:t>
            </w:r>
            <w:r w:rsidRPr="00A435EA">
              <w:rPr>
                <w:rStyle w:val="eop"/>
                <w:rFonts w:asciiTheme="minorHAnsi" w:eastAsiaTheme="majorEastAsia" w:hAnsiTheme="minorHAnsi" w:cstheme="minorHAnsi"/>
              </w:rPr>
              <w:t> </w:t>
            </w:r>
          </w:p>
          <w:p w14:paraId="1C05866F" w14:textId="1B5662EF" w:rsidR="00A435EA" w:rsidRPr="00A435EA" w:rsidRDefault="00A435EA" w:rsidP="00A435EA">
            <w:pPr>
              <w:pStyle w:val="TextoTablas"/>
              <w:rPr>
                <w:rFonts w:asciiTheme="minorHAnsi" w:hAnsiTheme="minorHAnsi" w:cstheme="minorHAnsi"/>
                <w:szCs w:val="24"/>
              </w:rPr>
            </w:pPr>
            <w:r w:rsidRPr="00A435EA">
              <w:rPr>
                <w:rStyle w:val="normaltextrun"/>
                <w:rFonts w:asciiTheme="minorHAnsi" w:hAnsiTheme="minorHAnsi" w:cstheme="minorHAnsi"/>
                <w:szCs w:val="24"/>
              </w:rPr>
              <w:t>Regional Antioquia.</w:t>
            </w:r>
            <w:r w:rsidRPr="00A435EA">
              <w:rPr>
                <w:rStyle w:val="eop"/>
                <w:rFonts w:asciiTheme="minorHAnsi" w:hAnsiTheme="minorHAnsi" w:cstheme="minorHAnsi"/>
                <w:szCs w:val="24"/>
              </w:rPr>
              <w:t> </w:t>
            </w:r>
          </w:p>
        </w:tc>
      </w:tr>
      <w:tr w:rsidR="00A435EA" w14:paraId="34080B41" w14:textId="77777777" w:rsidTr="004554CA">
        <w:tc>
          <w:tcPr>
            <w:tcW w:w="2830" w:type="dxa"/>
          </w:tcPr>
          <w:p w14:paraId="4EF8DEC6" w14:textId="5C1E32AE" w:rsidR="00A435EA" w:rsidRPr="00A435EA" w:rsidRDefault="00A435EA" w:rsidP="00A435EA">
            <w:pPr>
              <w:pStyle w:val="TextoTablas"/>
              <w:rPr>
                <w:rFonts w:asciiTheme="minorHAnsi" w:hAnsiTheme="minorHAnsi" w:cstheme="minorHAnsi"/>
                <w:szCs w:val="24"/>
              </w:rPr>
            </w:pPr>
            <w:r w:rsidRPr="00A435EA">
              <w:rPr>
                <w:rStyle w:val="normaltextrun"/>
                <w:rFonts w:asciiTheme="minorHAnsi" w:hAnsiTheme="minorHAnsi" w:cstheme="minorHAnsi"/>
                <w:szCs w:val="24"/>
              </w:rPr>
              <w:t>Jorge Eliécer Loaiza Muñoz</w:t>
            </w:r>
            <w:r w:rsidRPr="00A435EA">
              <w:rPr>
                <w:rStyle w:val="eop"/>
                <w:rFonts w:asciiTheme="minorHAnsi" w:hAnsiTheme="minorHAnsi" w:cstheme="minorHAnsi"/>
                <w:szCs w:val="24"/>
              </w:rPr>
              <w:t> </w:t>
            </w:r>
          </w:p>
        </w:tc>
        <w:tc>
          <w:tcPr>
            <w:tcW w:w="3261" w:type="dxa"/>
          </w:tcPr>
          <w:p w14:paraId="3C872D58" w14:textId="3A96D9D4" w:rsidR="00A435EA" w:rsidRPr="00A435EA" w:rsidRDefault="00A435EA" w:rsidP="00A435EA">
            <w:pPr>
              <w:pStyle w:val="TextoTablas"/>
              <w:rPr>
                <w:rFonts w:asciiTheme="minorHAnsi" w:hAnsiTheme="minorHAnsi" w:cstheme="minorHAnsi"/>
                <w:szCs w:val="24"/>
              </w:rPr>
            </w:pPr>
            <w:r w:rsidRPr="00A435EA">
              <w:rPr>
                <w:rStyle w:val="normaltextrun"/>
                <w:rFonts w:asciiTheme="minorHAnsi" w:hAnsiTheme="minorHAnsi" w:cstheme="minorHAnsi"/>
                <w:szCs w:val="24"/>
              </w:rPr>
              <w:t xml:space="preserve">Experto </w:t>
            </w:r>
            <w:r w:rsidR="00586277">
              <w:rPr>
                <w:rStyle w:val="normaltextrun"/>
                <w:rFonts w:asciiTheme="minorHAnsi" w:hAnsiTheme="minorHAnsi" w:cstheme="minorHAnsi"/>
                <w:szCs w:val="24"/>
              </w:rPr>
              <w:t>T</w:t>
            </w:r>
            <w:r w:rsidRPr="00A435EA">
              <w:rPr>
                <w:rStyle w:val="normaltextrun"/>
                <w:rFonts w:asciiTheme="minorHAnsi" w:hAnsiTheme="minorHAnsi" w:cstheme="minorHAnsi"/>
                <w:szCs w:val="24"/>
              </w:rPr>
              <w:t>emático</w:t>
            </w:r>
            <w:r w:rsidRPr="00A435EA">
              <w:rPr>
                <w:rStyle w:val="eop"/>
                <w:rFonts w:asciiTheme="minorHAnsi" w:hAnsiTheme="minorHAnsi" w:cstheme="minorHAnsi"/>
                <w:szCs w:val="24"/>
              </w:rPr>
              <w:t> </w:t>
            </w:r>
          </w:p>
        </w:tc>
        <w:tc>
          <w:tcPr>
            <w:tcW w:w="3969" w:type="dxa"/>
          </w:tcPr>
          <w:p w14:paraId="2D1CB298" w14:textId="77777777" w:rsidR="00A435EA" w:rsidRPr="00A435EA" w:rsidRDefault="00A435EA" w:rsidP="00A435EA">
            <w:pPr>
              <w:pStyle w:val="paragraph"/>
              <w:spacing w:before="0" w:beforeAutospacing="0" w:after="0" w:afterAutospacing="0"/>
              <w:textAlignment w:val="baseline"/>
              <w:divId w:val="34157085"/>
              <w:rPr>
                <w:rFonts w:asciiTheme="minorHAnsi" w:hAnsiTheme="minorHAnsi" w:cstheme="minorHAnsi"/>
              </w:rPr>
            </w:pPr>
            <w:r w:rsidRPr="00A435EA">
              <w:rPr>
                <w:rStyle w:val="normaltextrun"/>
                <w:rFonts w:asciiTheme="minorHAnsi" w:eastAsiaTheme="majorEastAsia" w:hAnsiTheme="minorHAnsi" w:cstheme="minorHAnsi"/>
              </w:rPr>
              <w:t>Centro de Diseño e innovación tecnológica industrial.</w:t>
            </w:r>
            <w:r w:rsidRPr="00A435EA">
              <w:rPr>
                <w:rStyle w:val="eop"/>
                <w:rFonts w:asciiTheme="minorHAnsi" w:eastAsiaTheme="majorEastAsia" w:hAnsiTheme="minorHAnsi" w:cstheme="minorHAnsi"/>
              </w:rPr>
              <w:t> </w:t>
            </w:r>
          </w:p>
          <w:p w14:paraId="28E35386" w14:textId="40FC3242" w:rsidR="00A435EA" w:rsidRPr="00A435EA" w:rsidRDefault="00A435EA" w:rsidP="00A435EA">
            <w:pPr>
              <w:pStyle w:val="TextoTablas"/>
              <w:rPr>
                <w:rFonts w:asciiTheme="minorHAnsi" w:hAnsiTheme="minorHAnsi" w:cstheme="minorHAnsi"/>
                <w:szCs w:val="24"/>
              </w:rPr>
            </w:pPr>
            <w:r w:rsidRPr="00A435EA">
              <w:rPr>
                <w:rStyle w:val="normaltextrun"/>
                <w:rFonts w:asciiTheme="minorHAnsi" w:hAnsiTheme="minorHAnsi" w:cstheme="minorHAnsi"/>
                <w:szCs w:val="24"/>
              </w:rPr>
              <w:t>Regional Antioquia.</w:t>
            </w:r>
            <w:r w:rsidRPr="00A435EA">
              <w:rPr>
                <w:rStyle w:val="eop"/>
                <w:rFonts w:asciiTheme="minorHAnsi" w:hAnsiTheme="minorHAnsi" w:cstheme="minorHAnsi"/>
                <w:szCs w:val="24"/>
              </w:rPr>
              <w:t> </w:t>
            </w:r>
          </w:p>
        </w:tc>
      </w:tr>
      <w:tr w:rsidR="00A435EA"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2620DAEE" w:rsidR="00A435EA" w:rsidRPr="00A435EA" w:rsidRDefault="00A435EA" w:rsidP="00A435EA">
            <w:pPr>
              <w:pStyle w:val="TextoTablas"/>
              <w:rPr>
                <w:rFonts w:asciiTheme="minorHAnsi" w:hAnsiTheme="minorHAnsi" w:cstheme="minorHAnsi"/>
                <w:szCs w:val="24"/>
              </w:rPr>
            </w:pPr>
            <w:r w:rsidRPr="00A435EA">
              <w:rPr>
                <w:rStyle w:val="normaltextrun"/>
                <w:rFonts w:asciiTheme="minorHAnsi" w:hAnsiTheme="minorHAnsi" w:cstheme="minorHAnsi"/>
                <w:szCs w:val="24"/>
              </w:rPr>
              <w:t>Cinthia Rocío Trejos Chacón</w:t>
            </w:r>
            <w:r w:rsidRPr="00A435EA">
              <w:rPr>
                <w:rStyle w:val="eop"/>
                <w:rFonts w:asciiTheme="minorHAnsi" w:hAnsiTheme="minorHAnsi" w:cstheme="minorHAnsi"/>
                <w:szCs w:val="24"/>
              </w:rPr>
              <w:t> </w:t>
            </w:r>
          </w:p>
        </w:tc>
        <w:tc>
          <w:tcPr>
            <w:tcW w:w="3261" w:type="dxa"/>
          </w:tcPr>
          <w:p w14:paraId="1F51BEF4" w14:textId="5FB5E7A4" w:rsidR="00A435EA" w:rsidRPr="00A435EA" w:rsidRDefault="00A435EA" w:rsidP="00A435EA">
            <w:pPr>
              <w:pStyle w:val="TextoTablas"/>
              <w:rPr>
                <w:rFonts w:asciiTheme="minorHAnsi" w:hAnsiTheme="minorHAnsi" w:cstheme="minorHAnsi"/>
                <w:szCs w:val="24"/>
              </w:rPr>
            </w:pPr>
            <w:r w:rsidRPr="00A435EA">
              <w:rPr>
                <w:rStyle w:val="normaltextrun"/>
                <w:rFonts w:asciiTheme="minorHAnsi" w:hAnsiTheme="minorHAnsi" w:cstheme="minorHAnsi"/>
                <w:szCs w:val="24"/>
              </w:rPr>
              <w:t xml:space="preserve">Experta </w:t>
            </w:r>
            <w:r w:rsidR="00586277">
              <w:rPr>
                <w:rStyle w:val="normaltextrun"/>
                <w:rFonts w:asciiTheme="minorHAnsi" w:hAnsiTheme="minorHAnsi" w:cstheme="minorHAnsi"/>
                <w:szCs w:val="24"/>
              </w:rPr>
              <w:t>T</w:t>
            </w:r>
            <w:r w:rsidRPr="00A435EA">
              <w:rPr>
                <w:rStyle w:val="normaltextrun"/>
                <w:rFonts w:asciiTheme="minorHAnsi" w:hAnsiTheme="minorHAnsi" w:cstheme="minorHAnsi"/>
                <w:szCs w:val="24"/>
              </w:rPr>
              <w:t>emática</w:t>
            </w:r>
            <w:r w:rsidRPr="00A435EA">
              <w:rPr>
                <w:rStyle w:val="eop"/>
                <w:rFonts w:asciiTheme="minorHAnsi" w:hAnsiTheme="minorHAnsi" w:cstheme="minorHAnsi"/>
                <w:szCs w:val="24"/>
              </w:rPr>
              <w:t> </w:t>
            </w:r>
          </w:p>
        </w:tc>
        <w:tc>
          <w:tcPr>
            <w:tcW w:w="3969" w:type="dxa"/>
          </w:tcPr>
          <w:p w14:paraId="1E175D13" w14:textId="036FB7C8" w:rsidR="00A435EA" w:rsidRPr="00A435EA" w:rsidRDefault="00A435EA" w:rsidP="00A435EA">
            <w:pPr>
              <w:pStyle w:val="TextoTablas"/>
              <w:rPr>
                <w:rFonts w:asciiTheme="minorHAnsi" w:hAnsiTheme="minorHAnsi" w:cstheme="minorHAnsi"/>
                <w:szCs w:val="24"/>
              </w:rPr>
            </w:pPr>
            <w:r w:rsidRPr="00A435EA">
              <w:rPr>
                <w:rStyle w:val="normaltextrun"/>
                <w:rFonts w:asciiTheme="minorHAnsi" w:hAnsiTheme="minorHAnsi" w:cstheme="minorHAnsi"/>
                <w:szCs w:val="24"/>
              </w:rPr>
              <w:t>Centro de la Industria, la empresa y los servicios. Regional Norte de Santander.</w:t>
            </w:r>
            <w:r w:rsidRPr="00A435EA">
              <w:rPr>
                <w:rStyle w:val="eop"/>
                <w:rFonts w:asciiTheme="minorHAnsi" w:hAnsiTheme="minorHAnsi" w:cstheme="minorHAnsi"/>
                <w:szCs w:val="24"/>
              </w:rPr>
              <w:t> </w:t>
            </w:r>
          </w:p>
        </w:tc>
      </w:tr>
      <w:tr w:rsidR="00A435EA" w14:paraId="4D85BAE3" w14:textId="77777777" w:rsidTr="004554CA">
        <w:tc>
          <w:tcPr>
            <w:tcW w:w="2830" w:type="dxa"/>
          </w:tcPr>
          <w:p w14:paraId="6086C849" w14:textId="6FEA27CE" w:rsidR="00A435EA" w:rsidRPr="00A435EA" w:rsidRDefault="00A435EA" w:rsidP="00A435EA">
            <w:pPr>
              <w:pStyle w:val="TextoTablas"/>
              <w:rPr>
                <w:rFonts w:asciiTheme="minorHAnsi" w:hAnsiTheme="minorHAnsi" w:cstheme="minorHAnsi"/>
                <w:szCs w:val="24"/>
              </w:rPr>
            </w:pPr>
            <w:r w:rsidRPr="00A435EA">
              <w:rPr>
                <w:rStyle w:val="normaltextrun"/>
                <w:rFonts w:asciiTheme="minorHAnsi" w:hAnsiTheme="minorHAnsi" w:cstheme="minorHAnsi"/>
                <w:szCs w:val="24"/>
              </w:rPr>
              <w:t>Fabián Leonardo Correa Díaz</w:t>
            </w:r>
            <w:r w:rsidRPr="00A435EA">
              <w:rPr>
                <w:rStyle w:val="eop"/>
                <w:rFonts w:asciiTheme="minorHAnsi" w:hAnsiTheme="minorHAnsi" w:cstheme="minorHAnsi"/>
                <w:szCs w:val="24"/>
              </w:rPr>
              <w:t> </w:t>
            </w:r>
          </w:p>
        </w:tc>
        <w:tc>
          <w:tcPr>
            <w:tcW w:w="3261" w:type="dxa"/>
          </w:tcPr>
          <w:p w14:paraId="2DBE89D0" w14:textId="0505F3DD" w:rsidR="00A435EA" w:rsidRPr="00A435EA" w:rsidRDefault="00A435EA" w:rsidP="00A435EA">
            <w:pPr>
              <w:pStyle w:val="TextoTablas"/>
              <w:rPr>
                <w:rFonts w:asciiTheme="minorHAnsi" w:hAnsiTheme="minorHAnsi" w:cstheme="minorHAnsi"/>
                <w:szCs w:val="24"/>
              </w:rPr>
            </w:pPr>
            <w:r w:rsidRPr="00A435EA">
              <w:rPr>
                <w:rStyle w:val="normaltextrun"/>
                <w:rFonts w:asciiTheme="minorHAnsi" w:hAnsiTheme="minorHAnsi" w:cstheme="minorHAnsi"/>
                <w:szCs w:val="24"/>
              </w:rPr>
              <w:t>Diseñador Instruccional</w:t>
            </w:r>
            <w:r w:rsidRPr="00A435EA">
              <w:rPr>
                <w:rStyle w:val="eop"/>
                <w:rFonts w:asciiTheme="minorHAnsi" w:hAnsiTheme="minorHAnsi" w:cstheme="minorHAnsi"/>
                <w:szCs w:val="24"/>
              </w:rPr>
              <w:t> </w:t>
            </w:r>
          </w:p>
        </w:tc>
        <w:tc>
          <w:tcPr>
            <w:tcW w:w="3969" w:type="dxa"/>
          </w:tcPr>
          <w:p w14:paraId="01B9BC9E" w14:textId="506919A9" w:rsidR="00A435EA" w:rsidRPr="00A435EA" w:rsidRDefault="00A435EA" w:rsidP="00A435EA">
            <w:pPr>
              <w:pStyle w:val="TextoTablas"/>
              <w:rPr>
                <w:rFonts w:asciiTheme="minorHAnsi" w:hAnsiTheme="minorHAnsi" w:cstheme="minorHAnsi"/>
                <w:szCs w:val="24"/>
              </w:rPr>
            </w:pPr>
            <w:r w:rsidRPr="00A435EA">
              <w:rPr>
                <w:rStyle w:val="normaltextrun"/>
                <w:rFonts w:asciiTheme="minorHAnsi" w:hAnsiTheme="minorHAnsi" w:cstheme="minorHAnsi"/>
                <w:szCs w:val="24"/>
              </w:rPr>
              <w:t>Regional Santander – Centro Industrial del Diseño y la Manufactura</w:t>
            </w:r>
            <w:r w:rsidRPr="00A435EA">
              <w:rPr>
                <w:rStyle w:val="eop"/>
                <w:rFonts w:asciiTheme="minorHAnsi" w:hAnsiTheme="minorHAnsi" w:cstheme="minorHAnsi"/>
                <w:szCs w:val="24"/>
              </w:rPr>
              <w:t> </w:t>
            </w:r>
          </w:p>
        </w:tc>
      </w:tr>
      <w:tr w:rsidR="00586277"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7307BFAA" w:rsidR="00586277" w:rsidRPr="00586277" w:rsidRDefault="00586277" w:rsidP="00586277">
            <w:pPr>
              <w:pStyle w:val="TextoTablas"/>
              <w:rPr>
                <w:rFonts w:asciiTheme="minorHAnsi" w:hAnsiTheme="minorHAnsi" w:cstheme="minorHAnsi"/>
                <w:szCs w:val="24"/>
              </w:rPr>
            </w:pPr>
            <w:r w:rsidRPr="00586277">
              <w:rPr>
                <w:rFonts w:asciiTheme="minorHAnsi" w:eastAsia="Arial" w:hAnsiTheme="minorHAnsi" w:cstheme="minorHAnsi"/>
                <w:szCs w:val="24"/>
              </w:rPr>
              <w:t>Blanca Flor Tinoco Torres</w:t>
            </w:r>
          </w:p>
        </w:tc>
        <w:tc>
          <w:tcPr>
            <w:tcW w:w="3261" w:type="dxa"/>
          </w:tcPr>
          <w:p w14:paraId="04888E23" w14:textId="0B50C416" w:rsidR="00586277" w:rsidRPr="00586277" w:rsidRDefault="00586277" w:rsidP="00586277">
            <w:pPr>
              <w:pStyle w:val="TextoTablas"/>
              <w:rPr>
                <w:rFonts w:asciiTheme="minorHAnsi" w:hAnsiTheme="minorHAnsi" w:cstheme="minorHAnsi"/>
                <w:szCs w:val="24"/>
              </w:rPr>
            </w:pPr>
            <w:r w:rsidRPr="00586277">
              <w:rPr>
                <w:rFonts w:asciiTheme="minorHAnsi" w:eastAsia="Arial" w:hAnsiTheme="minorHAnsi" w:cstheme="minorHAnsi"/>
                <w:szCs w:val="24"/>
              </w:rPr>
              <w:t>Diseñador de Contenidos Digitales</w:t>
            </w:r>
          </w:p>
        </w:tc>
        <w:tc>
          <w:tcPr>
            <w:tcW w:w="3969" w:type="dxa"/>
          </w:tcPr>
          <w:p w14:paraId="05C18D4A" w14:textId="347F460D" w:rsidR="00586277" w:rsidRPr="00586277" w:rsidRDefault="00586277" w:rsidP="00586277">
            <w:pPr>
              <w:pStyle w:val="TextoTablas"/>
              <w:rPr>
                <w:rFonts w:asciiTheme="minorHAnsi" w:hAnsiTheme="minorHAnsi" w:cstheme="minorHAnsi"/>
                <w:szCs w:val="24"/>
              </w:rPr>
            </w:pPr>
            <w:r w:rsidRPr="00586277">
              <w:rPr>
                <w:rFonts w:asciiTheme="minorHAnsi" w:eastAsia="Arial" w:hAnsiTheme="minorHAnsi" w:cstheme="minorHAnsi"/>
                <w:szCs w:val="24"/>
              </w:rPr>
              <w:t>Centro Industrial del Diseño y la Manufactura - Regional Santander</w:t>
            </w:r>
          </w:p>
        </w:tc>
      </w:tr>
      <w:tr w:rsidR="00586277" w14:paraId="60CCD037" w14:textId="77777777" w:rsidTr="004554CA">
        <w:tc>
          <w:tcPr>
            <w:tcW w:w="2830" w:type="dxa"/>
          </w:tcPr>
          <w:p w14:paraId="7D4935E5" w14:textId="1204ECEC" w:rsidR="00586277" w:rsidRPr="00586277" w:rsidRDefault="00586277" w:rsidP="00586277">
            <w:pPr>
              <w:pStyle w:val="TextoTablas"/>
              <w:rPr>
                <w:rFonts w:asciiTheme="minorHAnsi" w:hAnsiTheme="minorHAnsi" w:cstheme="minorHAnsi"/>
                <w:szCs w:val="24"/>
              </w:rPr>
            </w:pPr>
            <w:r w:rsidRPr="00586277">
              <w:rPr>
                <w:rFonts w:asciiTheme="minorHAnsi" w:eastAsia="Arial" w:hAnsiTheme="minorHAnsi" w:cstheme="minorHAnsi"/>
                <w:szCs w:val="24"/>
              </w:rPr>
              <w:t>Emilsen Alfonso Bautista</w:t>
            </w:r>
          </w:p>
        </w:tc>
        <w:tc>
          <w:tcPr>
            <w:tcW w:w="3261" w:type="dxa"/>
          </w:tcPr>
          <w:p w14:paraId="7CA57FBC" w14:textId="6201C258" w:rsidR="00586277" w:rsidRPr="00586277" w:rsidRDefault="00586277" w:rsidP="00586277">
            <w:pPr>
              <w:pStyle w:val="TextoTablas"/>
              <w:rPr>
                <w:rFonts w:asciiTheme="minorHAnsi" w:hAnsiTheme="minorHAnsi" w:cstheme="minorHAnsi"/>
                <w:szCs w:val="24"/>
              </w:rPr>
            </w:pPr>
            <w:r w:rsidRPr="00586277">
              <w:rPr>
                <w:rFonts w:asciiTheme="minorHAnsi" w:eastAsia="Arial" w:hAnsiTheme="minorHAnsi" w:cstheme="minorHAnsi"/>
                <w:szCs w:val="24"/>
              </w:rPr>
              <w:t>Actividad Didáctica</w:t>
            </w:r>
          </w:p>
        </w:tc>
        <w:tc>
          <w:tcPr>
            <w:tcW w:w="3969" w:type="dxa"/>
          </w:tcPr>
          <w:p w14:paraId="74223EB6" w14:textId="7889950A" w:rsidR="00586277" w:rsidRPr="00586277" w:rsidRDefault="00586277" w:rsidP="00586277">
            <w:pPr>
              <w:pStyle w:val="TextoTablas"/>
              <w:rPr>
                <w:rFonts w:asciiTheme="minorHAnsi" w:hAnsiTheme="minorHAnsi" w:cstheme="minorHAnsi"/>
                <w:szCs w:val="24"/>
              </w:rPr>
            </w:pPr>
            <w:r w:rsidRPr="00586277">
              <w:rPr>
                <w:rFonts w:asciiTheme="minorHAnsi" w:eastAsia="Arial" w:hAnsiTheme="minorHAnsi" w:cstheme="minorHAnsi"/>
                <w:szCs w:val="24"/>
              </w:rPr>
              <w:t>Centro Industrial del Diseño y la Manufactura - Regional Santander</w:t>
            </w:r>
          </w:p>
        </w:tc>
      </w:tr>
      <w:tr w:rsidR="005B611D"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3CE3ABA3" w:rsidR="005B611D" w:rsidRPr="005B611D" w:rsidRDefault="005B611D" w:rsidP="005B611D">
            <w:pPr>
              <w:pStyle w:val="TextoTablas"/>
              <w:rPr>
                <w:rFonts w:asciiTheme="minorHAnsi" w:hAnsiTheme="minorHAnsi" w:cstheme="minorHAnsi"/>
                <w:szCs w:val="24"/>
              </w:rPr>
            </w:pPr>
            <w:r w:rsidRPr="005B611D">
              <w:rPr>
                <w:rFonts w:asciiTheme="minorHAnsi" w:eastAsia="Calibri" w:hAnsiTheme="minorHAnsi" w:cstheme="minorHAnsi"/>
                <w:color w:val="444444"/>
                <w:szCs w:val="24"/>
                <w:lang w:val="es-CO"/>
              </w:rPr>
              <w:t>Carlos Eduardo Garavito Parada</w:t>
            </w:r>
          </w:p>
        </w:tc>
        <w:tc>
          <w:tcPr>
            <w:tcW w:w="3261" w:type="dxa"/>
          </w:tcPr>
          <w:p w14:paraId="670BEF51" w14:textId="053C61CA" w:rsidR="005B611D" w:rsidRPr="005B611D" w:rsidRDefault="005B611D" w:rsidP="005B611D">
            <w:pPr>
              <w:pStyle w:val="TextoTablas"/>
              <w:rPr>
                <w:rFonts w:asciiTheme="minorHAnsi" w:hAnsiTheme="minorHAnsi" w:cstheme="minorHAnsi"/>
                <w:szCs w:val="24"/>
              </w:rPr>
            </w:pPr>
            <w:r w:rsidRPr="005B611D">
              <w:rPr>
                <w:rFonts w:asciiTheme="minorHAnsi" w:eastAsia="Arial" w:hAnsiTheme="minorHAnsi" w:cstheme="minorHAnsi"/>
                <w:szCs w:val="24"/>
              </w:rPr>
              <w:t>Animador y Productor Multimedia</w:t>
            </w:r>
            <w:r w:rsidRPr="005B611D">
              <w:rPr>
                <w:rFonts w:asciiTheme="minorHAnsi" w:hAnsiTheme="minorHAnsi" w:cstheme="minorHAnsi"/>
                <w:szCs w:val="24"/>
              </w:rPr>
              <w:tab/>
            </w:r>
          </w:p>
        </w:tc>
        <w:tc>
          <w:tcPr>
            <w:tcW w:w="3969" w:type="dxa"/>
          </w:tcPr>
          <w:p w14:paraId="4FE8F654" w14:textId="78803721" w:rsidR="005B611D" w:rsidRPr="005B611D" w:rsidRDefault="005B611D" w:rsidP="005B611D">
            <w:pPr>
              <w:pStyle w:val="TextoTablas"/>
              <w:rPr>
                <w:rFonts w:asciiTheme="minorHAnsi" w:hAnsiTheme="minorHAnsi" w:cstheme="minorHAnsi"/>
                <w:szCs w:val="24"/>
              </w:rPr>
            </w:pPr>
            <w:r w:rsidRPr="005B611D">
              <w:rPr>
                <w:rFonts w:asciiTheme="minorHAnsi" w:eastAsia="Arial" w:hAnsiTheme="minorHAnsi" w:cstheme="minorHAnsi"/>
                <w:szCs w:val="24"/>
              </w:rPr>
              <w:t>Centro Industrial del Diseño y la Manufactura - Regional Santander</w:t>
            </w:r>
          </w:p>
        </w:tc>
      </w:tr>
      <w:tr w:rsidR="005B611D" w14:paraId="10ADA516" w14:textId="77777777" w:rsidTr="004554CA">
        <w:tc>
          <w:tcPr>
            <w:tcW w:w="2830" w:type="dxa"/>
          </w:tcPr>
          <w:p w14:paraId="0A5AE4C3" w14:textId="69CFE865" w:rsidR="005B611D" w:rsidRPr="005B611D" w:rsidRDefault="005B611D" w:rsidP="005B611D">
            <w:pPr>
              <w:pStyle w:val="TextoTablas"/>
              <w:rPr>
                <w:rFonts w:asciiTheme="minorHAnsi" w:hAnsiTheme="minorHAnsi" w:cstheme="minorHAnsi"/>
                <w:szCs w:val="24"/>
              </w:rPr>
            </w:pPr>
            <w:r w:rsidRPr="005B611D">
              <w:rPr>
                <w:rFonts w:asciiTheme="minorHAnsi" w:eastAsia="Calibri" w:hAnsiTheme="minorHAnsi" w:cstheme="minorHAnsi"/>
                <w:color w:val="444444"/>
                <w:szCs w:val="24"/>
                <w:lang w:val="es-CO"/>
              </w:rPr>
              <w:t>Daniela Muñoz Bedoya</w:t>
            </w:r>
          </w:p>
        </w:tc>
        <w:tc>
          <w:tcPr>
            <w:tcW w:w="3261" w:type="dxa"/>
          </w:tcPr>
          <w:p w14:paraId="5C06C76F" w14:textId="68134AD3" w:rsidR="005B611D" w:rsidRPr="005B611D" w:rsidRDefault="005B611D" w:rsidP="005B611D">
            <w:pPr>
              <w:pStyle w:val="TextoTablas"/>
              <w:rPr>
                <w:rFonts w:asciiTheme="minorHAnsi" w:hAnsiTheme="minorHAnsi" w:cstheme="minorHAnsi"/>
                <w:szCs w:val="24"/>
              </w:rPr>
            </w:pPr>
            <w:r w:rsidRPr="005B611D">
              <w:rPr>
                <w:rFonts w:asciiTheme="minorHAnsi" w:eastAsia="Arial" w:hAnsiTheme="minorHAnsi" w:cstheme="minorHAnsi"/>
                <w:szCs w:val="24"/>
              </w:rPr>
              <w:t>Locución</w:t>
            </w:r>
          </w:p>
        </w:tc>
        <w:tc>
          <w:tcPr>
            <w:tcW w:w="3969" w:type="dxa"/>
          </w:tcPr>
          <w:p w14:paraId="0B1DC8D1" w14:textId="472A5C37" w:rsidR="005B611D" w:rsidRPr="005B611D" w:rsidRDefault="005B611D" w:rsidP="005B611D">
            <w:pPr>
              <w:pStyle w:val="TextoTablas"/>
              <w:rPr>
                <w:rFonts w:asciiTheme="minorHAnsi" w:hAnsiTheme="minorHAnsi" w:cstheme="minorHAnsi"/>
                <w:szCs w:val="24"/>
              </w:rPr>
            </w:pPr>
            <w:r w:rsidRPr="005B611D">
              <w:rPr>
                <w:rFonts w:asciiTheme="minorHAnsi" w:eastAsia="Arial" w:hAnsiTheme="minorHAnsi" w:cstheme="minorHAnsi"/>
                <w:szCs w:val="24"/>
              </w:rPr>
              <w:t>Centro Industrial del Diseño y la Manufactura - Regional Santander</w:t>
            </w:r>
          </w:p>
        </w:tc>
      </w:tr>
      <w:tr w:rsidR="005B611D"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482B6D63" w:rsidR="005B611D" w:rsidRPr="005B611D" w:rsidRDefault="005B611D" w:rsidP="005B611D">
            <w:pPr>
              <w:pStyle w:val="TextoTablas"/>
              <w:rPr>
                <w:rFonts w:asciiTheme="minorHAnsi" w:hAnsiTheme="minorHAnsi" w:cstheme="minorHAnsi"/>
                <w:szCs w:val="24"/>
              </w:rPr>
            </w:pPr>
            <w:proofErr w:type="spellStart"/>
            <w:r w:rsidRPr="005B611D">
              <w:rPr>
                <w:rStyle w:val="normaltextrun"/>
                <w:rFonts w:asciiTheme="minorHAnsi" w:hAnsiTheme="minorHAnsi" w:cstheme="minorHAnsi"/>
                <w:szCs w:val="24"/>
              </w:rPr>
              <w:t>Zuleidy</w:t>
            </w:r>
            <w:proofErr w:type="spellEnd"/>
            <w:r w:rsidRPr="005B611D">
              <w:rPr>
                <w:rStyle w:val="normaltextrun"/>
                <w:rFonts w:asciiTheme="minorHAnsi" w:hAnsiTheme="minorHAnsi" w:cstheme="minorHAnsi"/>
                <w:szCs w:val="24"/>
              </w:rPr>
              <w:t xml:space="preserve"> María Ruiz Torres</w:t>
            </w:r>
            <w:r w:rsidRPr="005B611D">
              <w:rPr>
                <w:rStyle w:val="eop"/>
                <w:rFonts w:asciiTheme="minorHAnsi" w:hAnsiTheme="minorHAnsi" w:cstheme="minorHAnsi"/>
                <w:szCs w:val="24"/>
              </w:rPr>
              <w:t> </w:t>
            </w:r>
          </w:p>
        </w:tc>
        <w:tc>
          <w:tcPr>
            <w:tcW w:w="3261" w:type="dxa"/>
          </w:tcPr>
          <w:p w14:paraId="677DC104" w14:textId="45105A7D" w:rsidR="005B611D" w:rsidRPr="005B611D" w:rsidRDefault="005B611D" w:rsidP="005B611D">
            <w:pPr>
              <w:pStyle w:val="TextoTablas"/>
              <w:rPr>
                <w:rFonts w:asciiTheme="minorHAnsi" w:hAnsiTheme="minorHAnsi" w:cstheme="minorHAnsi"/>
                <w:szCs w:val="24"/>
              </w:rPr>
            </w:pPr>
            <w:r w:rsidRPr="005B611D">
              <w:rPr>
                <w:rStyle w:val="normaltextrun"/>
                <w:rFonts w:asciiTheme="minorHAnsi" w:hAnsiTheme="minorHAnsi" w:cstheme="minorHAnsi"/>
                <w:szCs w:val="24"/>
              </w:rPr>
              <w:t>Validador de Recursos Educativos Digitales</w:t>
            </w:r>
            <w:r w:rsidRPr="005B611D">
              <w:rPr>
                <w:rStyle w:val="eop"/>
                <w:rFonts w:asciiTheme="minorHAnsi" w:hAnsiTheme="minorHAnsi" w:cstheme="minorHAnsi"/>
                <w:szCs w:val="24"/>
              </w:rPr>
              <w:t> </w:t>
            </w:r>
          </w:p>
        </w:tc>
        <w:tc>
          <w:tcPr>
            <w:tcW w:w="3969" w:type="dxa"/>
          </w:tcPr>
          <w:p w14:paraId="5E629696" w14:textId="1F6C39FD" w:rsidR="005B611D" w:rsidRPr="005B611D" w:rsidRDefault="005B611D" w:rsidP="005B611D">
            <w:pPr>
              <w:pStyle w:val="TextoTablas"/>
              <w:rPr>
                <w:rFonts w:asciiTheme="minorHAnsi" w:hAnsiTheme="minorHAnsi" w:cstheme="minorHAnsi"/>
                <w:szCs w:val="24"/>
              </w:rPr>
            </w:pPr>
            <w:r w:rsidRPr="005B611D">
              <w:rPr>
                <w:rStyle w:val="normaltextrun"/>
                <w:rFonts w:asciiTheme="minorHAnsi" w:hAnsiTheme="minorHAnsi" w:cstheme="minorHAnsi"/>
                <w:szCs w:val="24"/>
              </w:rPr>
              <w:t>Centro Industrial del Diseño y la Manufactura - Regional Santander</w:t>
            </w:r>
            <w:r w:rsidRPr="005B611D">
              <w:rPr>
                <w:rStyle w:val="eop"/>
                <w:rFonts w:asciiTheme="minorHAnsi" w:hAnsiTheme="minorHAnsi" w:cstheme="minorHAnsi"/>
                <w:szCs w:val="24"/>
              </w:rPr>
              <w:t> </w:t>
            </w:r>
          </w:p>
        </w:tc>
      </w:tr>
      <w:tr w:rsidR="005B611D" w14:paraId="11BF1E72" w14:textId="77777777" w:rsidTr="004554CA">
        <w:tc>
          <w:tcPr>
            <w:tcW w:w="2830" w:type="dxa"/>
          </w:tcPr>
          <w:p w14:paraId="5886CF45" w14:textId="3E363DEA" w:rsidR="005B611D" w:rsidRPr="005B611D" w:rsidRDefault="005B611D" w:rsidP="005B611D">
            <w:pPr>
              <w:pStyle w:val="TextoTablas"/>
              <w:rPr>
                <w:rFonts w:asciiTheme="minorHAnsi" w:hAnsiTheme="minorHAnsi" w:cstheme="minorHAnsi"/>
                <w:szCs w:val="24"/>
              </w:rPr>
            </w:pPr>
            <w:r w:rsidRPr="005B611D">
              <w:rPr>
                <w:rStyle w:val="normaltextrun"/>
                <w:rFonts w:asciiTheme="minorHAnsi" w:hAnsiTheme="minorHAnsi" w:cstheme="minorHAnsi"/>
                <w:szCs w:val="24"/>
              </w:rPr>
              <w:lastRenderedPageBreak/>
              <w:t xml:space="preserve">Luis Gabriel Urueta </w:t>
            </w:r>
            <w:r>
              <w:rPr>
                <w:rStyle w:val="normaltextrun"/>
                <w:rFonts w:asciiTheme="minorHAnsi" w:hAnsiTheme="minorHAnsi" w:cstheme="minorHAnsi"/>
                <w:szCs w:val="24"/>
              </w:rPr>
              <w:t>Á</w:t>
            </w:r>
            <w:r w:rsidRPr="005B611D">
              <w:rPr>
                <w:rStyle w:val="normaltextrun"/>
                <w:rFonts w:asciiTheme="minorHAnsi" w:hAnsiTheme="minorHAnsi" w:cstheme="minorHAnsi"/>
                <w:szCs w:val="24"/>
              </w:rPr>
              <w:t>lvarez</w:t>
            </w:r>
            <w:r w:rsidRPr="005B611D">
              <w:rPr>
                <w:rStyle w:val="eop"/>
                <w:rFonts w:asciiTheme="minorHAnsi" w:hAnsiTheme="minorHAnsi" w:cstheme="minorHAnsi"/>
                <w:szCs w:val="24"/>
              </w:rPr>
              <w:t> </w:t>
            </w:r>
          </w:p>
        </w:tc>
        <w:tc>
          <w:tcPr>
            <w:tcW w:w="3261" w:type="dxa"/>
          </w:tcPr>
          <w:p w14:paraId="46CA6BD9" w14:textId="1C83877B" w:rsidR="005B611D" w:rsidRPr="005B611D" w:rsidRDefault="005B611D" w:rsidP="005B611D">
            <w:pPr>
              <w:pStyle w:val="TextoTablas"/>
              <w:rPr>
                <w:rFonts w:asciiTheme="minorHAnsi" w:hAnsiTheme="minorHAnsi" w:cstheme="minorHAnsi"/>
                <w:szCs w:val="24"/>
              </w:rPr>
            </w:pPr>
            <w:r w:rsidRPr="005B611D">
              <w:rPr>
                <w:rStyle w:val="normaltextrun"/>
                <w:rFonts w:asciiTheme="minorHAnsi" w:hAnsiTheme="minorHAnsi" w:cstheme="minorHAnsi"/>
                <w:szCs w:val="24"/>
              </w:rPr>
              <w:t>Validador de Recursos Educativos Digitales</w:t>
            </w:r>
            <w:r w:rsidRPr="005B611D">
              <w:rPr>
                <w:rStyle w:val="eop"/>
                <w:rFonts w:asciiTheme="minorHAnsi" w:hAnsiTheme="minorHAnsi" w:cstheme="minorHAnsi"/>
                <w:szCs w:val="24"/>
              </w:rPr>
              <w:t> </w:t>
            </w:r>
          </w:p>
        </w:tc>
        <w:tc>
          <w:tcPr>
            <w:tcW w:w="3969" w:type="dxa"/>
          </w:tcPr>
          <w:p w14:paraId="5E983F3E" w14:textId="7CF12BF5" w:rsidR="005B611D" w:rsidRPr="005B611D" w:rsidRDefault="005B611D" w:rsidP="005B611D">
            <w:pPr>
              <w:pStyle w:val="TextoTablas"/>
              <w:rPr>
                <w:rFonts w:asciiTheme="minorHAnsi" w:hAnsiTheme="minorHAnsi" w:cstheme="minorHAnsi"/>
                <w:szCs w:val="24"/>
              </w:rPr>
            </w:pPr>
            <w:r w:rsidRPr="005B611D">
              <w:rPr>
                <w:rStyle w:val="normaltextrun"/>
                <w:rFonts w:asciiTheme="minorHAnsi" w:hAnsiTheme="minorHAnsi" w:cstheme="minorHAnsi"/>
                <w:szCs w:val="24"/>
              </w:rPr>
              <w:t>Centro Industrial del Diseño y la Manufactura - Regional Santander</w:t>
            </w:r>
            <w:r w:rsidRPr="005B611D">
              <w:rPr>
                <w:rStyle w:val="eop"/>
                <w:rFonts w:asciiTheme="minorHAnsi" w:hAnsiTheme="minorHAnsi" w:cstheme="minorHAnsi"/>
                <w:szCs w:val="24"/>
              </w:rPr>
              <w:t> </w:t>
            </w:r>
          </w:p>
        </w:tc>
      </w:tr>
      <w:tr w:rsidR="005B611D"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4B3051A3" w:rsidR="005B611D" w:rsidRPr="005B611D" w:rsidRDefault="005B611D" w:rsidP="005B611D">
            <w:pPr>
              <w:pStyle w:val="TextoTablas"/>
              <w:rPr>
                <w:rFonts w:asciiTheme="minorHAnsi" w:hAnsiTheme="minorHAnsi" w:cstheme="minorHAnsi"/>
                <w:szCs w:val="24"/>
              </w:rPr>
            </w:pPr>
            <w:r w:rsidRPr="005B611D">
              <w:rPr>
                <w:rStyle w:val="normaltextrun"/>
                <w:rFonts w:asciiTheme="minorHAnsi" w:hAnsiTheme="minorHAnsi" w:cstheme="minorHAnsi"/>
                <w:szCs w:val="24"/>
              </w:rPr>
              <w:t>Daniel Ricardo Mutis Gómez</w:t>
            </w:r>
            <w:r w:rsidRPr="005B611D">
              <w:rPr>
                <w:rStyle w:val="eop"/>
                <w:rFonts w:asciiTheme="minorHAnsi" w:hAnsiTheme="minorHAnsi" w:cstheme="minorHAnsi"/>
                <w:szCs w:val="24"/>
              </w:rPr>
              <w:t> </w:t>
            </w:r>
          </w:p>
        </w:tc>
        <w:tc>
          <w:tcPr>
            <w:tcW w:w="3261" w:type="dxa"/>
          </w:tcPr>
          <w:p w14:paraId="7A8BEF09" w14:textId="17B8A8F8" w:rsidR="005B611D" w:rsidRPr="005B611D" w:rsidRDefault="005B611D" w:rsidP="005B611D">
            <w:pPr>
              <w:pStyle w:val="TextoTablas"/>
              <w:rPr>
                <w:rFonts w:asciiTheme="minorHAnsi" w:hAnsiTheme="minorHAnsi" w:cstheme="minorHAnsi"/>
                <w:szCs w:val="24"/>
              </w:rPr>
            </w:pPr>
            <w:r w:rsidRPr="005B611D">
              <w:rPr>
                <w:rStyle w:val="normaltextrun"/>
                <w:rFonts w:asciiTheme="minorHAnsi" w:hAnsiTheme="minorHAnsi" w:cstheme="minorHAnsi"/>
                <w:szCs w:val="24"/>
              </w:rPr>
              <w:t>Evaluador para Contenidos Inclusivos y Accesibles</w:t>
            </w:r>
            <w:r w:rsidRPr="005B611D">
              <w:rPr>
                <w:rStyle w:val="eop"/>
                <w:rFonts w:asciiTheme="minorHAnsi" w:hAnsiTheme="minorHAnsi" w:cstheme="minorHAnsi"/>
                <w:szCs w:val="24"/>
              </w:rPr>
              <w:t> </w:t>
            </w:r>
          </w:p>
        </w:tc>
        <w:tc>
          <w:tcPr>
            <w:tcW w:w="3969" w:type="dxa"/>
          </w:tcPr>
          <w:p w14:paraId="655E2F04" w14:textId="2236E1E6" w:rsidR="005B611D" w:rsidRPr="005B611D" w:rsidRDefault="005B611D" w:rsidP="005B611D">
            <w:pPr>
              <w:pStyle w:val="TextoTablas"/>
              <w:rPr>
                <w:rFonts w:asciiTheme="minorHAnsi" w:hAnsiTheme="minorHAnsi" w:cstheme="minorHAnsi"/>
                <w:szCs w:val="24"/>
              </w:rPr>
            </w:pPr>
            <w:r w:rsidRPr="005B611D">
              <w:rPr>
                <w:rStyle w:val="normaltextrun"/>
                <w:rFonts w:asciiTheme="minorHAnsi" w:hAnsiTheme="minorHAnsi" w:cstheme="minorHAnsi"/>
                <w:szCs w:val="24"/>
              </w:rPr>
              <w:t>Centro Industrial del Diseño y la Manufactura - Regional Santander</w:t>
            </w:r>
            <w:r w:rsidRPr="005B611D">
              <w:rPr>
                <w:rStyle w:val="eop"/>
                <w:rFonts w:asciiTheme="minorHAnsi" w:hAnsiTheme="minorHAnsi" w:cstheme="minorHAnsi"/>
                <w:szCs w:val="24"/>
              </w:rPr>
              <w:t> </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36"/>
      <w:footerReference w:type="default" r:id="rId37"/>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A15E3E" w14:textId="77777777" w:rsidR="00E864E3" w:rsidRDefault="00E864E3" w:rsidP="00EC0858">
      <w:pPr>
        <w:spacing w:before="0" w:after="0" w:line="240" w:lineRule="auto"/>
      </w:pPr>
      <w:r>
        <w:separator/>
      </w:r>
    </w:p>
  </w:endnote>
  <w:endnote w:type="continuationSeparator" w:id="0">
    <w:p w14:paraId="01C755D4" w14:textId="77777777" w:rsidR="00E864E3" w:rsidRDefault="00E864E3"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2D68B7" w:rsidRDefault="00E92C3E" w:rsidP="00C7377B">
                              <w:pPr>
                                <w:spacing w:before="0"/>
                                <w:jc w:val="center"/>
                                <w:rPr>
                                  <w:b/>
                                  <w:bCs/>
                                  <w:sz w:val="24"/>
                                  <w:szCs w:val="24"/>
                                </w:rPr>
                              </w:pPr>
                              <w:r w:rsidRPr="002D68B7">
                                <w:rPr>
                                  <w:b/>
                                  <w:bCs/>
                                  <w:sz w:val="24"/>
                                  <w:szCs w:val="24"/>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2D68B7" w:rsidRDefault="00E92C3E" w:rsidP="00C7377B">
                        <w:pPr>
                          <w:spacing w:before="0"/>
                          <w:jc w:val="center"/>
                          <w:rPr>
                            <w:b/>
                            <w:bCs/>
                            <w:sz w:val="24"/>
                            <w:szCs w:val="24"/>
                          </w:rPr>
                        </w:pPr>
                        <w:r w:rsidRPr="002D68B7">
                          <w:rPr>
                            <w:b/>
                            <w:bCs/>
                            <w:sz w:val="24"/>
                            <w:szCs w:val="24"/>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FBC9CB" w14:textId="77777777" w:rsidR="00E864E3" w:rsidRDefault="00E864E3" w:rsidP="00EC0858">
      <w:pPr>
        <w:spacing w:before="0" w:after="0" w:line="240" w:lineRule="auto"/>
      </w:pPr>
      <w:r>
        <w:separator/>
      </w:r>
    </w:p>
  </w:footnote>
  <w:footnote w:type="continuationSeparator" w:id="0">
    <w:p w14:paraId="20DCD6FA" w14:textId="77777777" w:rsidR="00E864E3" w:rsidRDefault="00E864E3"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B880120"/>
    <w:multiLevelType w:val="hybridMultilevel"/>
    <w:tmpl w:val="B00C6CC2"/>
    <w:lvl w:ilvl="0" w:tplc="7E2CBBFE">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 w15:restartNumberingAfterBreak="0">
    <w:nsid w:val="134738FF"/>
    <w:multiLevelType w:val="hybridMultilevel"/>
    <w:tmpl w:val="84FAFC5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23AD5449"/>
    <w:multiLevelType w:val="hybridMultilevel"/>
    <w:tmpl w:val="8F26327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9C054ED"/>
    <w:multiLevelType w:val="hybridMultilevel"/>
    <w:tmpl w:val="133E9E9C"/>
    <w:lvl w:ilvl="0" w:tplc="37B0C77A">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8"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9"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1" w15:restartNumberingAfterBreak="0">
    <w:nsid w:val="3FDC262F"/>
    <w:multiLevelType w:val="hybridMultilevel"/>
    <w:tmpl w:val="410CB31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449538E2"/>
    <w:multiLevelType w:val="hybridMultilevel"/>
    <w:tmpl w:val="F9F83F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4A155856"/>
    <w:multiLevelType w:val="hybridMultilevel"/>
    <w:tmpl w:val="6E3A40E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4B111C81"/>
    <w:multiLevelType w:val="hybridMultilevel"/>
    <w:tmpl w:val="66148F8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4D795A28"/>
    <w:multiLevelType w:val="hybridMultilevel"/>
    <w:tmpl w:val="E35A84F0"/>
    <w:lvl w:ilvl="0" w:tplc="11065C4A">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7"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5E1D4F16"/>
    <w:multiLevelType w:val="hybridMultilevel"/>
    <w:tmpl w:val="6D9EC572"/>
    <w:lvl w:ilvl="0" w:tplc="8C3A0678">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9" w15:restartNumberingAfterBreak="0">
    <w:nsid w:val="62732F90"/>
    <w:multiLevelType w:val="hybridMultilevel"/>
    <w:tmpl w:val="B0E4BB2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6B5C0238"/>
    <w:multiLevelType w:val="hybridMultilevel"/>
    <w:tmpl w:val="19B46340"/>
    <w:lvl w:ilvl="0" w:tplc="4538E050">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3"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6C4E35A7"/>
    <w:multiLevelType w:val="hybridMultilevel"/>
    <w:tmpl w:val="E18C41C6"/>
    <w:lvl w:ilvl="0" w:tplc="D59EB2C6">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5" w15:restartNumberingAfterBreak="0">
    <w:nsid w:val="710817F1"/>
    <w:multiLevelType w:val="hybridMultilevel"/>
    <w:tmpl w:val="6C64906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74C14F3F"/>
    <w:multiLevelType w:val="hybridMultilevel"/>
    <w:tmpl w:val="DC52F9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77AC65B2"/>
    <w:multiLevelType w:val="multilevel"/>
    <w:tmpl w:val="7046CA96"/>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C161D1C"/>
    <w:multiLevelType w:val="multilevel"/>
    <w:tmpl w:val="94CCCF7E"/>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04043235">
    <w:abstractNumId w:val="28"/>
  </w:num>
  <w:num w:numId="2" w16cid:durableId="1639607128">
    <w:abstractNumId w:val="0"/>
  </w:num>
  <w:num w:numId="3" w16cid:durableId="1380596432">
    <w:abstractNumId w:val="6"/>
  </w:num>
  <w:num w:numId="4" w16cid:durableId="2099207849">
    <w:abstractNumId w:val="12"/>
  </w:num>
  <w:num w:numId="5" w16cid:durableId="351762265">
    <w:abstractNumId w:val="21"/>
  </w:num>
  <w:num w:numId="6" w16cid:durableId="989165525">
    <w:abstractNumId w:val="1"/>
  </w:num>
  <w:num w:numId="7" w16cid:durableId="1372073342">
    <w:abstractNumId w:val="20"/>
  </w:num>
  <w:num w:numId="8" w16cid:durableId="787361376">
    <w:abstractNumId w:val="17"/>
  </w:num>
  <w:num w:numId="9" w16cid:durableId="512961246">
    <w:abstractNumId w:val="8"/>
  </w:num>
  <w:num w:numId="10" w16cid:durableId="325745516">
    <w:abstractNumId w:val="9"/>
  </w:num>
  <w:num w:numId="11" w16cid:durableId="395394921">
    <w:abstractNumId w:val="23"/>
  </w:num>
  <w:num w:numId="12" w16cid:durableId="672538809">
    <w:abstractNumId w:val="10"/>
  </w:num>
  <w:num w:numId="13" w16cid:durableId="660933722">
    <w:abstractNumId w:val="4"/>
  </w:num>
  <w:num w:numId="14" w16cid:durableId="1587230294">
    <w:abstractNumId w:val="15"/>
  </w:num>
  <w:num w:numId="15" w16cid:durableId="1189947253">
    <w:abstractNumId w:val="26"/>
  </w:num>
  <w:num w:numId="16" w16cid:durableId="1491747724">
    <w:abstractNumId w:val="16"/>
  </w:num>
  <w:num w:numId="17" w16cid:durableId="1903173431">
    <w:abstractNumId w:val="14"/>
  </w:num>
  <w:num w:numId="18" w16cid:durableId="1909727144">
    <w:abstractNumId w:val="22"/>
  </w:num>
  <w:num w:numId="19" w16cid:durableId="377439077">
    <w:abstractNumId w:val="11"/>
  </w:num>
  <w:num w:numId="20" w16cid:durableId="1598052348">
    <w:abstractNumId w:val="7"/>
  </w:num>
  <w:num w:numId="21" w16cid:durableId="1675067306">
    <w:abstractNumId w:val="19"/>
  </w:num>
  <w:num w:numId="22" w16cid:durableId="1651324359">
    <w:abstractNumId w:val="2"/>
  </w:num>
  <w:num w:numId="23" w16cid:durableId="1596476966">
    <w:abstractNumId w:val="13"/>
  </w:num>
  <w:num w:numId="24" w16cid:durableId="994185325">
    <w:abstractNumId w:val="18"/>
  </w:num>
  <w:num w:numId="25" w16cid:durableId="713777035">
    <w:abstractNumId w:val="5"/>
  </w:num>
  <w:num w:numId="26" w16cid:durableId="132605361">
    <w:abstractNumId w:val="25"/>
  </w:num>
  <w:num w:numId="27" w16cid:durableId="492644534">
    <w:abstractNumId w:val="3"/>
  </w:num>
  <w:num w:numId="28" w16cid:durableId="343676092">
    <w:abstractNumId w:val="24"/>
  </w:num>
  <w:num w:numId="29" w16cid:durableId="982656938">
    <w:abstractNumId w:val="2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11B4"/>
    <w:rsid w:val="00024D63"/>
    <w:rsid w:val="00040172"/>
    <w:rsid w:val="000434FA"/>
    <w:rsid w:val="0005476E"/>
    <w:rsid w:val="0006594F"/>
    <w:rsid w:val="00072B1B"/>
    <w:rsid w:val="00091D53"/>
    <w:rsid w:val="000A4731"/>
    <w:rsid w:val="000A4B5D"/>
    <w:rsid w:val="000A5361"/>
    <w:rsid w:val="000C3F4A"/>
    <w:rsid w:val="000C5A51"/>
    <w:rsid w:val="000D2279"/>
    <w:rsid w:val="000D5447"/>
    <w:rsid w:val="000F51A5"/>
    <w:rsid w:val="00103531"/>
    <w:rsid w:val="00123EA6"/>
    <w:rsid w:val="00127C17"/>
    <w:rsid w:val="001315EA"/>
    <w:rsid w:val="00144BED"/>
    <w:rsid w:val="00157993"/>
    <w:rsid w:val="00160D56"/>
    <w:rsid w:val="00166D85"/>
    <w:rsid w:val="00175BB2"/>
    <w:rsid w:val="0017719B"/>
    <w:rsid w:val="00182157"/>
    <w:rsid w:val="001A6D42"/>
    <w:rsid w:val="001B3C10"/>
    <w:rsid w:val="001B57A6"/>
    <w:rsid w:val="001B58D8"/>
    <w:rsid w:val="00203367"/>
    <w:rsid w:val="00210BB2"/>
    <w:rsid w:val="00215F98"/>
    <w:rsid w:val="00221B60"/>
    <w:rsid w:val="0022249E"/>
    <w:rsid w:val="002227A0"/>
    <w:rsid w:val="002401C2"/>
    <w:rsid w:val="002450B6"/>
    <w:rsid w:val="00284FD1"/>
    <w:rsid w:val="00291787"/>
    <w:rsid w:val="00291ED3"/>
    <w:rsid w:val="00296B7D"/>
    <w:rsid w:val="002B4853"/>
    <w:rsid w:val="002B70A5"/>
    <w:rsid w:val="002D0E97"/>
    <w:rsid w:val="002D68B7"/>
    <w:rsid w:val="002E5B3A"/>
    <w:rsid w:val="002F4664"/>
    <w:rsid w:val="00300098"/>
    <w:rsid w:val="003137E4"/>
    <w:rsid w:val="003219FD"/>
    <w:rsid w:val="00325B48"/>
    <w:rsid w:val="00327F8B"/>
    <w:rsid w:val="00353681"/>
    <w:rsid w:val="00354310"/>
    <w:rsid w:val="00372B9F"/>
    <w:rsid w:val="0038306E"/>
    <w:rsid w:val="003842F1"/>
    <w:rsid w:val="00384B1C"/>
    <w:rsid w:val="0039742B"/>
    <w:rsid w:val="003A0FFD"/>
    <w:rsid w:val="003B15D0"/>
    <w:rsid w:val="003C14DF"/>
    <w:rsid w:val="003C4559"/>
    <w:rsid w:val="003D1FAE"/>
    <w:rsid w:val="003D3189"/>
    <w:rsid w:val="003E7363"/>
    <w:rsid w:val="00402C5B"/>
    <w:rsid w:val="00405967"/>
    <w:rsid w:val="004139C8"/>
    <w:rsid w:val="00425E49"/>
    <w:rsid w:val="004300AD"/>
    <w:rsid w:val="004362AE"/>
    <w:rsid w:val="004376E8"/>
    <w:rsid w:val="004554CA"/>
    <w:rsid w:val="004628BC"/>
    <w:rsid w:val="00463248"/>
    <w:rsid w:val="004669C0"/>
    <w:rsid w:val="00484CB7"/>
    <w:rsid w:val="00495F48"/>
    <w:rsid w:val="004A1372"/>
    <w:rsid w:val="004A172A"/>
    <w:rsid w:val="004B15E9"/>
    <w:rsid w:val="004C2653"/>
    <w:rsid w:val="004C64FA"/>
    <w:rsid w:val="004D431D"/>
    <w:rsid w:val="004F0542"/>
    <w:rsid w:val="0050650A"/>
    <w:rsid w:val="00512394"/>
    <w:rsid w:val="0052729E"/>
    <w:rsid w:val="00535707"/>
    <w:rsid w:val="00540F7F"/>
    <w:rsid w:val="005445D4"/>
    <w:rsid w:val="005468A8"/>
    <w:rsid w:val="00572AB2"/>
    <w:rsid w:val="0058441F"/>
    <w:rsid w:val="00584CCC"/>
    <w:rsid w:val="00586277"/>
    <w:rsid w:val="00590D20"/>
    <w:rsid w:val="005A2E87"/>
    <w:rsid w:val="005A52BB"/>
    <w:rsid w:val="005B611D"/>
    <w:rsid w:val="006074C9"/>
    <w:rsid w:val="00614560"/>
    <w:rsid w:val="00631045"/>
    <w:rsid w:val="00653546"/>
    <w:rsid w:val="00680229"/>
    <w:rsid w:val="0069718E"/>
    <w:rsid w:val="006B14D2"/>
    <w:rsid w:val="006B55C4"/>
    <w:rsid w:val="006B67ED"/>
    <w:rsid w:val="006C1BF2"/>
    <w:rsid w:val="006C258B"/>
    <w:rsid w:val="006C4664"/>
    <w:rsid w:val="006D5341"/>
    <w:rsid w:val="006E6D23"/>
    <w:rsid w:val="006F6971"/>
    <w:rsid w:val="0070112D"/>
    <w:rsid w:val="0071528F"/>
    <w:rsid w:val="00723503"/>
    <w:rsid w:val="007447C2"/>
    <w:rsid w:val="00746AD1"/>
    <w:rsid w:val="00773A38"/>
    <w:rsid w:val="00794830"/>
    <w:rsid w:val="007B2854"/>
    <w:rsid w:val="007B5EF2"/>
    <w:rsid w:val="007B700E"/>
    <w:rsid w:val="007C2DD9"/>
    <w:rsid w:val="007E5B43"/>
    <w:rsid w:val="007F2B44"/>
    <w:rsid w:val="007F6FBC"/>
    <w:rsid w:val="007F74BF"/>
    <w:rsid w:val="00804D03"/>
    <w:rsid w:val="00805CF2"/>
    <w:rsid w:val="00815320"/>
    <w:rsid w:val="008201E8"/>
    <w:rsid w:val="00820390"/>
    <w:rsid w:val="0082265D"/>
    <w:rsid w:val="00825579"/>
    <w:rsid w:val="008326A1"/>
    <w:rsid w:val="008353DB"/>
    <w:rsid w:val="0089468F"/>
    <w:rsid w:val="0089744F"/>
    <w:rsid w:val="008A211B"/>
    <w:rsid w:val="008C061F"/>
    <w:rsid w:val="008C258A"/>
    <w:rsid w:val="008C3103"/>
    <w:rsid w:val="008C347B"/>
    <w:rsid w:val="008C3DDB"/>
    <w:rsid w:val="008C7CC5"/>
    <w:rsid w:val="008E1302"/>
    <w:rsid w:val="008F4C05"/>
    <w:rsid w:val="00902033"/>
    <w:rsid w:val="00913AA2"/>
    <w:rsid w:val="00913EEF"/>
    <w:rsid w:val="00923276"/>
    <w:rsid w:val="00924844"/>
    <w:rsid w:val="009366E8"/>
    <w:rsid w:val="00946EBE"/>
    <w:rsid w:val="00950BFF"/>
    <w:rsid w:val="00951C59"/>
    <w:rsid w:val="009714D3"/>
    <w:rsid w:val="0098428C"/>
    <w:rsid w:val="00990035"/>
    <w:rsid w:val="00994748"/>
    <w:rsid w:val="009B57D3"/>
    <w:rsid w:val="00A00B19"/>
    <w:rsid w:val="00A2799A"/>
    <w:rsid w:val="00A412D1"/>
    <w:rsid w:val="00A435EA"/>
    <w:rsid w:val="00A62039"/>
    <w:rsid w:val="00A667F5"/>
    <w:rsid w:val="00A67D01"/>
    <w:rsid w:val="00A72866"/>
    <w:rsid w:val="00AA2E9D"/>
    <w:rsid w:val="00AD4877"/>
    <w:rsid w:val="00AF3441"/>
    <w:rsid w:val="00B00EFB"/>
    <w:rsid w:val="00B155B6"/>
    <w:rsid w:val="00B41B36"/>
    <w:rsid w:val="00B63204"/>
    <w:rsid w:val="00B70A40"/>
    <w:rsid w:val="00B8508E"/>
    <w:rsid w:val="00B8759F"/>
    <w:rsid w:val="00B94CE1"/>
    <w:rsid w:val="00B9538F"/>
    <w:rsid w:val="00B9733A"/>
    <w:rsid w:val="00BA3487"/>
    <w:rsid w:val="00BB016D"/>
    <w:rsid w:val="00BB207C"/>
    <w:rsid w:val="00BB336E"/>
    <w:rsid w:val="00BC20BA"/>
    <w:rsid w:val="00BF2E8A"/>
    <w:rsid w:val="00BF3BB3"/>
    <w:rsid w:val="00BF3D04"/>
    <w:rsid w:val="00C02FE5"/>
    <w:rsid w:val="00C05612"/>
    <w:rsid w:val="00C05B2E"/>
    <w:rsid w:val="00C32EAB"/>
    <w:rsid w:val="00C407C1"/>
    <w:rsid w:val="00C432EF"/>
    <w:rsid w:val="00C467A9"/>
    <w:rsid w:val="00C5146D"/>
    <w:rsid w:val="00C570EA"/>
    <w:rsid w:val="00C64C40"/>
    <w:rsid w:val="00C7377B"/>
    <w:rsid w:val="00C81A1C"/>
    <w:rsid w:val="00C82BDA"/>
    <w:rsid w:val="00CA53DA"/>
    <w:rsid w:val="00CB479E"/>
    <w:rsid w:val="00CB6AE4"/>
    <w:rsid w:val="00CE2C4A"/>
    <w:rsid w:val="00CF01EC"/>
    <w:rsid w:val="00D00112"/>
    <w:rsid w:val="00D02957"/>
    <w:rsid w:val="00D074F2"/>
    <w:rsid w:val="00D1273B"/>
    <w:rsid w:val="00D13E46"/>
    <w:rsid w:val="00D16756"/>
    <w:rsid w:val="00D22635"/>
    <w:rsid w:val="00D55F04"/>
    <w:rsid w:val="00D56C2C"/>
    <w:rsid w:val="00D578C7"/>
    <w:rsid w:val="00D60F7F"/>
    <w:rsid w:val="00D672C1"/>
    <w:rsid w:val="00D732EB"/>
    <w:rsid w:val="00D77283"/>
    <w:rsid w:val="00D77E5E"/>
    <w:rsid w:val="00D8180B"/>
    <w:rsid w:val="00D92EC4"/>
    <w:rsid w:val="00DB4017"/>
    <w:rsid w:val="00DB538C"/>
    <w:rsid w:val="00DC10D3"/>
    <w:rsid w:val="00DE2964"/>
    <w:rsid w:val="00E5020B"/>
    <w:rsid w:val="00E511EC"/>
    <w:rsid w:val="00E5193B"/>
    <w:rsid w:val="00E611DA"/>
    <w:rsid w:val="00E864E3"/>
    <w:rsid w:val="00E92C3E"/>
    <w:rsid w:val="00EA0555"/>
    <w:rsid w:val="00EC0858"/>
    <w:rsid w:val="00EC279D"/>
    <w:rsid w:val="00EE4C61"/>
    <w:rsid w:val="00F02D19"/>
    <w:rsid w:val="00F24245"/>
    <w:rsid w:val="00F26557"/>
    <w:rsid w:val="00F35D2B"/>
    <w:rsid w:val="00F360F4"/>
    <w:rsid w:val="00F36C9D"/>
    <w:rsid w:val="00F465E2"/>
    <w:rsid w:val="00F53E44"/>
    <w:rsid w:val="00F731F5"/>
    <w:rsid w:val="00F91CAE"/>
    <w:rsid w:val="00F938DA"/>
    <w:rsid w:val="00FA0555"/>
    <w:rsid w:val="00FA7DB4"/>
    <w:rsid w:val="00FB4A2E"/>
    <w:rsid w:val="00FD763C"/>
    <w:rsid w:val="00FE127C"/>
    <w:rsid w:val="00FE21E7"/>
    <w:rsid w:val="00FF6EA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215F98"/>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32"/>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215F98"/>
    <w:rPr>
      <w:rFonts w:ascii="Calibri" w:eastAsiaTheme="majorEastAsia" w:hAnsi="Calibri" w:cstheme="majorBidi"/>
      <w:b/>
      <w:color w:val="000000" w:themeColor="text1"/>
      <w:kern w:val="0"/>
      <w:sz w:val="32"/>
      <w:szCs w:val="32"/>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Hipervnculovisitado">
    <w:name w:val="FollowedHyperlink"/>
    <w:basedOn w:val="Fuentedeprrafopredeter"/>
    <w:uiPriority w:val="99"/>
    <w:semiHidden/>
    <w:unhideWhenUsed/>
    <w:rsid w:val="00773A38"/>
    <w:rPr>
      <w:color w:val="954F72" w:themeColor="followedHyperlink"/>
      <w:u w:val="single"/>
    </w:rPr>
  </w:style>
  <w:style w:type="character" w:customStyle="1" w:styleId="normaltextrun">
    <w:name w:val="normaltextrun"/>
    <w:basedOn w:val="Fuentedeprrafopredeter"/>
    <w:rsid w:val="005B611D"/>
  </w:style>
  <w:style w:type="character" w:customStyle="1" w:styleId="eop">
    <w:name w:val="eop"/>
    <w:basedOn w:val="Fuentedeprrafopredeter"/>
    <w:rsid w:val="005B611D"/>
  </w:style>
  <w:style w:type="paragraph" w:customStyle="1" w:styleId="paragraph">
    <w:name w:val="paragraph"/>
    <w:basedOn w:val="Normal"/>
    <w:rsid w:val="00A435EA"/>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361838">
      <w:bodyDiv w:val="1"/>
      <w:marLeft w:val="0"/>
      <w:marRight w:val="0"/>
      <w:marTop w:val="0"/>
      <w:marBottom w:val="0"/>
      <w:divBdr>
        <w:top w:val="none" w:sz="0" w:space="0" w:color="auto"/>
        <w:left w:val="none" w:sz="0" w:space="0" w:color="auto"/>
        <w:bottom w:val="none" w:sz="0" w:space="0" w:color="auto"/>
        <w:right w:val="none" w:sz="0" w:space="0" w:color="auto"/>
      </w:divBdr>
      <w:divsChild>
        <w:div w:id="1373647637">
          <w:marLeft w:val="0"/>
          <w:marRight w:val="0"/>
          <w:marTop w:val="0"/>
          <w:marBottom w:val="0"/>
          <w:divBdr>
            <w:top w:val="none" w:sz="0" w:space="0" w:color="auto"/>
            <w:left w:val="none" w:sz="0" w:space="0" w:color="auto"/>
            <w:bottom w:val="none" w:sz="0" w:space="0" w:color="auto"/>
            <w:right w:val="none" w:sz="0" w:space="0" w:color="auto"/>
          </w:divBdr>
          <w:divsChild>
            <w:div w:id="370693645">
              <w:marLeft w:val="0"/>
              <w:marRight w:val="0"/>
              <w:marTop w:val="0"/>
              <w:marBottom w:val="0"/>
              <w:divBdr>
                <w:top w:val="none" w:sz="0" w:space="0" w:color="auto"/>
                <w:left w:val="none" w:sz="0" w:space="0" w:color="auto"/>
                <w:bottom w:val="none" w:sz="0" w:space="0" w:color="auto"/>
                <w:right w:val="none" w:sz="0" w:space="0" w:color="auto"/>
              </w:divBdr>
            </w:div>
          </w:divsChild>
        </w:div>
        <w:div w:id="1421172132">
          <w:marLeft w:val="0"/>
          <w:marRight w:val="0"/>
          <w:marTop w:val="0"/>
          <w:marBottom w:val="0"/>
          <w:divBdr>
            <w:top w:val="none" w:sz="0" w:space="0" w:color="auto"/>
            <w:left w:val="none" w:sz="0" w:space="0" w:color="auto"/>
            <w:bottom w:val="none" w:sz="0" w:space="0" w:color="auto"/>
            <w:right w:val="none" w:sz="0" w:space="0" w:color="auto"/>
          </w:divBdr>
          <w:divsChild>
            <w:div w:id="2071809129">
              <w:marLeft w:val="0"/>
              <w:marRight w:val="0"/>
              <w:marTop w:val="0"/>
              <w:marBottom w:val="0"/>
              <w:divBdr>
                <w:top w:val="none" w:sz="0" w:space="0" w:color="auto"/>
                <w:left w:val="none" w:sz="0" w:space="0" w:color="auto"/>
                <w:bottom w:val="none" w:sz="0" w:space="0" w:color="auto"/>
                <w:right w:val="none" w:sz="0" w:space="0" w:color="auto"/>
              </w:divBdr>
              <w:divsChild>
                <w:div w:id="1172842782">
                  <w:marLeft w:val="0"/>
                  <w:marRight w:val="0"/>
                  <w:marTop w:val="0"/>
                  <w:marBottom w:val="0"/>
                  <w:divBdr>
                    <w:top w:val="none" w:sz="0" w:space="0" w:color="auto"/>
                    <w:left w:val="none" w:sz="0" w:space="0" w:color="auto"/>
                    <w:bottom w:val="none" w:sz="0" w:space="0" w:color="auto"/>
                    <w:right w:val="none" w:sz="0" w:space="0" w:color="auto"/>
                  </w:divBdr>
                </w:div>
              </w:divsChild>
            </w:div>
            <w:div w:id="1709067648">
              <w:marLeft w:val="0"/>
              <w:marRight w:val="0"/>
              <w:marTop w:val="0"/>
              <w:marBottom w:val="0"/>
              <w:divBdr>
                <w:top w:val="none" w:sz="0" w:space="0" w:color="auto"/>
                <w:left w:val="none" w:sz="0" w:space="0" w:color="auto"/>
                <w:bottom w:val="none" w:sz="0" w:space="0" w:color="auto"/>
                <w:right w:val="none" w:sz="0" w:space="0" w:color="auto"/>
              </w:divBdr>
            </w:div>
          </w:divsChild>
        </w:div>
        <w:div w:id="1595361936">
          <w:marLeft w:val="0"/>
          <w:marRight w:val="0"/>
          <w:marTop w:val="0"/>
          <w:marBottom w:val="0"/>
          <w:divBdr>
            <w:top w:val="none" w:sz="0" w:space="0" w:color="auto"/>
            <w:left w:val="none" w:sz="0" w:space="0" w:color="auto"/>
            <w:bottom w:val="none" w:sz="0" w:space="0" w:color="auto"/>
            <w:right w:val="none" w:sz="0" w:space="0" w:color="auto"/>
          </w:divBdr>
          <w:divsChild>
            <w:div w:id="1676610586">
              <w:marLeft w:val="0"/>
              <w:marRight w:val="0"/>
              <w:marTop w:val="0"/>
              <w:marBottom w:val="0"/>
              <w:divBdr>
                <w:top w:val="none" w:sz="0" w:space="0" w:color="auto"/>
                <w:left w:val="none" w:sz="0" w:space="0" w:color="auto"/>
                <w:bottom w:val="none" w:sz="0" w:space="0" w:color="auto"/>
                <w:right w:val="none" w:sz="0" w:space="0" w:color="auto"/>
              </w:divBdr>
              <w:divsChild>
                <w:div w:id="2038697357">
                  <w:marLeft w:val="0"/>
                  <w:marRight w:val="0"/>
                  <w:marTop w:val="0"/>
                  <w:marBottom w:val="0"/>
                  <w:divBdr>
                    <w:top w:val="none" w:sz="0" w:space="0" w:color="auto"/>
                    <w:left w:val="none" w:sz="0" w:space="0" w:color="auto"/>
                    <w:bottom w:val="none" w:sz="0" w:space="0" w:color="auto"/>
                    <w:right w:val="none" w:sz="0" w:space="0" w:color="auto"/>
                  </w:divBdr>
                </w:div>
              </w:divsChild>
            </w:div>
            <w:div w:id="152039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34868">
      <w:bodyDiv w:val="1"/>
      <w:marLeft w:val="0"/>
      <w:marRight w:val="0"/>
      <w:marTop w:val="0"/>
      <w:marBottom w:val="0"/>
      <w:divBdr>
        <w:top w:val="none" w:sz="0" w:space="0" w:color="auto"/>
        <w:left w:val="none" w:sz="0" w:space="0" w:color="auto"/>
        <w:bottom w:val="none" w:sz="0" w:space="0" w:color="auto"/>
        <w:right w:val="none" w:sz="0" w:space="0" w:color="auto"/>
      </w:divBdr>
      <w:divsChild>
        <w:div w:id="2110392833">
          <w:marLeft w:val="0"/>
          <w:marRight w:val="0"/>
          <w:marTop w:val="0"/>
          <w:marBottom w:val="0"/>
          <w:divBdr>
            <w:top w:val="none" w:sz="0" w:space="0" w:color="auto"/>
            <w:left w:val="none" w:sz="0" w:space="0" w:color="auto"/>
            <w:bottom w:val="none" w:sz="0" w:space="0" w:color="auto"/>
            <w:right w:val="none" w:sz="0" w:space="0" w:color="auto"/>
          </w:divBdr>
          <w:divsChild>
            <w:div w:id="442576952">
              <w:marLeft w:val="0"/>
              <w:marRight w:val="0"/>
              <w:marTop w:val="0"/>
              <w:marBottom w:val="0"/>
              <w:divBdr>
                <w:top w:val="none" w:sz="0" w:space="0" w:color="auto"/>
                <w:left w:val="none" w:sz="0" w:space="0" w:color="auto"/>
                <w:bottom w:val="none" w:sz="0" w:space="0" w:color="auto"/>
                <w:right w:val="none" w:sz="0" w:space="0" w:color="auto"/>
              </w:divBdr>
            </w:div>
          </w:divsChild>
        </w:div>
        <w:div w:id="1703019046">
          <w:marLeft w:val="0"/>
          <w:marRight w:val="0"/>
          <w:marTop w:val="0"/>
          <w:marBottom w:val="0"/>
          <w:divBdr>
            <w:top w:val="none" w:sz="0" w:space="0" w:color="auto"/>
            <w:left w:val="none" w:sz="0" w:space="0" w:color="auto"/>
            <w:bottom w:val="none" w:sz="0" w:space="0" w:color="auto"/>
            <w:right w:val="none" w:sz="0" w:space="0" w:color="auto"/>
          </w:divBdr>
          <w:divsChild>
            <w:div w:id="1291403978">
              <w:marLeft w:val="0"/>
              <w:marRight w:val="0"/>
              <w:marTop w:val="0"/>
              <w:marBottom w:val="0"/>
              <w:divBdr>
                <w:top w:val="none" w:sz="0" w:space="0" w:color="auto"/>
                <w:left w:val="none" w:sz="0" w:space="0" w:color="auto"/>
                <w:bottom w:val="none" w:sz="0" w:space="0" w:color="auto"/>
                <w:right w:val="none" w:sz="0" w:space="0" w:color="auto"/>
              </w:divBdr>
            </w:div>
          </w:divsChild>
        </w:div>
        <w:div w:id="1384402217">
          <w:marLeft w:val="0"/>
          <w:marRight w:val="0"/>
          <w:marTop w:val="0"/>
          <w:marBottom w:val="0"/>
          <w:divBdr>
            <w:top w:val="none" w:sz="0" w:space="0" w:color="auto"/>
            <w:left w:val="none" w:sz="0" w:space="0" w:color="auto"/>
            <w:bottom w:val="none" w:sz="0" w:space="0" w:color="auto"/>
            <w:right w:val="none" w:sz="0" w:space="0" w:color="auto"/>
          </w:divBdr>
          <w:divsChild>
            <w:div w:id="163016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1375">
      <w:bodyDiv w:val="1"/>
      <w:marLeft w:val="0"/>
      <w:marRight w:val="0"/>
      <w:marTop w:val="0"/>
      <w:marBottom w:val="0"/>
      <w:divBdr>
        <w:top w:val="none" w:sz="0" w:space="0" w:color="auto"/>
        <w:left w:val="none" w:sz="0" w:space="0" w:color="auto"/>
        <w:bottom w:val="none" w:sz="0" w:space="0" w:color="auto"/>
        <w:right w:val="none" w:sz="0" w:space="0" w:color="auto"/>
      </w:divBdr>
      <w:divsChild>
        <w:div w:id="16784512">
          <w:marLeft w:val="0"/>
          <w:marRight w:val="0"/>
          <w:marTop w:val="0"/>
          <w:marBottom w:val="0"/>
          <w:divBdr>
            <w:top w:val="none" w:sz="0" w:space="0" w:color="auto"/>
            <w:left w:val="none" w:sz="0" w:space="0" w:color="auto"/>
            <w:bottom w:val="none" w:sz="0" w:space="0" w:color="auto"/>
            <w:right w:val="none" w:sz="0" w:space="0" w:color="auto"/>
          </w:divBdr>
          <w:divsChild>
            <w:div w:id="2117752382">
              <w:marLeft w:val="0"/>
              <w:marRight w:val="0"/>
              <w:marTop w:val="0"/>
              <w:marBottom w:val="0"/>
              <w:divBdr>
                <w:top w:val="none" w:sz="0" w:space="0" w:color="auto"/>
                <w:left w:val="none" w:sz="0" w:space="0" w:color="auto"/>
                <w:bottom w:val="none" w:sz="0" w:space="0" w:color="auto"/>
                <w:right w:val="none" w:sz="0" w:space="0" w:color="auto"/>
              </w:divBdr>
            </w:div>
          </w:divsChild>
        </w:div>
        <w:div w:id="159470385">
          <w:marLeft w:val="0"/>
          <w:marRight w:val="0"/>
          <w:marTop w:val="0"/>
          <w:marBottom w:val="0"/>
          <w:divBdr>
            <w:top w:val="none" w:sz="0" w:space="0" w:color="auto"/>
            <w:left w:val="none" w:sz="0" w:space="0" w:color="auto"/>
            <w:bottom w:val="none" w:sz="0" w:space="0" w:color="auto"/>
            <w:right w:val="none" w:sz="0" w:space="0" w:color="auto"/>
          </w:divBdr>
          <w:divsChild>
            <w:div w:id="3415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9.png"/><Relationship Id="rId26" Type="http://schemas.openxmlformats.org/officeDocument/2006/relationships/image" Target="media/image16.sv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hyperlink" Target="https://aprenderedes.com/wp-content/uploads/2020/04/CCNA-200-301-indice.pdf" TargetMode="External"/><Relationship Id="rId42" Type="http://schemas.openxmlformats.org/officeDocument/2006/relationships/customXml" Target="../customXml/item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customXml" Target="../customXml/item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youtu.be/boWv7v8gel8?si=uPJm-_ezKeFzox7h" TargetMode="External"/><Relationship Id="rId24" Type="http://schemas.openxmlformats.org/officeDocument/2006/relationships/hyperlink" Target="https://youtu.be/vGY6pwvgEUk?si=pQoVLLlf_aT-684l" TargetMode="External"/><Relationship Id="rId32" Type="http://schemas.openxmlformats.org/officeDocument/2006/relationships/image" Target="media/image22.svg"/><Relationship Id="rId37" Type="http://schemas.openxmlformats.org/officeDocument/2006/relationships/footer" Target="footer2.xml"/><Relationship Id="rId40" Type="http://schemas.openxmlformats.org/officeDocument/2006/relationships/customXml" Target="../customXml/item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8.svg"/><Relationship Id="rId36" Type="http://schemas.openxmlformats.org/officeDocument/2006/relationships/header" Target="header1.xml"/><Relationship Id="rId10" Type="http://schemas.openxmlformats.org/officeDocument/2006/relationships/image" Target="media/image2.jpeg"/><Relationship Id="rId19" Type="http://schemas.openxmlformats.org/officeDocument/2006/relationships/image" Target="media/image10.sv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hyperlink" Target="https://elibro-net.bdigital.sena.edu.co/es/ereader/senavirtual/43257?page=298"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hyperlink" Target="https://www.youtube.com/watch?v=vWZefoGNk5g" TargetMode="External"/><Relationship Id="rId38"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24.svg"/><Relationship Id="rId1"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37BB8299-A874-4CB1-930E-D03CE629E87E}"/>
</file>

<file path=customXml/itemProps3.xml><?xml version="1.0" encoding="utf-8"?>
<ds:datastoreItem xmlns:ds="http://schemas.openxmlformats.org/officeDocument/2006/customXml" ds:itemID="{BE39C3F1-BED1-4CA3-A99D-1BF1F2D973A6}"/>
</file>

<file path=customXml/itemProps4.xml><?xml version="1.0" encoding="utf-8"?>
<ds:datastoreItem xmlns:ds="http://schemas.openxmlformats.org/officeDocument/2006/customXml" ds:itemID="{FC122F87-D97F-499B-84F1-39B439107D0B}"/>
</file>

<file path=docProps/app.xml><?xml version="1.0" encoding="utf-8"?>
<Properties xmlns="http://schemas.openxmlformats.org/officeDocument/2006/extended-properties" xmlns:vt="http://schemas.openxmlformats.org/officeDocument/2006/docPropsVTypes">
  <Template>Normal</Template>
  <TotalTime>164</TotalTime>
  <Pages>1</Pages>
  <Words>4281</Words>
  <Characters>23548</Characters>
  <Application>Microsoft Office Word</Application>
  <DocSecurity>0</DocSecurity>
  <Lines>196</Lines>
  <Paragraphs>55</Paragraphs>
  <ScaleCrop>false</ScaleCrop>
  <HeadingPairs>
    <vt:vector size="2" baseType="variant">
      <vt:variant>
        <vt:lpstr>Título</vt:lpstr>
      </vt:variant>
      <vt:variant>
        <vt:i4>1</vt:i4>
      </vt:variant>
    </vt:vector>
  </HeadingPairs>
  <TitlesOfParts>
    <vt:vector size="1" baseType="lpstr">
      <vt:lpstr>Verificación de acuerdo con políticas de la organización</vt:lpstr>
    </vt:vector>
  </TitlesOfParts>
  <Company/>
  <LinksUpToDate>false</LinksUpToDate>
  <CharactersWithSpaces>27774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Verificación de acuerdo con políticas de la organización</dc:title>
  <dc:subject/>
  <dc:creator>SENA</dc:creator>
  <cp:keywords/>
  <dc:description/>
  <cp:lastModifiedBy>Fabian</cp:lastModifiedBy>
  <cp:revision>71</cp:revision>
  <cp:lastPrinted>2023-11-01T00:47:00Z</cp:lastPrinted>
  <dcterms:created xsi:type="dcterms:W3CDTF">2023-10-31T16:05:00Z</dcterms:created>
  <dcterms:modified xsi:type="dcterms:W3CDTF">2023-11-01T00:47:00Z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